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084A33"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75pt;height:417pt" o:ole="">
            <v:imagedata r:id="rId9" o:title=""/>
          </v:shape>
          <o:OLEObject Type="Embed" ProgID="Excel.Sheet.12" ShapeID="_x0000_i1025" DrawAspect="Content" ObjectID="_1505914925" r:id="rId10"/>
        </w:object>
      </w:r>
    </w:p>
    <w:p w:rsidR="00EA5418" w:rsidRDefault="00EA5418" w:rsidP="00372F40">
      <w:pPr>
        <w:jc w:val="center"/>
      </w:pPr>
    </w:p>
    <w:bookmarkStart w:id="0" w:name="_MON_1470805999"/>
    <w:bookmarkEnd w:id="0"/>
    <w:p w:rsidR="00EA5418" w:rsidRDefault="00E300AE" w:rsidP="0044253C">
      <w:pPr>
        <w:jc w:val="center"/>
      </w:pPr>
      <w:r>
        <w:object w:dxaOrig="25131" w:dyaOrig="18908">
          <v:shape id="_x0000_i1030" type="#_x0000_t75" style="width:584.05pt;height:438.9pt" o:ole="">
            <v:imagedata r:id="rId11" o:title=""/>
          </v:shape>
          <o:OLEObject Type="Embed" ProgID="Excel.Sheet.12" ShapeID="_x0000_i1030" DrawAspect="Content" ObjectID="_1505914926" r:id="rId12"/>
        </w:object>
      </w:r>
    </w:p>
    <w:bookmarkStart w:id="1" w:name="_MON_1470806992"/>
    <w:bookmarkEnd w:id="1"/>
    <w:p w:rsidR="00372F40" w:rsidRDefault="00084A33" w:rsidP="003E7FD0">
      <w:pPr>
        <w:jc w:val="center"/>
      </w:pPr>
      <w:r>
        <w:object w:dxaOrig="21974" w:dyaOrig="15462">
          <v:shape id="_x0000_i1026" type="#_x0000_t75" style="width:9in;height:456.2pt" o:ole="">
            <v:imagedata r:id="rId13" o:title=""/>
          </v:shape>
          <o:OLEObject Type="Embed" ProgID="Excel.Sheet.12" ShapeID="_x0000_i1026" DrawAspect="Content" ObjectID="_1505914927" r:id="rId14"/>
        </w:object>
      </w:r>
    </w:p>
    <w:bookmarkStart w:id="2" w:name="_MON_1470807348"/>
    <w:bookmarkEnd w:id="2"/>
    <w:p w:rsidR="00372F40" w:rsidRDefault="00084A33" w:rsidP="008E3652">
      <w:pPr>
        <w:jc w:val="center"/>
      </w:pPr>
      <w:r>
        <w:object w:dxaOrig="17696" w:dyaOrig="12389">
          <v:shape id="_x0000_i1027" type="#_x0000_t75" style="width:643.95pt;height:440.65pt" o:ole="">
            <v:imagedata r:id="rId15" o:title=""/>
          </v:shape>
          <o:OLEObject Type="Embed" ProgID="Excel.Sheet.12" ShapeID="_x0000_i1027" DrawAspect="Content" ObjectID="_1505914928" r:id="rId16"/>
        </w:object>
      </w:r>
    </w:p>
    <w:p w:rsidR="00372F40" w:rsidRDefault="007C286C" w:rsidP="00781E39">
      <w:bookmarkStart w:id="3" w:name="_MON_1470809138"/>
      <w:bookmarkEnd w:id="3"/>
      <w:r>
        <w:rPr>
          <w:noProof/>
        </w:rPr>
        <w:lastRenderedPageBreak/>
        <w:pict>
          <v:shape id="_x0000_s1046" type="#_x0000_t75" style="position:absolute;margin-left:47.8pt;margin-top:-14.05pt;width:623.5pt;height:406.8pt;z-index:251664384;mso-position-horizontal-relative:text;mso-position-vertical-relative:text">
            <v:imagedata r:id="rId17" o:title=""/>
            <w10:wrap type="square" side="right"/>
          </v:shape>
          <o:OLEObject Type="Embed" ProgID="Excel.Sheet.12" ShapeID="_x0000_s1046" DrawAspect="Content" ObjectID="_1505914931" r:id="rId18"/>
        </w:pict>
      </w:r>
      <w:r w:rsidR="00781E39">
        <w:br w:type="textWrapping" w:clear="all"/>
      </w:r>
    </w:p>
    <w:p w:rsidR="00372F40" w:rsidRDefault="00372F40" w:rsidP="002A70B3">
      <w:pPr>
        <w:tabs>
          <w:tab w:val="left" w:pos="2430"/>
        </w:tabs>
      </w:pPr>
    </w:p>
    <w:bookmarkStart w:id="4" w:name="_MON_1470814596"/>
    <w:bookmarkEnd w:id="4"/>
    <w:p w:rsidR="00E32708" w:rsidRDefault="00DF268A" w:rsidP="00E32708">
      <w:pPr>
        <w:tabs>
          <w:tab w:val="left" w:pos="2430"/>
        </w:tabs>
        <w:jc w:val="center"/>
      </w:pPr>
      <w:r>
        <w:object w:dxaOrig="18213" w:dyaOrig="11188">
          <v:shape id="_x0000_i1028" type="#_x0000_t75" style="width:634.75pt;height:389.95pt" o:ole="">
            <v:imagedata r:id="rId19" o:title=""/>
          </v:shape>
          <o:OLEObject Type="Embed" ProgID="Excel.Sheet.12" ShapeID="_x0000_i1028" DrawAspect="Content" ObjectID="_1505914929" r:id="rId20"/>
        </w:object>
      </w:r>
    </w:p>
    <w:bookmarkStart w:id="5" w:name="_MON_1470810366"/>
    <w:bookmarkEnd w:id="5"/>
    <w:p w:rsidR="00E32708" w:rsidRDefault="00DF268A" w:rsidP="00E32708">
      <w:pPr>
        <w:tabs>
          <w:tab w:val="left" w:pos="2430"/>
        </w:tabs>
        <w:jc w:val="center"/>
      </w:pPr>
      <w:r>
        <w:object w:dxaOrig="25898" w:dyaOrig="16750">
          <v:shape id="_x0000_i1029" type="#_x0000_t75" style="width:690.05pt;height:447pt" o:ole="">
            <v:imagedata r:id="rId21" o:title=""/>
          </v:shape>
          <o:OLEObject Type="Embed" ProgID="Excel.Sheet.12" ShapeID="_x0000_i1029" DrawAspect="Content" ObjectID="_1505914930" r:id="rId22"/>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Pr="003725CA" w:rsidRDefault="00183592" w:rsidP="0079582C">
      <w:pPr>
        <w:jc w:val="center"/>
        <w:rPr>
          <w:rFonts w:ascii="Arial" w:hAnsi="Arial" w:cs="Arial"/>
          <w:sz w:val="18"/>
          <w:szCs w:val="18"/>
        </w:rPr>
      </w:pPr>
      <w:r w:rsidRPr="003725CA">
        <w:rPr>
          <w:rFonts w:ascii="Arial" w:hAnsi="Arial" w:cs="Arial"/>
          <w:sz w:val="18"/>
          <w:szCs w:val="18"/>
        </w:rPr>
        <w:t>Del 1º de enero al 3</w:t>
      </w:r>
      <w:r w:rsidR="00DB3030">
        <w:rPr>
          <w:rFonts w:ascii="Arial" w:hAnsi="Arial" w:cs="Arial"/>
          <w:sz w:val="18"/>
          <w:szCs w:val="18"/>
        </w:rPr>
        <w:t>0 de Septiembre</w:t>
      </w:r>
      <w:r w:rsidRPr="003725CA">
        <w:rPr>
          <w:rFonts w:ascii="Arial" w:hAnsi="Arial" w:cs="Arial"/>
          <w:sz w:val="18"/>
          <w:szCs w:val="18"/>
        </w:rPr>
        <w:t xml:space="preserve"> de 201</w:t>
      </w:r>
      <w:r w:rsidR="00421BCE">
        <w:rPr>
          <w:rFonts w:ascii="Arial" w:hAnsi="Arial" w:cs="Arial"/>
          <w:sz w:val="18"/>
          <w:szCs w:val="18"/>
        </w:rPr>
        <w:t>5</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E6659A">
        <w:rPr>
          <w:rFonts w:ascii="Arial" w:eastAsia="Times New Roman" w:hAnsi="Arial" w:cs="Arial"/>
          <w:sz w:val="18"/>
          <w:szCs w:val="18"/>
          <w:lang w:eastAsia="es-ES"/>
        </w:rPr>
        <w:t xml:space="preserve"> al 3</w:t>
      </w:r>
      <w:r w:rsidR="009B060D">
        <w:rPr>
          <w:rFonts w:ascii="Arial" w:eastAsia="Times New Roman" w:hAnsi="Arial" w:cs="Arial"/>
          <w:sz w:val="18"/>
          <w:szCs w:val="18"/>
          <w:lang w:eastAsia="es-ES"/>
        </w:rPr>
        <w:t>1 de Agosto</w:t>
      </w:r>
      <w:r w:rsidRPr="003725CA">
        <w:rPr>
          <w:rFonts w:ascii="Arial" w:eastAsia="Times New Roman" w:hAnsi="Arial" w:cs="Arial"/>
          <w:sz w:val="18"/>
          <w:szCs w:val="18"/>
          <w:lang w:eastAsia="es-ES"/>
        </w:rPr>
        <w:t xml:space="preserve"> de 201</w:t>
      </w:r>
      <w:r w:rsidR="00E6659A">
        <w:rPr>
          <w:rFonts w:ascii="Arial" w:eastAsia="Times New Roman" w:hAnsi="Arial" w:cs="Arial"/>
          <w:sz w:val="18"/>
          <w:szCs w:val="18"/>
          <w:lang w:eastAsia="es-ES"/>
        </w:rPr>
        <w:t>5</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E6659A">
        <w:rPr>
          <w:rFonts w:ascii="Arial" w:eastAsia="Times New Roman" w:hAnsi="Arial" w:cs="Arial"/>
          <w:sz w:val="18"/>
          <w:szCs w:val="18"/>
          <w:lang w:eastAsia="es-ES"/>
        </w:rPr>
        <w:t>ago se encuentra pendiente al 3</w:t>
      </w:r>
      <w:r w:rsidR="00916414">
        <w:rPr>
          <w:rFonts w:ascii="Arial" w:eastAsia="Times New Roman" w:hAnsi="Arial" w:cs="Arial"/>
          <w:sz w:val="18"/>
          <w:szCs w:val="18"/>
          <w:lang w:eastAsia="es-ES"/>
        </w:rPr>
        <w:t>0</w:t>
      </w:r>
      <w:r w:rsidRPr="003725CA">
        <w:rPr>
          <w:rFonts w:ascii="Arial" w:eastAsia="Times New Roman" w:hAnsi="Arial" w:cs="Arial"/>
          <w:sz w:val="18"/>
          <w:szCs w:val="18"/>
          <w:lang w:eastAsia="es-ES"/>
        </w:rPr>
        <w:t xml:space="preserve"> de </w:t>
      </w:r>
      <w:r w:rsidR="00916414">
        <w:rPr>
          <w:rFonts w:ascii="Arial" w:eastAsia="Times New Roman" w:hAnsi="Arial" w:cs="Arial"/>
          <w:sz w:val="18"/>
          <w:szCs w:val="18"/>
          <w:lang w:eastAsia="es-ES"/>
        </w:rPr>
        <w:t>Septiembre</w:t>
      </w:r>
      <w:r w:rsidRPr="003725CA">
        <w:rPr>
          <w:rFonts w:ascii="Arial" w:eastAsia="Times New Roman" w:hAnsi="Arial" w:cs="Arial"/>
          <w:sz w:val="18"/>
          <w:szCs w:val="18"/>
          <w:lang w:eastAsia="es-ES"/>
        </w:rPr>
        <w:t xml:space="preserve"> de 201</w:t>
      </w:r>
      <w:r w:rsidR="00E6659A">
        <w:rPr>
          <w:rFonts w:ascii="Arial" w:eastAsia="Times New Roman" w:hAnsi="Arial" w:cs="Arial"/>
          <w:sz w:val="18"/>
          <w:szCs w:val="18"/>
          <w:lang w:eastAsia="es-ES"/>
        </w:rPr>
        <w:t>5</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112420" w:rsidRPr="003725CA" w:rsidRDefault="00C6754D" w:rsidP="00112420">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C. José Antonio Mario Sandoval Ahuactzin</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Default="00726E3D" w:rsidP="00E8325C">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165F88" w:rsidRPr="003725CA" w:rsidTr="00634342">
        <w:trPr>
          <w:trHeight w:val="300"/>
          <w:jc w:val="center"/>
        </w:trPr>
        <w:tc>
          <w:tcPr>
            <w:tcW w:w="2820"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634342">
        <w:trPr>
          <w:trHeight w:val="300"/>
          <w:jc w:val="center"/>
        </w:trPr>
        <w:tc>
          <w:tcPr>
            <w:tcW w:w="2820" w:type="dxa"/>
            <w:noWrap/>
            <w:vAlign w:val="center"/>
          </w:tcPr>
          <w:p w:rsidR="00165F88" w:rsidRPr="003725CA" w:rsidRDefault="00165F88" w:rsidP="00634342">
            <w:pPr>
              <w:ind w:right="-209"/>
              <w:rPr>
                <w:rFonts w:ascii="Arial" w:hAnsi="Arial" w:cs="Arial"/>
                <w:color w:val="000000"/>
                <w:sz w:val="18"/>
                <w:szCs w:val="18"/>
              </w:rPr>
            </w:pPr>
            <w:r>
              <w:rPr>
                <w:rFonts w:ascii="Arial" w:hAnsi="Arial" w:cs="Arial"/>
                <w:color w:val="000000"/>
                <w:sz w:val="18"/>
                <w:szCs w:val="18"/>
              </w:rPr>
              <w:t>FONDO REVOLVENTE</w:t>
            </w:r>
          </w:p>
        </w:tc>
        <w:tc>
          <w:tcPr>
            <w:tcW w:w="1780" w:type="dxa"/>
            <w:vAlign w:val="center"/>
          </w:tcPr>
          <w:p w:rsidR="00165F88" w:rsidRPr="003725CA" w:rsidRDefault="00165F88" w:rsidP="00634342">
            <w:pPr>
              <w:jc w:val="right"/>
              <w:rPr>
                <w:rFonts w:ascii="Arial" w:hAnsi="Arial" w:cs="Arial"/>
                <w:color w:val="000000"/>
                <w:sz w:val="18"/>
                <w:szCs w:val="18"/>
                <w:lang w:eastAsia="es-MX"/>
              </w:rPr>
            </w:pPr>
            <w:r>
              <w:rPr>
                <w:rFonts w:ascii="Arial" w:hAnsi="Arial" w:cs="Arial"/>
                <w:color w:val="000000"/>
                <w:sz w:val="18"/>
                <w:szCs w:val="18"/>
                <w:lang w:eastAsia="es-MX"/>
              </w:rPr>
              <w:t>3000</w:t>
            </w:r>
          </w:p>
        </w:tc>
        <w:tc>
          <w:tcPr>
            <w:tcW w:w="1280" w:type="dxa"/>
            <w:vAlign w:val="center"/>
          </w:tcPr>
          <w:p w:rsidR="00165F88" w:rsidRDefault="00165F88" w:rsidP="00634342">
            <w:pPr>
              <w:jc w:val="center"/>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3725CA" w:rsidTr="00634342">
        <w:trPr>
          <w:trHeight w:val="300"/>
          <w:jc w:val="center"/>
        </w:trPr>
        <w:tc>
          <w:tcPr>
            <w:tcW w:w="2820" w:type="dxa"/>
            <w:noWrap/>
            <w:vAlign w:val="center"/>
            <w:hideMark/>
          </w:tcPr>
          <w:p w:rsidR="00165F88" w:rsidRPr="003725CA" w:rsidRDefault="00165F88" w:rsidP="00634342">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165F88" w:rsidRPr="003725CA" w:rsidRDefault="00916414" w:rsidP="00916414">
            <w:pPr>
              <w:jc w:val="right"/>
              <w:rPr>
                <w:rFonts w:ascii="Arial" w:hAnsi="Arial" w:cs="Arial"/>
                <w:color w:val="000000"/>
                <w:sz w:val="18"/>
                <w:szCs w:val="18"/>
                <w:lang w:eastAsia="es-MX"/>
              </w:rPr>
            </w:pPr>
            <w:r>
              <w:rPr>
                <w:rFonts w:ascii="Arial" w:hAnsi="Arial" w:cs="Arial"/>
                <w:color w:val="000000"/>
                <w:sz w:val="18"/>
                <w:szCs w:val="18"/>
              </w:rPr>
              <w:t>255,055,595</w:t>
            </w:r>
          </w:p>
        </w:tc>
        <w:tc>
          <w:tcPr>
            <w:tcW w:w="1280" w:type="dxa"/>
            <w:vAlign w:val="center"/>
            <w:hideMark/>
          </w:tcPr>
          <w:p w:rsidR="00165F88" w:rsidRPr="003725CA" w:rsidRDefault="00165F88" w:rsidP="00634342">
            <w:pPr>
              <w:jc w:val="right"/>
              <w:rPr>
                <w:rFonts w:ascii="Arial" w:hAnsi="Arial" w:cs="Arial"/>
                <w:color w:val="000000"/>
                <w:sz w:val="18"/>
                <w:szCs w:val="18"/>
                <w:lang w:eastAsia="es-MX"/>
              </w:rPr>
            </w:pPr>
            <w:r>
              <w:rPr>
                <w:rFonts w:ascii="Arial" w:hAnsi="Arial" w:cs="Arial"/>
                <w:color w:val="000000"/>
                <w:sz w:val="18"/>
                <w:szCs w:val="18"/>
                <w:lang w:eastAsia="es-MX"/>
              </w:rPr>
              <w:t>289</w:t>
            </w:r>
            <w:r w:rsidRPr="003725CA">
              <w:rPr>
                <w:rFonts w:ascii="Arial" w:hAnsi="Arial" w:cs="Arial"/>
                <w:color w:val="000000"/>
                <w:sz w:val="18"/>
                <w:szCs w:val="18"/>
                <w:lang w:eastAsia="es-MX"/>
              </w:rPr>
              <w:t>,</w:t>
            </w:r>
            <w:r>
              <w:rPr>
                <w:rFonts w:ascii="Arial" w:hAnsi="Arial" w:cs="Arial"/>
                <w:color w:val="000000"/>
                <w:sz w:val="18"/>
                <w:szCs w:val="18"/>
                <w:lang w:eastAsia="es-MX"/>
              </w:rPr>
              <w:t>121</w:t>
            </w:r>
            <w:r w:rsidRPr="003725CA">
              <w:rPr>
                <w:rFonts w:ascii="Arial" w:hAnsi="Arial" w:cs="Arial"/>
                <w:color w:val="000000"/>
                <w:sz w:val="18"/>
                <w:szCs w:val="18"/>
                <w:lang w:eastAsia="es-MX"/>
              </w:rPr>
              <w:t>,</w:t>
            </w:r>
            <w:r>
              <w:rPr>
                <w:rFonts w:ascii="Arial" w:hAnsi="Arial" w:cs="Arial"/>
                <w:color w:val="000000"/>
                <w:sz w:val="18"/>
                <w:szCs w:val="18"/>
                <w:lang w:eastAsia="es-MX"/>
              </w:rPr>
              <w:t>620</w:t>
            </w:r>
          </w:p>
        </w:tc>
      </w:tr>
      <w:tr w:rsidR="00165F88" w:rsidRPr="003725CA" w:rsidTr="00634342">
        <w:trPr>
          <w:trHeight w:val="300"/>
          <w:jc w:val="center"/>
        </w:trPr>
        <w:tc>
          <w:tcPr>
            <w:tcW w:w="2820" w:type="dxa"/>
            <w:noWrap/>
            <w:vAlign w:val="center"/>
            <w:hideMark/>
          </w:tcPr>
          <w:p w:rsidR="00165F88" w:rsidRPr="003725CA" w:rsidRDefault="00165F88" w:rsidP="00634342">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tcBorders>
              <w:bottom w:val="single" w:sz="4" w:space="0" w:color="auto"/>
            </w:tcBorders>
            <w:vAlign w:val="center"/>
            <w:hideMark/>
          </w:tcPr>
          <w:p w:rsidR="00165F88" w:rsidRPr="003725CA" w:rsidRDefault="00916414" w:rsidP="00916414">
            <w:pPr>
              <w:jc w:val="right"/>
              <w:rPr>
                <w:rFonts w:ascii="Arial" w:hAnsi="Arial" w:cs="Arial"/>
                <w:color w:val="000000"/>
                <w:sz w:val="18"/>
                <w:szCs w:val="18"/>
                <w:lang w:eastAsia="es-MX"/>
              </w:rPr>
            </w:pPr>
            <w:r>
              <w:rPr>
                <w:rFonts w:ascii="Arial" w:hAnsi="Arial" w:cs="Arial"/>
                <w:color w:val="000000"/>
                <w:sz w:val="18"/>
                <w:szCs w:val="18"/>
                <w:lang w:eastAsia="es-MX"/>
              </w:rPr>
              <w:t>18,996,646</w:t>
            </w:r>
          </w:p>
        </w:tc>
        <w:tc>
          <w:tcPr>
            <w:tcW w:w="1280" w:type="dxa"/>
            <w:tcBorders>
              <w:bottom w:val="single" w:sz="4" w:space="0" w:color="auto"/>
            </w:tcBorders>
            <w:vAlign w:val="center"/>
            <w:hideMark/>
          </w:tcPr>
          <w:p w:rsidR="00165F88" w:rsidRPr="003725CA" w:rsidRDefault="00165F88" w:rsidP="00634342">
            <w:pPr>
              <w:jc w:val="right"/>
              <w:rPr>
                <w:rFonts w:ascii="Arial" w:hAnsi="Arial" w:cs="Arial"/>
                <w:color w:val="000000"/>
                <w:sz w:val="18"/>
                <w:szCs w:val="18"/>
                <w:lang w:eastAsia="es-MX"/>
              </w:rPr>
            </w:pPr>
            <w:r>
              <w:rPr>
                <w:rFonts w:ascii="Arial" w:hAnsi="Arial" w:cs="Arial"/>
                <w:color w:val="000000"/>
                <w:sz w:val="18"/>
                <w:szCs w:val="18"/>
              </w:rPr>
              <w:t>22</w:t>
            </w:r>
            <w:r w:rsidRPr="003725CA">
              <w:rPr>
                <w:rFonts w:ascii="Arial" w:hAnsi="Arial" w:cs="Arial"/>
                <w:color w:val="000000"/>
                <w:sz w:val="18"/>
                <w:szCs w:val="18"/>
              </w:rPr>
              <w:t>,</w:t>
            </w:r>
            <w:r>
              <w:rPr>
                <w:rFonts w:ascii="Arial" w:hAnsi="Arial" w:cs="Arial"/>
                <w:color w:val="000000"/>
                <w:sz w:val="18"/>
                <w:szCs w:val="18"/>
              </w:rPr>
              <w:t>850</w:t>
            </w:r>
            <w:r w:rsidRPr="003725CA">
              <w:rPr>
                <w:rFonts w:ascii="Arial" w:hAnsi="Arial" w:cs="Arial"/>
                <w:color w:val="000000"/>
                <w:sz w:val="18"/>
                <w:szCs w:val="18"/>
              </w:rPr>
              <w:t>,</w:t>
            </w:r>
            <w:r>
              <w:rPr>
                <w:rFonts w:ascii="Arial" w:hAnsi="Arial" w:cs="Arial"/>
                <w:color w:val="000000"/>
                <w:sz w:val="18"/>
                <w:szCs w:val="18"/>
              </w:rPr>
              <w:t>741</w:t>
            </w:r>
          </w:p>
        </w:tc>
      </w:tr>
      <w:tr w:rsidR="00165F88" w:rsidRPr="003725CA" w:rsidTr="00634342">
        <w:trPr>
          <w:trHeight w:val="315"/>
          <w:jc w:val="center"/>
        </w:trPr>
        <w:tc>
          <w:tcPr>
            <w:tcW w:w="2820" w:type="dxa"/>
            <w:noWrap/>
            <w:vAlign w:val="center"/>
            <w:hideMark/>
          </w:tcPr>
          <w:p w:rsidR="00165F88" w:rsidRPr="003725CA" w:rsidRDefault="00165F88" w:rsidP="00634342">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65F88" w:rsidRPr="003725CA" w:rsidRDefault="00B232FB" w:rsidP="00E33223">
            <w:pPr>
              <w:jc w:val="right"/>
              <w:rPr>
                <w:rFonts w:ascii="Arial" w:hAnsi="Arial" w:cs="Arial"/>
                <w:color w:val="000000"/>
                <w:sz w:val="18"/>
                <w:szCs w:val="18"/>
                <w:lang w:eastAsia="es-MX"/>
              </w:rPr>
            </w:pPr>
            <w:r>
              <w:rPr>
                <w:rFonts w:ascii="Arial" w:hAnsi="Arial" w:cs="Arial"/>
                <w:color w:val="000000"/>
                <w:sz w:val="18"/>
                <w:szCs w:val="18"/>
              </w:rPr>
              <w:t>27</w:t>
            </w:r>
            <w:r w:rsidR="00E33223">
              <w:rPr>
                <w:rFonts w:ascii="Arial" w:hAnsi="Arial" w:cs="Arial"/>
                <w:color w:val="000000"/>
                <w:sz w:val="18"/>
                <w:szCs w:val="18"/>
              </w:rPr>
              <w:t>4,052</w:t>
            </w:r>
            <w:r>
              <w:rPr>
                <w:rFonts w:ascii="Arial" w:hAnsi="Arial" w:cs="Arial"/>
                <w:color w:val="000000"/>
                <w:sz w:val="18"/>
                <w:szCs w:val="18"/>
              </w:rPr>
              <w:t>,</w:t>
            </w:r>
            <w:r w:rsidR="00E33223">
              <w:rPr>
                <w:rFonts w:ascii="Arial" w:hAnsi="Arial" w:cs="Arial"/>
                <w:color w:val="000000"/>
                <w:sz w:val="18"/>
                <w:szCs w:val="18"/>
              </w:rPr>
              <w:t>241</w:t>
            </w:r>
          </w:p>
        </w:tc>
        <w:tc>
          <w:tcPr>
            <w:tcW w:w="1280" w:type="dxa"/>
            <w:tcBorders>
              <w:top w:val="single" w:sz="4" w:space="0" w:color="auto"/>
              <w:left w:val="nil"/>
              <w:bottom w:val="double" w:sz="6" w:space="0" w:color="auto"/>
              <w:right w:val="nil"/>
            </w:tcBorders>
            <w:noWrap/>
            <w:vAlign w:val="center"/>
            <w:hideMark/>
          </w:tcPr>
          <w:p w:rsidR="00165F88" w:rsidRPr="003725CA" w:rsidRDefault="00165F88" w:rsidP="00634342">
            <w:pPr>
              <w:jc w:val="right"/>
              <w:rPr>
                <w:rFonts w:ascii="Arial" w:hAnsi="Arial" w:cs="Arial"/>
                <w:color w:val="000000"/>
                <w:sz w:val="18"/>
                <w:szCs w:val="18"/>
                <w:lang w:eastAsia="es-MX"/>
              </w:rPr>
            </w:pPr>
            <w:r>
              <w:rPr>
                <w:rFonts w:ascii="Arial" w:hAnsi="Arial" w:cs="Arial"/>
                <w:color w:val="000000"/>
                <w:sz w:val="18"/>
                <w:szCs w:val="18"/>
                <w:lang w:eastAsia="es-MX"/>
              </w:rPr>
              <w:t>311</w:t>
            </w:r>
            <w:r w:rsidRPr="003725CA">
              <w:rPr>
                <w:rFonts w:ascii="Arial" w:hAnsi="Arial" w:cs="Arial"/>
                <w:color w:val="000000"/>
                <w:sz w:val="18"/>
                <w:szCs w:val="18"/>
                <w:lang w:eastAsia="es-MX"/>
              </w:rPr>
              <w:t>,</w:t>
            </w:r>
            <w:r>
              <w:rPr>
                <w:rFonts w:ascii="Arial" w:hAnsi="Arial" w:cs="Arial"/>
                <w:color w:val="000000"/>
                <w:sz w:val="18"/>
                <w:szCs w:val="18"/>
                <w:lang w:eastAsia="es-MX"/>
              </w:rPr>
              <w:t>972</w:t>
            </w:r>
            <w:r w:rsidRPr="003725CA">
              <w:rPr>
                <w:rFonts w:ascii="Arial" w:hAnsi="Arial" w:cs="Arial"/>
                <w:color w:val="000000"/>
                <w:sz w:val="18"/>
                <w:szCs w:val="18"/>
                <w:lang w:eastAsia="es-MX"/>
              </w:rPr>
              <w:t>,</w:t>
            </w:r>
            <w:r>
              <w:rPr>
                <w:rFonts w:ascii="Arial" w:hAnsi="Arial" w:cs="Arial"/>
                <w:color w:val="000000"/>
                <w:sz w:val="18"/>
                <w:szCs w:val="18"/>
                <w:lang w:eastAsia="es-MX"/>
              </w:rPr>
              <w:t>361</w:t>
            </w:r>
          </w:p>
        </w:tc>
      </w:tr>
    </w:tbl>
    <w:p w:rsidR="00165F88" w:rsidRPr="003725CA" w:rsidRDefault="00165F88" w:rsidP="00E8325C">
      <w:pPr>
        <w:autoSpaceDE w:val="0"/>
        <w:autoSpaceDN w:val="0"/>
        <w:adjustRightInd w:val="0"/>
        <w:ind w:left="708"/>
        <w:jc w:val="both"/>
        <w:rPr>
          <w:rFonts w:ascii="Arial" w:hAnsi="Arial" w:cs="Arial"/>
          <w:bCs/>
          <w:color w:val="000000"/>
          <w:sz w:val="18"/>
          <w:szCs w:val="18"/>
        </w:rPr>
      </w:pPr>
    </w:p>
    <w:p w:rsidR="00151B8A" w:rsidRPr="003725CA" w:rsidRDefault="00151B8A" w:rsidP="006A6CC7">
      <w:pPr>
        <w:pStyle w:val="ROMANOS"/>
        <w:spacing w:after="0" w:line="240" w:lineRule="exact"/>
        <w:rPr>
          <w:b/>
          <w:lang w:val="es-MX"/>
        </w:rPr>
      </w:pPr>
    </w:p>
    <w:p w:rsidR="00151B8A" w:rsidRPr="003725CA" w:rsidRDefault="00151B8A" w:rsidP="006A6CC7">
      <w:pPr>
        <w:pStyle w:val="ROMANOS"/>
        <w:spacing w:after="0" w:line="240" w:lineRule="exact"/>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3D37D7" w:rsidRDefault="006A6CC7" w:rsidP="00E8325C">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p>
    <w:tbl>
      <w:tblPr>
        <w:tblpPr w:leftFromText="141" w:rightFromText="141" w:vertAnchor="text" w:tblpXSpec="center" w:tblpY="1"/>
        <w:tblOverlap w:val="never"/>
        <w:tblW w:w="8126" w:type="dxa"/>
        <w:tblCellMar>
          <w:left w:w="70" w:type="dxa"/>
          <w:right w:w="70" w:type="dxa"/>
        </w:tblCellMar>
        <w:tblLook w:val="04A0" w:firstRow="1" w:lastRow="0" w:firstColumn="1" w:lastColumn="0" w:noHBand="0" w:noVBand="1"/>
      </w:tblPr>
      <w:tblGrid>
        <w:gridCol w:w="4521"/>
        <w:gridCol w:w="1780"/>
        <w:gridCol w:w="1825"/>
      </w:tblGrid>
      <w:tr w:rsidR="00165F88" w:rsidRPr="003725CA" w:rsidTr="00634342">
        <w:trPr>
          <w:trHeight w:val="300"/>
        </w:trPr>
        <w:tc>
          <w:tcPr>
            <w:tcW w:w="4521"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825"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051592" w:rsidTr="00634342">
        <w:trPr>
          <w:trHeight w:val="634"/>
        </w:trPr>
        <w:tc>
          <w:tcPr>
            <w:tcW w:w="4521" w:type="dxa"/>
            <w:noWrap/>
            <w:vAlign w:val="center"/>
            <w:hideMark/>
          </w:tcPr>
          <w:p w:rsidR="00165F88" w:rsidRPr="00051592" w:rsidRDefault="00165F88" w:rsidP="00634342">
            <w:pPr>
              <w:ind w:right="-209"/>
              <w:rPr>
                <w:rFonts w:ascii="Arial" w:hAnsi="Arial" w:cs="Arial"/>
                <w:color w:val="000000"/>
                <w:sz w:val="18"/>
                <w:szCs w:val="18"/>
                <w:lang w:eastAsia="es-MX"/>
              </w:rPr>
            </w:pPr>
            <w:r w:rsidRPr="00051592">
              <w:rPr>
                <w:rFonts w:ascii="Arial" w:hAnsi="Arial" w:cs="Arial"/>
                <w:color w:val="000000"/>
                <w:sz w:val="18"/>
                <w:szCs w:val="18"/>
              </w:rPr>
              <w:t>INSTITUTO NACIONAL DE LA INFRAESTRUCTURA FISICA EDUCATIVA</w:t>
            </w:r>
          </w:p>
        </w:tc>
        <w:tc>
          <w:tcPr>
            <w:tcW w:w="1780" w:type="dxa"/>
            <w:vAlign w:val="center"/>
            <w:hideMark/>
          </w:tcPr>
          <w:p w:rsidR="00165F88" w:rsidRPr="00051592" w:rsidRDefault="00051592" w:rsidP="00634342">
            <w:pPr>
              <w:jc w:val="right"/>
              <w:rPr>
                <w:rFonts w:ascii="Arial" w:hAnsi="Arial" w:cs="Arial"/>
                <w:sz w:val="18"/>
                <w:szCs w:val="18"/>
                <w:lang w:eastAsia="es-MX"/>
              </w:rPr>
            </w:pPr>
            <w:r w:rsidRPr="00051592">
              <w:rPr>
                <w:rFonts w:ascii="Arial" w:hAnsi="Arial" w:cs="Arial"/>
                <w:sz w:val="18"/>
                <w:szCs w:val="18"/>
                <w:lang w:eastAsia="es-MX"/>
              </w:rPr>
              <w:t>171,845</w:t>
            </w:r>
          </w:p>
        </w:tc>
        <w:tc>
          <w:tcPr>
            <w:tcW w:w="1825" w:type="dxa"/>
            <w:vAlign w:val="center"/>
            <w:hideMark/>
          </w:tcPr>
          <w:p w:rsidR="00165F88" w:rsidRPr="00051592" w:rsidRDefault="00165F88" w:rsidP="00634342">
            <w:pPr>
              <w:jc w:val="right"/>
              <w:rPr>
                <w:rFonts w:ascii="Arial" w:hAnsi="Arial" w:cs="Arial"/>
                <w:color w:val="000000"/>
                <w:sz w:val="18"/>
                <w:szCs w:val="18"/>
                <w:lang w:eastAsia="es-MX"/>
              </w:rPr>
            </w:pPr>
            <w:r w:rsidRPr="00051592">
              <w:rPr>
                <w:rFonts w:ascii="Arial" w:hAnsi="Arial" w:cs="Arial"/>
                <w:color w:val="000000"/>
                <w:sz w:val="18"/>
                <w:szCs w:val="18"/>
              </w:rPr>
              <w:t>1,786,755</w:t>
            </w:r>
          </w:p>
        </w:tc>
      </w:tr>
      <w:tr w:rsidR="00051592" w:rsidRPr="00051592" w:rsidTr="00634342">
        <w:trPr>
          <w:trHeight w:val="634"/>
        </w:trPr>
        <w:tc>
          <w:tcPr>
            <w:tcW w:w="4521" w:type="dxa"/>
            <w:noWrap/>
            <w:vAlign w:val="center"/>
          </w:tcPr>
          <w:p w:rsidR="00051592" w:rsidRPr="00051592" w:rsidRDefault="00051592" w:rsidP="00634342">
            <w:pPr>
              <w:ind w:right="-209"/>
              <w:rPr>
                <w:rFonts w:ascii="Arial" w:hAnsi="Arial" w:cs="Arial"/>
                <w:color w:val="000000"/>
                <w:sz w:val="18"/>
                <w:szCs w:val="18"/>
              </w:rPr>
            </w:pPr>
            <w:r w:rsidRPr="00051592">
              <w:rPr>
                <w:rFonts w:ascii="Arial" w:hAnsi="Arial" w:cs="Arial"/>
                <w:color w:val="000000"/>
                <w:sz w:val="18"/>
                <w:szCs w:val="18"/>
              </w:rPr>
              <w:lastRenderedPageBreak/>
              <w:t>ALEJANDRO PEREZ CRUZ</w:t>
            </w:r>
          </w:p>
        </w:tc>
        <w:tc>
          <w:tcPr>
            <w:tcW w:w="1780" w:type="dxa"/>
            <w:vAlign w:val="center"/>
          </w:tcPr>
          <w:p w:rsidR="00051592" w:rsidRPr="00051592" w:rsidRDefault="00051592"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322</w:t>
            </w:r>
          </w:p>
        </w:tc>
        <w:tc>
          <w:tcPr>
            <w:tcW w:w="1825" w:type="dxa"/>
            <w:vAlign w:val="center"/>
          </w:tcPr>
          <w:p w:rsidR="00051592" w:rsidRPr="00051592" w:rsidRDefault="00051592" w:rsidP="00634342">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051592" w:rsidTr="00634342">
        <w:trPr>
          <w:trHeight w:val="634"/>
        </w:trPr>
        <w:tc>
          <w:tcPr>
            <w:tcW w:w="4521" w:type="dxa"/>
            <w:noWrap/>
            <w:vAlign w:val="center"/>
          </w:tcPr>
          <w:p w:rsidR="00165F88" w:rsidRPr="00051592" w:rsidRDefault="00D668CB" w:rsidP="00634342">
            <w:pPr>
              <w:ind w:right="-209"/>
              <w:rPr>
                <w:rFonts w:ascii="Arial" w:hAnsi="Arial" w:cs="Arial"/>
                <w:color w:val="000000"/>
                <w:sz w:val="18"/>
                <w:szCs w:val="18"/>
                <w:lang w:eastAsia="es-MX"/>
              </w:rPr>
            </w:pPr>
            <w:r w:rsidRPr="00051592">
              <w:rPr>
                <w:rFonts w:ascii="Arial" w:hAnsi="Arial" w:cs="Arial"/>
                <w:color w:val="000000"/>
                <w:sz w:val="18"/>
                <w:szCs w:val="18"/>
              </w:rPr>
              <w:t>SERGIO PEREZ TORRES</w:t>
            </w:r>
          </w:p>
        </w:tc>
        <w:tc>
          <w:tcPr>
            <w:tcW w:w="1780" w:type="dxa"/>
            <w:vAlign w:val="center"/>
          </w:tcPr>
          <w:p w:rsidR="00165F88" w:rsidRPr="00051592" w:rsidRDefault="00051592"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12</w:t>
            </w:r>
            <w:r w:rsidR="00D668CB" w:rsidRPr="00051592">
              <w:rPr>
                <w:rFonts w:ascii="Arial" w:hAnsi="Arial" w:cs="Arial"/>
                <w:color w:val="000000"/>
                <w:sz w:val="18"/>
                <w:szCs w:val="18"/>
                <w:lang w:eastAsia="es-MX"/>
              </w:rPr>
              <w:t>00</w:t>
            </w:r>
          </w:p>
        </w:tc>
        <w:tc>
          <w:tcPr>
            <w:tcW w:w="1825" w:type="dxa"/>
            <w:vAlign w:val="center"/>
          </w:tcPr>
          <w:p w:rsidR="00165F88" w:rsidRPr="00051592" w:rsidRDefault="00165F88"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0</w:t>
            </w:r>
          </w:p>
        </w:tc>
      </w:tr>
      <w:tr w:rsidR="00165F88" w:rsidRPr="00051592" w:rsidTr="00634342">
        <w:trPr>
          <w:trHeight w:val="634"/>
        </w:trPr>
        <w:tc>
          <w:tcPr>
            <w:tcW w:w="4521" w:type="dxa"/>
            <w:noWrap/>
            <w:vAlign w:val="center"/>
          </w:tcPr>
          <w:p w:rsidR="00165F88" w:rsidRPr="00051592" w:rsidRDefault="00051592" w:rsidP="00634342">
            <w:pPr>
              <w:ind w:right="-209"/>
              <w:rPr>
                <w:rFonts w:ascii="Arial" w:hAnsi="Arial" w:cs="Arial"/>
                <w:color w:val="000000"/>
                <w:sz w:val="18"/>
                <w:szCs w:val="18"/>
              </w:rPr>
            </w:pPr>
            <w:r w:rsidRPr="00051592">
              <w:rPr>
                <w:rFonts w:ascii="Arial" w:hAnsi="Arial" w:cs="Arial"/>
                <w:color w:val="000000"/>
                <w:sz w:val="18"/>
                <w:szCs w:val="18"/>
              </w:rPr>
              <w:t>KARLA CORDERO SOTO</w:t>
            </w:r>
          </w:p>
        </w:tc>
        <w:tc>
          <w:tcPr>
            <w:tcW w:w="1780" w:type="dxa"/>
            <w:vAlign w:val="center"/>
          </w:tcPr>
          <w:p w:rsidR="00165F88" w:rsidRPr="00051592" w:rsidRDefault="00051592"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600</w:t>
            </w:r>
          </w:p>
        </w:tc>
        <w:tc>
          <w:tcPr>
            <w:tcW w:w="1825" w:type="dxa"/>
            <w:vAlign w:val="center"/>
          </w:tcPr>
          <w:p w:rsidR="00165F88" w:rsidRPr="00051592" w:rsidRDefault="00165F88"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0</w:t>
            </w:r>
          </w:p>
        </w:tc>
      </w:tr>
      <w:tr w:rsidR="00165F88" w:rsidRPr="00051592" w:rsidTr="00634342">
        <w:trPr>
          <w:trHeight w:val="634"/>
        </w:trPr>
        <w:tc>
          <w:tcPr>
            <w:tcW w:w="4521" w:type="dxa"/>
            <w:noWrap/>
            <w:vAlign w:val="center"/>
          </w:tcPr>
          <w:p w:rsidR="00165F88" w:rsidRPr="00051592" w:rsidRDefault="00165F88" w:rsidP="00634342">
            <w:pPr>
              <w:ind w:right="-209"/>
              <w:rPr>
                <w:rFonts w:ascii="Arial" w:hAnsi="Arial" w:cs="Arial"/>
                <w:color w:val="000000"/>
                <w:sz w:val="18"/>
                <w:szCs w:val="18"/>
                <w:lang w:eastAsia="es-MX"/>
              </w:rPr>
            </w:pPr>
            <w:r w:rsidRPr="00051592">
              <w:rPr>
                <w:rFonts w:ascii="Arial" w:hAnsi="Arial" w:cs="Arial"/>
                <w:color w:val="000000"/>
                <w:sz w:val="18"/>
                <w:szCs w:val="18"/>
              </w:rPr>
              <w:t>JOSE ANTONIO MARIO SANDOVAL AHUACTZIN</w:t>
            </w:r>
          </w:p>
        </w:tc>
        <w:tc>
          <w:tcPr>
            <w:tcW w:w="1780" w:type="dxa"/>
            <w:vAlign w:val="center"/>
          </w:tcPr>
          <w:p w:rsidR="00165F88" w:rsidRPr="00051592" w:rsidRDefault="00165F88"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7,500</w:t>
            </w:r>
          </w:p>
        </w:tc>
        <w:tc>
          <w:tcPr>
            <w:tcW w:w="1825" w:type="dxa"/>
            <w:vAlign w:val="center"/>
          </w:tcPr>
          <w:p w:rsidR="00165F88" w:rsidRPr="00051592" w:rsidRDefault="00165F88"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0</w:t>
            </w:r>
          </w:p>
        </w:tc>
      </w:tr>
      <w:tr w:rsidR="00051592" w:rsidRPr="00051592" w:rsidTr="00634342">
        <w:trPr>
          <w:trHeight w:val="634"/>
        </w:trPr>
        <w:tc>
          <w:tcPr>
            <w:tcW w:w="4521" w:type="dxa"/>
            <w:noWrap/>
            <w:vAlign w:val="center"/>
          </w:tcPr>
          <w:p w:rsidR="00051592" w:rsidRPr="00051592" w:rsidRDefault="00051592" w:rsidP="00634342">
            <w:pPr>
              <w:ind w:right="-209"/>
              <w:rPr>
                <w:rFonts w:ascii="Arial" w:hAnsi="Arial" w:cs="Arial"/>
                <w:color w:val="000000"/>
                <w:sz w:val="18"/>
                <w:szCs w:val="18"/>
              </w:rPr>
            </w:pPr>
            <w:r w:rsidRPr="00051592">
              <w:rPr>
                <w:rFonts w:ascii="Arial" w:hAnsi="Arial" w:cs="Arial"/>
                <w:color w:val="000000"/>
                <w:sz w:val="18"/>
                <w:szCs w:val="18"/>
              </w:rPr>
              <w:t>CLAUDIA ALDAVE LOBATO</w:t>
            </w:r>
          </w:p>
        </w:tc>
        <w:tc>
          <w:tcPr>
            <w:tcW w:w="1780" w:type="dxa"/>
            <w:vAlign w:val="center"/>
          </w:tcPr>
          <w:p w:rsidR="00051592" w:rsidRPr="00051592" w:rsidRDefault="00051592"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600</w:t>
            </w:r>
          </w:p>
        </w:tc>
        <w:tc>
          <w:tcPr>
            <w:tcW w:w="1825" w:type="dxa"/>
            <w:vAlign w:val="center"/>
          </w:tcPr>
          <w:p w:rsidR="00051592" w:rsidRPr="00051592" w:rsidRDefault="00051592" w:rsidP="00634342">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051592" w:rsidRPr="00051592" w:rsidTr="00634342">
        <w:trPr>
          <w:trHeight w:val="634"/>
        </w:trPr>
        <w:tc>
          <w:tcPr>
            <w:tcW w:w="4521" w:type="dxa"/>
            <w:noWrap/>
            <w:vAlign w:val="center"/>
          </w:tcPr>
          <w:p w:rsidR="00051592" w:rsidRPr="00051592" w:rsidRDefault="00051592" w:rsidP="00634342">
            <w:pPr>
              <w:ind w:right="-209"/>
              <w:rPr>
                <w:rFonts w:ascii="Arial" w:hAnsi="Arial" w:cs="Arial"/>
                <w:color w:val="000000"/>
                <w:sz w:val="18"/>
                <w:szCs w:val="18"/>
              </w:rPr>
            </w:pPr>
            <w:r w:rsidRPr="00051592">
              <w:rPr>
                <w:rFonts w:ascii="Arial" w:hAnsi="Arial" w:cs="Arial"/>
                <w:color w:val="000000"/>
                <w:sz w:val="18"/>
                <w:szCs w:val="18"/>
              </w:rPr>
              <w:t>HECTOR VALLADARES ROJAS</w:t>
            </w:r>
          </w:p>
        </w:tc>
        <w:tc>
          <w:tcPr>
            <w:tcW w:w="1780" w:type="dxa"/>
            <w:vAlign w:val="center"/>
          </w:tcPr>
          <w:p w:rsidR="00051592" w:rsidRPr="00051592" w:rsidRDefault="00051592"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600</w:t>
            </w:r>
          </w:p>
        </w:tc>
        <w:tc>
          <w:tcPr>
            <w:tcW w:w="1825" w:type="dxa"/>
            <w:vAlign w:val="center"/>
          </w:tcPr>
          <w:p w:rsidR="00051592" w:rsidRPr="00051592" w:rsidRDefault="00051592" w:rsidP="00634342">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051592" w:rsidTr="00634342">
        <w:trPr>
          <w:trHeight w:val="473"/>
        </w:trPr>
        <w:tc>
          <w:tcPr>
            <w:tcW w:w="4521" w:type="dxa"/>
            <w:noWrap/>
            <w:vAlign w:val="center"/>
            <w:hideMark/>
          </w:tcPr>
          <w:p w:rsidR="00165F88" w:rsidRPr="00051592" w:rsidRDefault="00165F88" w:rsidP="00634342">
            <w:pPr>
              <w:ind w:right="-209"/>
              <w:rPr>
                <w:rFonts w:ascii="Arial" w:hAnsi="Arial" w:cs="Arial"/>
                <w:color w:val="000000"/>
                <w:sz w:val="18"/>
                <w:szCs w:val="18"/>
                <w:lang w:eastAsia="es-MX"/>
              </w:rPr>
            </w:pPr>
            <w:r w:rsidRPr="00051592">
              <w:rPr>
                <w:rFonts w:ascii="Arial" w:hAnsi="Arial" w:cs="Arial"/>
                <w:color w:val="000000"/>
                <w:sz w:val="18"/>
                <w:szCs w:val="18"/>
              </w:rPr>
              <w:t>SUBSIDIO PARA EL EMPLEO PAGADO</w:t>
            </w:r>
          </w:p>
        </w:tc>
        <w:tc>
          <w:tcPr>
            <w:tcW w:w="1780" w:type="dxa"/>
            <w:tcBorders>
              <w:bottom w:val="single" w:sz="4" w:space="0" w:color="auto"/>
            </w:tcBorders>
            <w:vAlign w:val="center"/>
            <w:hideMark/>
          </w:tcPr>
          <w:p w:rsidR="00165F88" w:rsidRPr="00051592" w:rsidRDefault="00051592"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563</w:t>
            </w:r>
          </w:p>
        </w:tc>
        <w:tc>
          <w:tcPr>
            <w:tcW w:w="1825" w:type="dxa"/>
            <w:tcBorders>
              <w:bottom w:val="single" w:sz="4" w:space="0" w:color="auto"/>
            </w:tcBorders>
            <w:vAlign w:val="center"/>
            <w:hideMark/>
          </w:tcPr>
          <w:p w:rsidR="00165F88" w:rsidRPr="00051592" w:rsidRDefault="00165F88"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0</w:t>
            </w:r>
          </w:p>
        </w:tc>
      </w:tr>
      <w:tr w:rsidR="00165F88" w:rsidRPr="003725CA" w:rsidTr="00634342">
        <w:trPr>
          <w:trHeight w:val="315"/>
        </w:trPr>
        <w:tc>
          <w:tcPr>
            <w:tcW w:w="4521" w:type="dxa"/>
            <w:noWrap/>
            <w:vAlign w:val="center"/>
            <w:hideMark/>
          </w:tcPr>
          <w:p w:rsidR="00165F88" w:rsidRPr="00051592" w:rsidRDefault="00165F88" w:rsidP="00634342">
            <w:pPr>
              <w:jc w:val="center"/>
              <w:rPr>
                <w:rFonts w:ascii="Arial" w:hAnsi="Arial" w:cs="Arial"/>
                <w:color w:val="000000"/>
                <w:sz w:val="18"/>
                <w:szCs w:val="18"/>
                <w:lang w:eastAsia="es-MX"/>
              </w:rPr>
            </w:pPr>
            <w:r w:rsidRPr="00051592">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65F88" w:rsidRPr="00051592" w:rsidRDefault="00D668CB" w:rsidP="00051592">
            <w:pPr>
              <w:jc w:val="right"/>
              <w:rPr>
                <w:rFonts w:ascii="Arial" w:hAnsi="Arial" w:cs="Arial"/>
                <w:sz w:val="18"/>
                <w:szCs w:val="18"/>
                <w:lang w:eastAsia="es-MX"/>
              </w:rPr>
            </w:pPr>
            <w:r w:rsidRPr="00051592">
              <w:rPr>
                <w:rFonts w:ascii="Arial" w:hAnsi="Arial" w:cs="Arial"/>
                <w:sz w:val="18"/>
                <w:szCs w:val="18"/>
              </w:rPr>
              <w:t>1</w:t>
            </w:r>
            <w:r w:rsidR="00051592" w:rsidRPr="00051592">
              <w:rPr>
                <w:rFonts w:ascii="Arial" w:hAnsi="Arial" w:cs="Arial"/>
                <w:sz w:val="18"/>
                <w:szCs w:val="18"/>
              </w:rPr>
              <w:t>83,230</w:t>
            </w:r>
          </w:p>
        </w:tc>
        <w:tc>
          <w:tcPr>
            <w:tcW w:w="1825" w:type="dxa"/>
            <w:tcBorders>
              <w:top w:val="single" w:sz="4" w:space="0" w:color="auto"/>
              <w:left w:val="nil"/>
              <w:bottom w:val="double" w:sz="6" w:space="0" w:color="auto"/>
              <w:right w:val="nil"/>
            </w:tcBorders>
            <w:noWrap/>
            <w:vAlign w:val="center"/>
            <w:hideMark/>
          </w:tcPr>
          <w:p w:rsidR="00165F88" w:rsidRPr="003725CA" w:rsidRDefault="00165F88" w:rsidP="00634342">
            <w:pPr>
              <w:jc w:val="right"/>
              <w:rPr>
                <w:rFonts w:ascii="Arial" w:hAnsi="Arial" w:cs="Arial"/>
                <w:color w:val="000000"/>
                <w:sz w:val="18"/>
                <w:szCs w:val="18"/>
                <w:lang w:eastAsia="es-MX"/>
              </w:rPr>
            </w:pPr>
            <w:r w:rsidRPr="00051592">
              <w:rPr>
                <w:rFonts w:ascii="Arial" w:hAnsi="Arial" w:cs="Arial"/>
                <w:color w:val="000000"/>
                <w:sz w:val="18"/>
                <w:szCs w:val="18"/>
                <w:lang w:eastAsia="es-MX"/>
              </w:rPr>
              <w:t>1,786,755</w:t>
            </w:r>
          </w:p>
        </w:tc>
      </w:tr>
    </w:tbl>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540418">
      <w:pPr>
        <w:pStyle w:val="Texto"/>
        <w:spacing w:after="0" w:line="240" w:lineRule="exact"/>
        <w:ind w:firstLine="706"/>
        <w:rPr>
          <w:b/>
          <w:szCs w:val="18"/>
          <w:lang w:val="es-MX"/>
        </w:rPr>
      </w:pPr>
    </w:p>
    <w:p w:rsidR="00165F88" w:rsidRPr="003725CA" w:rsidRDefault="00165F88" w:rsidP="00540418">
      <w:pPr>
        <w:pStyle w:val="Texto"/>
        <w:spacing w:after="0" w:line="240" w:lineRule="exact"/>
        <w:ind w:firstLine="706"/>
        <w:rPr>
          <w:b/>
          <w:szCs w:val="18"/>
          <w:lang w:val="es-MX"/>
        </w:rPr>
      </w:pPr>
    </w:p>
    <w:p w:rsidR="00540418" w:rsidRDefault="00540418" w:rsidP="00151B8A">
      <w:pPr>
        <w:pStyle w:val="ROMANOS"/>
        <w:spacing w:after="0" w:line="240" w:lineRule="exact"/>
        <w:rPr>
          <w:b/>
          <w:lang w:val="es-MX"/>
        </w:rPr>
      </w:pPr>
      <w:r w:rsidRPr="003725CA">
        <w:rPr>
          <w:b/>
          <w:lang w:val="es-MX"/>
        </w:rPr>
        <w:tab/>
      </w:r>
    </w:p>
    <w:p w:rsidR="00D668CB" w:rsidRDefault="00D668CB" w:rsidP="00151B8A">
      <w:pPr>
        <w:pStyle w:val="ROMANOS"/>
        <w:spacing w:after="0" w:line="240" w:lineRule="exact"/>
        <w:rPr>
          <w:b/>
          <w:lang w:val="es-MX"/>
        </w:rPr>
      </w:pPr>
    </w:p>
    <w:p w:rsidR="00D668CB" w:rsidRPr="003725CA" w:rsidRDefault="00D668CB" w:rsidP="00151B8A">
      <w:pPr>
        <w:pStyle w:val="ROMANOS"/>
        <w:spacing w:after="0" w:line="240" w:lineRule="exact"/>
        <w:rPr>
          <w:lang w:val="es-MX"/>
        </w:rPr>
      </w:pPr>
    </w:p>
    <w:p w:rsidR="00051592" w:rsidRDefault="00540418" w:rsidP="00540418">
      <w:pPr>
        <w:pStyle w:val="ROMANOS"/>
        <w:spacing w:after="0" w:line="240" w:lineRule="exact"/>
        <w:rPr>
          <w:b/>
          <w:lang w:val="es-MX"/>
        </w:rPr>
      </w:pPr>
      <w:r w:rsidRPr="003725CA">
        <w:rPr>
          <w:b/>
          <w:lang w:val="es-MX"/>
        </w:rPr>
        <w:tab/>
      </w:r>
    </w:p>
    <w:p w:rsidR="00051592" w:rsidRDefault="00051592" w:rsidP="00540418">
      <w:pPr>
        <w:pStyle w:val="ROMANOS"/>
        <w:spacing w:after="0" w:line="240" w:lineRule="exact"/>
        <w:rPr>
          <w:b/>
          <w:lang w:val="es-MX"/>
        </w:rPr>
      </w:pPr>
    </w:p>
    <w:p w:rsidR="00051592" w:rsidRDefault="00051592" w:rsidP="00540418">
      <w:pPr>
        <w:pStyle w:val="ROMANOS"/>
        <w:spacing w:after="0" w:line="240" w:lineRule="exact"/>
        <w:rPr>
          <w:b/>
          <w:lang w:val="es-MX"/>
        </w:rPr>
      </w:pPr>
    </w:p>
    <w:p w:rsidR="00051592" w:rsidRDefault="00051592" w:rsidP="00540418">
      <w:pPr>
        <w:pStyle w:val="ROMANOS"/>
        <w:spacing w:after="0" w:line="240" w:lineRule="exact"/>
        <w:rPr>
          <w:b/>
          <w:lang w:val="es-MX"/>
        </w:rPr>
      </w:pPr>
    </w:p>
    <w:p w:rsidR="00051592" w:rsidRDefault="00051592"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Bienes Disponibles para su Transformación o Consumo (inventarios)</w:t>
      </w:r>
    </w:p>
    <w:p w:rsidR="00540418" w:rsidRPr="003725CA"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151B8A" w:rsidRPr="003725CA" w:rsidRDefault="00540418" w:rsidP="00540418">
      <w:pPr>
        <w:pStyle w:val="ROMANOS"/>
        <w:spacing w:after="0" w:line="240" w:lineRule="exact"/>
        <w:rPr>
          <w:lang w:val="es-MX"/>
        </w:rPr>
      </w:pPr>
      <w:r w:rsidRPr="003725CA">
        <w:rPr>
          <w:lang w:val="es-MX"/>
        </w:rPr>
        <w:tab/>
      </w:r>
    </w:p>
    <w:p w:rsidR="00540418" w:rsidRPr="003725CA" w:rsidRDefault="00540418" w:rsidP="00540418">
      <w:pPr>
        <w:pStyle w:val="ROMANOS"/>
        <w:spacing w:after="0" w:line="240" w:lineRule="exact"/>
        <w:rPr>
          <w:b/>
          <w:lang w:val="es-MX"/>
        </w:rPr>
      </w:pPr>
      <w:r w:rsidRPr="003725CA">
        <w:rPr>
          <w:b/>
          <w:lang w:val="es-MX"/>
        </w:rPr>
        <w:tab/>
        <w:t>Inversiones Financieras</w:t>
      </w:r>
    </w:p>
    <w:p w:rsidR="004A4370" w:rsidRPr="003725CA" w:rsidRDefault="004A4370" w:rsidP="00896136">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Pr="003725CA">
        <w:rPr>
          <w:rFonts w:ascii="Arial" w:hAnsi="Arial" w:cs="Arial"/>
          <w:sz w:val="18"/>
          <w:szCs w:val="18"/>
        </w:rPr>
        <w:t>.</w:t>
      </w:r>
    </w:p>
    <w:p w:rsidR="00896136" w:rsidRPr="003725CA" w:rsidRDefault="00896136"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ab/>
        <w:t>Bienes Muebles, Inmuebles e Intangibles</w:t>
      </w:r>
    </w:p>
    <w:p w:rsidR="007921E6" w:rsidRDefault="00164CE7" w:rsidP="00896136">
      <w:pPr>
        <w:pStyle w:val="ROMANOS"/>
        <w:spacing w:after="0" w:line="240" w:lineRule="exact"/>
        <w:rPr>
          <w:lang w:val="es-MX"/>
        </w:rPr>
      </w:pPr>
      <w:r w:rsidRPr="003725CA">
        <w:rPr>
          <w:b/>
          <w:lang w:val="es-MX"/>
        </w:rPr>
        <w:tab/>
      </w:r>
      <w:r w:rsidR="00165F88" w:rsidRPr="003725CA">
        <w:rPr>
          <w:lang w:val="es-MX"/>
        </w:rPr>
        <w:t>Se conforma por bienes mu</w:t>
      </w:r>
      <w:r w:rsidR="00642A67">
        <w:rPr>
          <w:lang w:val="es-MX"/>
        </w:rPr>
        <w:t>ebles al 30</w:t>
      </w:r>
      <w:r w:rsidR="00D668CB">
        <w:rPr>
          <w:lang w:val="es-MX"/>
        </w:rPr>
        <w:t xml:space="preserve"> de </w:t>
      </w:r>
      <w:r w:rsidR="00642A67">
        <w:rPr>
          <w:lang w:val="es-MX"/>
        </w:rPr>
        <w:t>Septiembre</w:t>
      </w:r>
      <w:r w:rsidR="00165F88">
        <w:rPr>
          <w:lang w:val="es-MX"/>
        </w:rPr>
        <w:t xml:space="preserve"> de 2015</w:t>
      </w:r>
      <w:r w:rsidR="00165F88" w:rsidRPr="003725CA">
        <w:rPr>
          <w:lang w:val="es-MX"/>
        </w:rPr>
        <w:t>.</w:t>
      </w:r>
    </w:p>
    <w:p w:rsidR="00165F88" w:rsidRDefault="00165F88" w:rsidP="00896136">
      <w:pPr>
        <w:pStyle w:val="ROMANOS"/>
        <w:spacing w:after="0" w:line="240" w:lineRule="exact"/>
        <w:rPr>
          <w:lang w:val="es-MX"/>
        </w:rPr>
      </w:pPr>
    </w:p>
    <w:tbl>
      <w:tblPr>
        <w:tblpPr w:leftFromText="141" w:rightFromText="141" w:vertAnchor="text" w:tblpXSpec="center" w:tblpY="1"/>
        <w:tblOverlap w:val="never"/>
        <w:tblW w:w="7509" w:type="dxa"/>
        <w:tblCellMar>
          <w:left w:w="70" w:type="dxa"/>
          <w:right w:w="70" w:type="dxa"/>
        </w:tblCellMar>
        <w:tblLook w:val="04A0" w:firstRow="1" w:lastRow="0" w:firstColumn="1" w:lastColumn="0" w:noHBand="0" w:noVBand="1"/>
      </w:tblPr>
      <w:tblGrid>
        <w:gridCol w:w="4449"/>
        <w:gridCol w:w="1780"/>
        <w:gridCol w:w="1280"/>
      </w:tblGrid>
      <w:tr w:rsidR="00165F88" w:rsidRPr="003725CA" w:rsidTr="00634342">
        <w:trPr>
          <w:trHeight w:val="300"/>
        </w:trPr>
        <w:tc>
          <w:tcPr>
            <w:tcW w:w="4449"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780" w:type="dxa"/>
            <w:tcBorders>
              <w:top w:val="single" w:sz="4" w:space="0" w:color="auto"/>
              <w:left w:val="nil"/>
              <w:bottom w:val="single" w:sz="4" w:space="0" w:color="auto"/>
              <w:right w:val="nil"/>
            </w:tcBorders>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634342">
        <w:trPr>
          <w:trHeight w:val="634"/>
        </w:trPr>
        <w:tc>
          <w:tcPr>
            <w:tcW w:w="4449" w:type="dxa"/>
            <w:noWrap/>
            <w:vAlign w:val="center"/>
            <w:hideMark/>
          </w:tcPr>
          <w:p w:rsidR="00165F88" w:rsidRPr="003725CA" w:rsidRDefault="00165F88" w:rsidP="00634342">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165F88" w:rsidRPr="003725CA" w:rsidRDefault="00D668CB" w:rsidP="00D668CB">
            <w:pPr>
              <w:jc w:val="right"/>
              <w:rPr>
                <w:rFonts w:ascii="Arial" w:hAnsi="Arial" w:cs="Arial"/>
                <w:color w:val="000000"/>
                <w:sz w:val="18"/>
                <w:szCs w:val="18"/>
                <w:lang w:eastAsia="es-MX"/>
              </w:rPr>
            </w:pPr>
            <w:r>
              <w:rPr>
                <w:rFonts w:ascii="Arial" w:hAnsi="Arial" w:cs="Arial"/>
                <w:color w:val="000000"/>
                <w:sz w:val="18"/>
                <w:szCs w:val="18"/>
                <w:lang w:eastAsia="es-MX"/>
              </w:rPr>
              <w:t>1,</w:t>
            </w:r>
            <w:r w:rsidR="009023CA">
              <w:rPr>
                <w:rFonts w:ascii="Arial" w:hAnsi="Arial" w:cs="Arial"/>
                <w:color w:val="000000"/>
                <w:sz w:val="18"/>
                <w:szCs w:val="18"/>
                <w:lang w:eastAsia="es-MX"/>
              </w:rPr>
              <w:t>011049</w:t>
            </w:r>
          </w:p>
        </w:tc>
        <w:tc>
          <w:tcPr>
            <w:tcW w:w="1280" w:type="dxa"/>
            <w:vAlign w:val="center"/>
            <w:hideMark/>
          </w:tcPr>
          <w:p w:rsidR="00165F88" w:rsidRPr="003725CA" w:rsidRDefault="00165F88" w:rsidP="00634342">
            <w:pPr>
              <w:jc w:val="right"/>
              <w:rPr>
                <w:rFonts w:ascii="Arial" w:hAnsi="Arial" w:cs="Arial"/>
                <w:color w:val="000000"/>
                <w:sz w:val="18"/>
                <w:szCs w:val="18"/>
                <w:lang w:eastAsia="es-MX"/>
              </w:rPr>
            </w:pPr>
            <w:r w:rsidRPr="003725CA">
              <w:rPr>
                <w:rFonts w:ascii="Arial" w:hAnsi="Arial" w:cs="Arial"/>
                <w:color w:val="000000"/>
                <w:sz w:val="18"/>
                <w:szCs w:val="18"/>
                <w:lang w:eastAsia="es-MX"/>
              </w:rPr>
              <w:t>1,011,049</w:t>
            </w:r>
          </w:p>
        </w:tc>
      </w:tr>
      <w:tr w:rsidR="00165F88" w:rsidRPr="003725CA" w:rsidTr="00634342">
        <w:trPr>
          <w:trHeight w:val="634"/>
        </w:trPr>
        <w:tc>
          <w:tcPr>
            <w:tcW w:w="4449" w:type="dxa"/>
            <w:noWrap/>
            <w:vAlign w:val="center"/>
          </w:tcPr>
          <w:p w:rsidR="00165F88" w:rsidRPr="003725CA" w:rsidRDefault="00165F88" w:rsidP="00634342">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165F88" w:rsidRPr="003725CA" w:rsidRDefault="00165F88" w:rsidP="00634342">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165F88" w:rsidRPr="003725CA" w:rsidRDefault="00165F88" w:rsidP="00634342">
            <w:pPr>
              <w:jc w:val="right"/>
              <w:rPr>
                <w:rFonts w:ascii="Arial" w:hAnsi="Arial" w:cs="Arial"/>
                <w:color w:val="000000"/>
                <w:sz w:val="18"/>
                <w:szCs w:val="18"/>
                <w:lang w:eastAsia="es-MX"/>
              </w:rPr>
            </w:pPr>
            <w:r>
              <w:rPr>
                <w:rFonts w:ascii="Arial" w:hAnsi="Arial" w:cs="Arial"/>
                <w:color w:val="000000"/>
                <w:sz w:val="18"/>
                <w:szCs w:val="18"/>
                <w:lang w:eastAsia="es-MX"/>
              </w:rPr>
              <w:t>5,617</w:t>
            </w:r>
          </w:p>
        </w:tc>
      </w:tr>
      <w:tr w:rsidR="00165F88" w:rsidRPr="003725CA" w:rsidTr="00634342">
        <w:trPr>
          <w:trHeight w:val="300"/>
        </w:trPr>
        <w:tc>
          <w:tcPr>
            <w:tcW w:w="4449" w:type="dxa"/>
            <w:noWrap/>
            <w:vAlign w:val="center"/>
            <w:hideMark/>
          </w:tcPr>
          <w:p w:rsidR="00165F88" w:rsidRPr="003725CA" w:rsidRDefault="00165F88" w:rsidP="00634342">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165F88" w:rsidRPr="003725CA" w:rsidRDefault="00527DB1" w:rsidP="00634342">
            <w:pPr>
              <w:jc w:val="right"/>
              <w:rPr>
                <w:rFonts w:ascii="Arial" w:hAnsi="Arial" w:cs="Arial"/>
                <w:color w:val="000000"/>
                <w:sz w:val="18"/>
                <w:szCs w:val="18"/>
                <w:lang w:eastAsia="es-MX"/>
              </w:rPr>
            </w:pPr>
            <w:r>
              <w:rPr>
                <w:rFonts w:ascii="Arial" w:hAnsi="Arial" w:cs="Arial"/>
                <w:color w:val="000000"/>
                <w:sz w:val="18"/>
                <w:szCs w:val="18"/>
              </w:rPr>
              <w:t>1,537,318</w:t>
            </w:r>
          </w:p>
        </w:tc>
        <w:tc>
          <w:tcPr>
            <w:tcW w:w="1280" w:type="dxa"/>
            <w:vAlign w:val="center"/>
            <w:hideMark/>
          </w:tcPr>
          <w:p w:rsidR="00165F88" w:rsidRPr="003725CA" w:rsidRDefault="00165F88" w:rsidP="00634342">
            <w:pPr>
              <w:jc w:val="right"/>
              <w:rPr>
                <w:rFonts w:ascii="Arial" w:hAnsi="Arial" w:cs="Arial"/>
                <w:color w:val="000000"/>
                <w:sz w:val="18"/>
                <w:szCs w:val="18"/>
                <w:lang w:eastAsia="es-MX"/>
              </w:rPr>
            </w:pPr>
            <w:r w:rsidRPr="003725CA">
              <w:rPr>
                <w:rFonts w:ascii="Arial" w:hAnsi="Arial" w:cs="Arial"/>
                <w:color w:val="000000"/>
                <w:sz w:val="18"/>
                <w:szCs w:val="18"/>
              </w:rPr>
              <w:t>1,528,096</w:t>
            </w:r>
          </w:p>
        </w:tc>
      </w:tr>
      <w:tr w:rsidR="00165F88" w:rsidRPr="003725CA" w:rsidTr="00634342">
        <w:trPr>
          <w:trHeight w:val="300"/>
        </w:trPr>
        <w:tc>
          <w:tcPr>
            <w:tcW w:w="4449" w:type="dxa"/>
            <w:noWrap/>
            <w:vAlign w:val="center"/>
          </w:tcPr>
          <w:p w:rsidR="00165F88" w:rsidRPr="003725CA" w:rsidRDefault="00165F88" w:rsidP="00634342">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387,353</w:t>
            </w:r>
          </w:p>
        </w:tc>
        <w:tc>
          <w:tcPr>
            <w:tcW w:w="1280" w:type="dxa"/>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387,353</w:t>
            </w:r>
          </w:p>
        </w:tc>
      </w:tr>
      <w:tr w:rsidR="00165F88" w:rsidRPr="003725CA" w:rsidTr="00634342">
        <w:trPr>
          <w:trHeight w:val="300"/>
        </w:trPr>
        <w:tc>
          <w:tcPr>
            <w:tcW w:w="4449" w:type="dxa"/>
            <w:noWrap/>
            <w:vAlign w:val="center"/>
          </w:tcPr>
          <w:p w:rsidR="00165F88" w:rsidRPr="003725CA" w:rsidRDefault="00165F88" w:rsidP="00634342">
            <w:pPr>
              <w:ind w:right="-209"/>
              <w:rPr>
                <w:rFonts w:ascii="Arial" w:hAnsi="Arial" w:cs="Arial"/>
                <w:color w:val="000000"/>
                <w:sz w:val="18"/>
                <w:szCs w:val="18"/>
              </w:rPr>
            </w:pPr>
            <w:r>
              <w:rPr>
                <w:rFonts w:ascii="Arial" w:hAnsi="Arial" w:cs="Arial"/>
                <w:color w:val="000000"/>
                <w:sz w:val="18"/>
                <w:szCs w:val="18"/>
              </w:rPr>
              <w:t>VEHICULOS</w:t>
            </w:r>
            <w:r w:rsidRPr="003725CA">
              <w:rPr>
                <w:rFonts w:ascii="Arial" w:hAnsi="Arial" w:cs="Arial"/>
                <w:color w:val="000000"/>
                <w:sz w:val="18"/>
                <w:szCs w:val="18"/>
              </w:rPr>
              <w:t xml:space="preserve"> Y EQUIPO TERRESTRE</w:t>
            </w:r>
          </w:p>
        </w:tc>
        <w:tc>
          <w:tcPr>
            <w:tcW w:w="1780" w:type="dxa"/>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2,972,742</w:t>
            </w:r>
          </w:p>
        </w:tc>
        <w:tc>
          <w:tcPr>
            <w:tcW w:w="1280" w:type="dxa"/>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2,972,742</w:t>
            </w:r>
          </w:p>
        </w:tc>
      </w:tr>
      <w:tr w:rsidR="00165F88" w:rsidRPr="003725CA" w:rsidTr="00634342">
        <w:trPr>
          <w:trHeight w:val="300"/>
        </w:trPr>
        <w:tc>
          <w:tcPr>
            <w:tcW w:w="4449" w:type="dxa"/>
            <w:noWrap/>
            <w:vAlign w:val="center"/>
          </w:tcPr>
          <w:p w:rsidR="00165F88" w:rsidRPr="003725CA" w:rsidRDefault="00165F88" w:rsidP="00634342">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165F88" w:rsidRPr="003725CA" w:rsidRDefault="00165F88" w:rsidP="00634342">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3</w:t>
            </w:r>
            <w:r>
              <w:rPr>
                <w:rFonts w:ascii="Arial" w:hAnsi="Arial" w:cs="Arial"/>
                <w:color w:val="000000"/>
                <w:sz w:val="18"/>
                <w:szCs w:val="18"/>
              </w:rPr>
              <w:t>3</w:t>
            </w:r>
            <w:r w:rsidRPr="003725CA">
              <w:rPr>
                <w:rFonts w:ascii="Arial" w:hAnsi="Arial" w:cs="Arial"/>
                <w:color w:val="000000"/>
                <w:sz w:val="18"/>
                <w:szCs w:val="18"/>
              </w:rPr>
              <w:t>,</w:t>
            </w:r>
            <w:r>
              <w:rPr>
                <w:rFonts w:ascii="Arial" w:hAnsi="Arial" w:cs="Arial"/>
                <w:color w:val="000000"/>
                <w:sz w:val="18"/>
                <w:szCs w:val="18"/>
              </w:rPr>
              <w:t>988</w:t>
            </w:r>
          </w:p>
        </w:tc>
      </w:tr>
      <w:tr w:rsidR="00165F88" w:rsidRPr="003725CA" w:rsidTr="00634342">
        <w:trPr>
          <w:trHeight w:val="300"/>
        </w:trPr>
        <w:tc>
          <w:tcPr>
            <w:tcW w:w="4449" w:type="dxa"/>
            <w:noWrap/>
            <w:vAlign w:val="center"/>
          </w:tcPr>
          <w:p w:rsidR="00165F88" w:rsidRPr="003725CA" w:rsidRDefault="00165F88" w:rsidP="00634342">
            <w:pPr>
              <w:ind w:right="-209"/>
              <w:rPr>
                <w:rFonts w:ascii="Arial" w:hAnsi="Arial" w:cs="Arial"/>
                <w:color w:val="000000"/>
                <w:sz w:val="18"/>
                <w:szCs w:val="18"/>
              </w:rPr>
            </w:pPr>
            <w:r>
              <w:rPr>
                <w:rFonts w:ascii="Arial" w:hAnsi="Arial" w:cs="Arial"/>
                <w:color w:val="000000"/>
                <w:sz w:val="18"/>
                <w:szCs w:val="18"/>
              </w:rPr>
              <w:t>EQUIPOS DE GENERACION ELECTRICA, APARATOS Y ACCESORIOS ELECTRICOS</w:t>
            </w:r>
          </w:p>
        </w:tc>
        <w:tc>
          <w:tcPr>
            <w:tcW w:w="1780" w:type="dxa"/>
            <w:vAlign w:val="center"/>
          </w:tcPr>
          <w:p w:rsidR="00165F88" w:rsidRDefault="00165F88" w:rsidP="00634342">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165F88" w:rsidRPr="003725CA" w:rsidRDefault="00165F88" w:rsidP="00634342">
            <w:pPr>
              <w:jc w:val="right"/>
              <w:rPr>
                <w:rFonts w:ascii="Arial" w:hAnsi="Arial" w:cs="Arial"/>
                <w:color w:val="000000"/>
                <w:sz w:val="18"/>
                <w:szCs w:val="18"/>
              </w:rPr>
            </w:pPr>
            <w:r>
              <w:rPr>
                <w:rFonts w:ascii="Arial" w:hAnsi="Arial" w:cs="Arial"/>
                <w:color w:val="000000"/>
                <w:sz w:val="18"/>
                <w:szCs w:val="18"/>
              </w:rPr>
              <w:t>2,792</w:t>
            </w:r>
          </w:p>
        </w:tc>
      </w:tr>
      <w:tr w:rsidR="00165F88" w:rsidRPr="003725CA" w:rsidTr="00634342">
        <w:trPr>
          <w:trHeight w:val="300"/>
        </w:trPr>
        <w:tc>
          <w:tcPr>
            <w:tcW w:w="4449" w:type="dxa"/>
            <w:noWrap/>
            <w:vAlign w:val="center"/>
          </w:tcPr>
          <w:p w:rsidR="00165F88" w:rsidRPr="003725CA" w:rsidRDefault="00165F88" w:rsidP="00634342">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284,351</w:t>
            </w:r>
          </w:p>
        </w:tc>
        <w:tc>
          <w:tcPr>
            <w:tcW w:w="1280" w:type="dxa"/>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284,351</w:t>
            </w:r>
          </w:p>
        </w:tc>
      </w:tr>
      <w:tr w:rsidR="00165F88" w:rsidRPr="003725CA" w:rsidTr="00634342">
        <w:trPr>
          <w:trHeight w:val="300"/>
        </w:trPr>
        <w:tc>
          <w:tcPr>
            <w:tcW w:w="4449" w:type="dxa"/>
            <w:noWrap/>
            <w:vAlign w:val="center"/>
          </w:tcPr>
          <w:p w:rsidR="00165F88" w:rsidRPr="003725CA" w:rsidRDefault="00165F88" w:rsidP="00634342">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tcBorders>
              <w:bottom w:val="single" w:sz="4" w:space="0" w:color="auto"/>
            </w:tcBorders>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12,240</w:t>
            </w:r>
          </w:p>
        </w:tc>
        <w:tc>
          <w:tcPr>
            <w:tcW w:w="1280" w:type="dxa"/>
            <w:tcBorders>
              <w:bottom w:val="single" w:sz="4" w:space="0" w:color="auto"/>
            </w:tcBorders>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12,240</w:t>
            </w:r>
          </w:p>
        </w:tc>
      </w:tr>
      <w:tr w:rsidR="00165F88" w:rsidRPr="003725CA" w:rsidTr="00634342">
        <w:trPr>
          <w:trHeight w:val="315"/>
        </w:trPr>
        <w:tc>
          <w:tcPr>
            <w:tcW w:w="4449" w:type="dxa"/>
            <w:noWrap/>
            <w:vAlign w:val="center"/>
            <w:hideMark/>
          </w:tcPr>
          <w:p w:rsidR="00165F88" w:rsidRPr="003725CA" w:rsidRDefault="00165F88" w:rsidP="00634342">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65F88" w:rsidRPr="003725CA" w:rsidRDefault="00527DB1" w:rsidP="00634342">
            <w:pPr>
              <w:jc w:val="right"/>
              <w:rPr>
                <w:rFonts w:ascii="Arial" w:hAnsi="Arial" w:cs="Arial"/>
                <w:color w:val="000000"/>
                <w:sz w:val="18"/>
                <w:szCs w:val="18"/>
                <w:lang w:eastAsia="es-MX"/>
              </w:rPr>
            </w:pPr>
            <w:r>
              <w:rPr>
                <w:rFonts w:ascii="Arial" w:hAnsi="Arial" w:cs="Arial"/>
                <w:color w:val="000000"/>
                <w:sz w:val="18"/>
                <w:szCs w:val="18"/>
              </w:rPr>
              <w:t>6,241,833</w:t>
            </w:r>
          </w:p>
        </w:tc>
        <w:tc>
          <w:tcPr>
            <w:tcW w:w="1280" w:type="dxa"/>
            <w:tcBorders>
              <w:top w:val="single" w:sz="4" w:space="0" w:color="auto"/>
              <w:left w:val="nil"/>
              <w:bottom w:val="double" w:sz="6" w:space="0" w:color="auto"/>
              <w:right w:val="nil"/>
            </w:tcBorders>
            <w:noWrap/>
            <w:vAlign w:val="center"/>
            <w:hideMark/>
          </w:tcPr>
          <w:p w:rsidR="00165F88" w:rsidRPr="003725CA" w:rsidRDefault="00165F88" w:rsidP="00634342">
            <w:pPr>
              <w:jc w:val="right"/>
              <w:rPr>
                <w:rFonts w:ascii="Arial" w:hAnsi="Arial" w:cs="Arial"/>
                <w:color w:val="000000"/>
                <w:sz w:val="18"/>
                <w:szCs w:val="18"/>
                <w:lang w:eastAsia="es-MX"/>
              </w:rPr>
            </w:pPr>
            <w:r w:rsidRPr="003725CA">
              <w:rPr>
                <w:rFonts w:ascii="Arial" w:hAnsi="Arial" w:cs="Arial"/>
                <w:color w:val="000000"/>
                <w:sz w:val="18"/>
                <w:szCs w:val="18"/>
                <w:lang w:eastAsia="es-MX"/>
              </w:rPr>
              <w:t>6,</w:t>
            </w:r>
            <w:r>
              <w:rPr>
                <w:rFonts w:ascii="Arial" w:hAnsi="Arial" w:cs="Arial"/>
                <w:color w:val="000000"/>
                <w:sz w:val="18"/>
                <w:szCs w:val="18"/>
                <w:lang w:eastAsia="es-MX"/>
              </w:rPr>
              <w:t>232</w:t>
            </w:r>
            <w:r w:rsidRPr="003725CA">
              <w:rPr>
                <w:rFonts w:ascii="Arial" w:hAnsi="Arial" w:cs="Arial"/>
                <w:color w:val="000000"/>
                <w:sz w:val="18"/>
                <w:szCs w:val="18"/>
                <w:lang w:eastAsia="es-MX"/>
              </w:rPr>
              <w:t>,</w:t>
            </w:r>
            <w:r>
              <w:rPr>
                <w:rFonts w:ascii="Arial" w:hAnsi="Arial" w:cs="Arial"/>
                <w:color w:val="000000"/>
                <w:sz w:val="18"/>
                <w:szCs w:val="18"/>
                <w:lang w:eastAsia="es-MX"/>
              </w:rPr>
              <w:t>611</w:t>
            </w:r>
          </w:p>
        </w:tc>
      </w:tr>
    </w:tbl>
    <w:p w:rsidR="00165F88" w:rsidRPr="003725CA" w:rsidRDefault="00165F88" w:rsidP="00896136">
      <w:pPr>
        <w:pStyle w:val="ROMANOS"/>
        <w:spacing w:after="0" w:line="240" w:lineRule="exact"/>
        <w:rPr>
          <w:lang w:val="es-MX"/>
        </w:rPr>
      </w:pPr>
    </w:p>
    <w:p w:rsidR="00896136" w:rsidRPr="003725CA" w:rsidRDefault="00896136" w:rsidP="00896136">
      <w:pPr>
        <w:pStyle w:val="ROMANOS"/>
        <w:spacing w:after="0" w:line="240" w:lineRule="exact"/>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9023CA" w:rsidRDefault="009023CA" w:rsidP="00165F88">
      <w:pPr>
        <w:pStyle w:val="ROMANOS"/>
        <w:spacing w:after="0" w:line="240" w:lineRule="exact"/>
        <w:ind w:left="1140"/>
        <w:rPr>
          <w:lang w:val="es-MX"/>
        </w:rPr>
      </w:pPr>
    </w:p>
    <w:p w:rsidR="009023CA" w:rsidRDefault="009023CA" w:rsidP="00165F88">
      <w:pPr>
        <w:pStyle w:val="ROMANOS"/>
        <w:spacing w:after="0" w:line="240" w:lineRule="exact"/>
        <w:ind w:left="1140"/>
        <w:rPr>
          <w:lang w:val="es-MX"/>
        </w:rPr>
      </w:pPr>
    </w:p>
    <w:p w:rsidR="009023CA" w:rsidRDefault="009023CA" w:rsidP="00165F88">
      <w:pPr>
        <w:pStyle w:val="ROMANOS"/>
        <w:spacing w:after="0" w:line="240" w:lineRule="exact"/>
        <w:ind w:left="1140"/>
        <w:rPr>
          <w:lang w:val="es-MX"/>
        </w:rPr>
      </w:pPr>
    </w:p>
    <w:p w:rsidR="009023CA" w:rsidRDefault="009023CA" w:rsidP="00165F88">
      <w:pPr>
        <w:pStyle w:val="ROMANOS"/>
        <w:spacing w:after="0" w:line="240" w:lineRule="exact"/>
        <w:ind w:left="1140"/>
        <w:rPr>
          <w:lang w:val="es-MX"/>
        </w:rPr>
      </w:pPr>
    </w:p>
    <w:p w:rsidR="00FF43BF" w:rsidRDefault="00FF43BF" w:rsidP="00165F88">
      <w:pPr>
        <w:pStyle w:val="ROMANOS"/>
        <w:spacing w:after="0" w:line="240" w:lineRule="exact"/>
        <w:ind w:left="1140"/>
        <w:rPr>
          <w:lang w:val="es-MX"/>
        </w:rPr>
      </w:pPr>
    </w:p>
    <w:p w:rsidR="009023CA" w:rsidRDefault="009023CA" w:rsidP="00165F88">
      <w:pPr>
        <w:pStyle w:val="ROMANOS"/>
        <w:spacing w:after="0" w:line="240" w:lineRule="exact"/>
        <w:ind w:left="1140"/>
        <w:rPr>
          <w:lang w:val="es-MX"/>
        </w:rPr>
      </w:pPr>
    </w:p>
    <w:p w:rsidR="00527DB1" w:rsidRDefault="00527DB1" w:rsidP="00FF43BF">
      <w:pPr>
        <w:pStyle w:val="ROMANOS"/>
        <w:spacing w:after="0" w:line="240" w:lineRule="exact"/>
        <w:ind w:left="1140"/>
        <w:rPr>
          <w:lang w:val="es-MX"/>
        </w:rPr>
      </w:pPr>
    </w:p>
    <w:p w:rsidR="00527DB1" w:rsidRDefault="00527DB1" w:rsidP="00FF43BF">
      <w:pPr>
        <w:pStyle w:val="ROMANOS"/>
        <w:spacing w:after="0" w:line="240" w:lineRule="exact"/>
        <w:ind w:left="1140"/>
        <w:rPr>
          <w:lang w:val="es-MX"/>
        </w:rPr>
      </w:pPr>
    </w:p>
    <w:p w:rsidR="00527DB1" w:rsidRDefault="00527DB1" w:rsidP="00FF43BF">
      <w:pPr>
        <w:pStyle w:val="ROMANOS"/>
        <w:spacing w:after="0" w:line="240" w:lineRule="exact"/>
        <w:ind w:left="1140"/>
        <w:rPr>
          <w:lang w:val="es-MX"/>
        </w:rPr>
      </w:pPr>
    </w:p>
    <w:p w:rsidR="00527DB1" w:rsidRDefault="00527DB1" w:rsidP="00FF43BF">
      <w:pPr>
        <w:pStyle w:val="ROMANOS"/>
        <w:spacing w:after="0" w:line="240" w:lineRule="exact"/>
        <w:ind w:left="1140"/>
        <w:rPr>
          <w:lang w:val="es-MX"/>
        </w:rPr>
      </w:pPr>
    </w:p>
    <w:p w:rsidR="00165F88" w:rsidRDefault="00165F88" w:rsidP="00FF43BF">
      <w:pPr>
        <w:pStyle w:val="ROMANOS"/>
        <w:spacing w:after="0" w:line="240" w:lineRule="exact"/>
        <w:ind w:left="1140"/>
        <w:rPr>
          <w:lang w:val="es-MX"/>
        </w:rPr>
      </w:pPr>
      <w:r w:rsidRPr="003725CA">
        <w:rPr>
          <w:lang w:val="es-MX"/>
        </w:rPr>
        <w:t>Se conforma por bienes inmu</w:t>
      </w:r>
      <w:r>
        <w:rPr>
          <w:lang w:val="es-MX"/>
        </w:rPr>
        <w:t xml:space="preserve">ebles al </w:t>
      </w:r>
      <w:r w:rsidR="00FF43BF">
        <w:rPr>
          <w:lang w:val="es-MX"/>
        </w:rPr>
        <w:t xml:space="preserve">31 de </w:t>
      </w:r>
      <w:r w:rsidR="00603DD8">
        <w:rPr>
          <w:lang w:val="es-MX"/>
        </w:rPr>
        <w:t>Septiembre</w:t>
      </w:r>
      <w:r w:rsidR="00FF43BF">
        <w:rPr>
          <w:lang w:val="es-MX"/>
        </w:rPr>
        <w:t xml:space="preserve"> de 2015</w:t>
      </w:r>
      <w:r w:rsidR="00FF43BF" w:rsidRPr="003725CA">
        <w:rPr>
          <w:lang w:val="es-MX"/>
        </w:rPr>
        <w:t>.</w:t>
      </w:r>
    </w:p>
    <w:p w:rsidR="00FF43BF" w:rsidRPr="003725CA" w:rsidRDefault="00FF43BF" w:rsidP="00FF43BF">
      <w:pPr>
        <w:pStyle w:val="ROMANOS"/>
        <w:spacing w:after="0" w:line="240" w:lineRule="exact"/>
        <w:ind w:left="1140"/>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165F88" w:rsidRPr="003725CA" w:rsidTr="00634342">
        <w:trPr>
          <w:trHeight w:val="300"/>
          <w:jc w:val="center"/>
        </w:trPr>
        <w:tc>
          <w:tcPr>
            <w:tcW w:w="3779" w:type="dxa"/>
            <w:tcBorders>
              <w:top w:val="single" w:sz="4" w:space="0" w:color="auto"/>
              <w:left w:val="nil"/>
              <w:bottom w:val="single" w:sz="4" w:space="0" w:color="auto"/>
              <w:right w:val="nil"/>
            </w:tcBorders>
            <w:noWrap/>
            <w:vAlign w:val="center"/>
          </w:tcPr>
          <w:p w:rsidR="00165F88" w:rsidRPr="003725CA" w:rsidRDefault="00165F88" w:rsidP="00634342">
            <w:pPr>
              <w:spacing w:after="0"/>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634342">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634342">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634342">
        <w:trPr>
          <w:trHeight w:val="472"/>
          <w:jc w:val="center"/>
        </w:trPr>
        <w:tc>
          <w:tcPr>
            <w:tcW w:w="3779" w:type="dxa"/>
            <w:noWrap/>
            <w:vAlign w:val="center"/>
            <w:hideMark/>
          </w:tcPr>
          <w:p w:rsidR="00165F88" w:rsidRPr="003725CA" w:rsidRDefault="00165F88" w:rsidP="00634342">
            <w:pPr>
              <w:spacing w:after="0"/>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bottom w:val="single" w:sz="4" w:space="0" w:color="auto"/>
            </w:tcBorders>
            <w:vAlign w:val="center"/>
            <w:hideMark/>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120,625</w:t>
            </w:r>
          </w:p>
        </w:tc>
        <w:tc>
          <w:tcPr>
            <w:tcW w:w="1280" w:type="dxa"/>
            <w:tcBorders>
              <w:top w:val="single" w:sz="4" w:space="0" w:color="auto"/>
              <w:bottom w:val="single" w:sz="4" w:space="0" w:color="auto"/>
            </w:tcBorders>
            <w:vAlign w:val="center"/>
            <w:hideMark/>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120,625</w:t>
            </w:r>
          </w:p>
        </w:tc>
      </w:tr>
      <w:tr w:rsidR="00165F88" w:rsidRPr="003725CA" w:rsidTr="00634342">
        <w:trPr>
          <w:trHeight w:val="300"/>
          <w:jc w:val="center"/>
        </w:trPr>
        <w:tc>
          <w:tcPr>
            <w:tcW w:w="3779" w:type="dxa"/>
            <w:noWrap/>
            <w:vAlign w:val="center"/>
            <w:hideMark/>
          </w:tcPr>
          <w:p w:rsidR="00165F88" w:rsidRPr="003725CA" w:rsidRDefault="00165F88" w:rsidP="00634342">
            <w:pPr>
              <w:spacing w:after="0"/>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rPr>
              <w:t>120,625</w:t>
            </w:r>
          </w:p>
        </w:tc>
        <w:tc>
          <w:tcPr>
            <w:tcW w:w="1280" w:type="dxa"/>
            <w:tcBorders>
              <w:top w:val="single" w:sz="4" w:space="0" w:color="auto"/>
              <w:bottom w:val="double" w:sz="4" w:space="0" w:color="auto"/>
            </w:tcBorders>
            <w:vAlign w:val="center"/>
            <w:hideMark/>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120,625</w:t>
            </w:r>
          </w:p>
        </w:tc>
      </w:tr>
    </w:tbl>
    <w:p w:rsidR="00165F88" w:rsidRDefault="00165F88" w:rsidP="00165F88">
      <w:pPr>
        <w:pStyle w:val="ROMANOS"/>
        <w:spacing w:after="0" w:line="240" w:lineRule="exact"/>
        <w:rPr>
          <w:b/>
          <w:lang w:val="es-MX"/>
        </w:rPr>
      </w:pPr>
    </w:p>
    <w:p w:rsidR="00FF43BF" w:rsidRDefault="00FF43BF" w:rsidP="00165F88">
      <w:pPr>
        <w:pStyle w:val="ROMANOS"/>
        <w:spacing w:after="0" w:line="240" w:lineRule="exact"/>
        <w:rPr>
          <w:b/>
          <w:lang w:val="es-MX"/>
        </w:rPr>
      </w:pPr>
    </w:p>
    <w:p w:rsidR="00FF43BF" w:rsidRDefault="00FF43BF" w:rsidP="00165F88">
      <w:pPr>
        <w:pStyle w:val="ROMANOS"/>
        <w:spacing w:after="0" w:line="240" w:lineRule="exact"/>
        <w:rPr>
          <w:b/>
          <w:lang w:val="es-MX"/>
        </w:rPr>
      </w:pPr>
    </w:p>
    <w:p w:rsidR="00FF43BF" w:rsidRDefault="00FF43BF" w:rsidP="00165F88">
      <w:pPr>
        <w:pStyle w:val="ROMANOS"/>
        <w:spacing w:after="0" w:line="240" w:lineRule="exact"/>
        <w:rPr>
          <w:b/>
          <w:lang w:val="es-MX"/>
        </w:rPr>
      </w:pPr>
    </w:p>
    <w:p w:rsidR="00FF43BF" w:rsidRDefault="00FF43BF" w:rsidP="00165F88">
      <w:pPr>
        <w:pStyle w:val="ROMANOS"/>
        <w:spacing w:after="0" w:line="240" w:lineRule="exact"/>
        <w:rPr>
          <w:b/>
          <w:lang w:val="es-MX"/>
        </w:rPr>
      </w:pPr>
    </w:p>
    <w:p w:rsidR="00FF43BF" w:rsidRDefault="00FF43BF" w:rsidP="00165F88">
      <w:pPr>
        <w:pStyle w:val="ROMANOS"/>
        <w:spacing w:after="0" w:line="240" w:lineRule="exact"/>
        <w:rPr>
          <w:b/>
          <w:lang w:val="es-MX"/>
        </w:rPr>
      </w:pPr>
    </w:p>
    <w:p w:rsidR="00FF43BF" w:rsidRPr="003725CA" w:rsidRDefault="00FF43BF" w:rsidP="00165F88">
      <w:pPr>
        <w:pStyle w:val="ROMANOS"/>
        <w:spacing w:after="0" w:line="240" w:lineRule="exact"/>
        <w:rPr>
          <w:b/>
          <w:lang w:val="es-MX"/>
        </w:rPr>
      </w:pPr>
    </w:p>
    <w:p w:rsidR="00165F88" w:rsidRDefault="00165F88" w:rsidP="00A762D9">
      <w:pPr>
        <w:pStyle w:val="ROMANOS"/>
        <w:spacing w:after="0" w:line="240" w:lineRule="exact"/>
        <w:ind w:left="1140"/>
        <w:rPr>
          <w:lang w:val="es-MX"/>
        </w:rPr>
      </w:pPr>
    </w:p>
    <w:p w:rsidR="00165F88" w:rsidRPr="003725CA" w:rsidRDefault="00165F88" w:rsidP="00165F88">
      <w:pPr>
        <w:pStyle w:val="ROMANOS"/>
        <w:spacing w:after="0" w:line="240" w:lineRule="exact"/>
        <w:ind w:left="1140"/>
        <w:rPr>
          <w:lang w:val="es-MX"/>
        </w:rPr>
      </w:pPr>
      <w:r w:rsidRPr="003725CA">
        <w:rPr>
          <w:lang w:val="es-MX"/>
        </w:rPr>
        <w:t>Se conforma por bienes intang</w:t>
      </w:r>
      <w:r>
        <w:rPr>
          <w:lang w:val="es-MX"/>
        </w:rPr>
        <w:t xml:space="preserve">ibles al </w:t>
      </w:r>
      <w:r w:rsidR="00603DD8">
        <w:rPr>
          <w:lang w:val="es-MX"/>
        </w:rPr>
        <w:t>31 de Septiembre</w:t>
      </w:r>
      <w:r w:rsidR="00FF43BF">
        <w:rPr>
          <w:lang w:val="es-MX"/>
        </w:rPr>
        <w:t xml:space="preserve"> de 2015</w:t>
      </w:r>
      <w:r w:rsidR="00FF43BF" w:rsidRPr="003725CA">
        <w:rPr>
          <w:lang w:val="es-MX"/>
        </w:rPr>
        <w:t>.</w:t>
      </w:r>
    </w:p>
    <w:p w:rsidR="00165F88" w:rsidRDefault="00165F88" w:rsidP="00165F88">
      <w:pPr>
        <w:pStyle w:val="ROMANOS"/>
        <w:spacing w:after="0" w:line="240" w:lineRule="exact"/>
        <w:rPr>
          <w:lang w:val="es-MX"/>
        </w:rPr>
      </w:pPr>
    </w:p>
    <w:p w:rsidR="00FF43BF" w:rsidRPr="003725CA" w:rsidRDefault="00FF43BF" w:rsidP="00165F88">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165F88" w:rsidRPr="003725CA" w:rsidTr="00634342">
        <w:trPr>
          <w:trHeight w:val="300"/>
          <w:jc w:val="center"/>
        </w:trPr>
        <w:tc>
          <w:tcPr>
            <w:tcW w:w="3779" w:type="dxa"/>
            <w:tcBorders>
              <w:top w:val="single" w:sz="4" w:space="0" w:color="auto"/>
              <w:left w:val="nil"/>
              <w:bottom w:val="single" w:sz="4" w:space="0" w:color="auto"/>
              <w:right w:val="nil"/>
            </w:tcBorders>
            <w:noWrap/>
            <w:vAlign w:val="center"/>
          </w:tcPr>
          <w:p w:rsidR="00165F88" w:rsidRPr="003725CA" w:rsidRDefault="00165F88" w:rsidP="00634342">
            <w:pPr>
              <w:spacing w:after="0"/>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634342">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634342">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634342">
        <w:trPr>
          <w:trHeight w:val="361"/>
          <w:jc w:val="center"/>
        </w:trPr>
        <w:tc>
          <w:tcPr>
            <w:tcW w:w="3779" w:type="dxa"/>
            <w:noWrap/>
            <w:vAlign w:val="center"/>
            <w:hideMark/>
          </w:tcPr>
          <w:p w:rsidR="00165F88" w:rsidRPr="003725CA" w:rsidRDefault="00165F88" w:rsidP="00634342">
            <w:pPr>
              <w:spacing w:after="0"/>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single" w:sz="4" w:space="0" w:color="auto"/>
            </w:tcBorders>
            <w:vAlign w:val="center"/>
            <w:hideMark/>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Pr>
                <w:rFonts w:ascii="Arial" w:hAnsi="Arial" w:cs="Arial"/>
                <w:color w:val="000000"/>
                <w:sz w:val="18"/>
                <w:szCs w:val="18"/>
                <w:lang w:eastAsia="es-MX"/>
              </w:rPr>
              <w:t>85</w:t>
            </w:r>
            <w:r w:rsidRPr="003725CA">
              <w:rPr>
                <w:rFonts w:ascii="Arial" w:hAnsi="Arial" w:cs="Arial"/>
                <w:color w:val="000000"/>
                <w:sz w:val="18"/>
                <w:szCs w:val="18"/>
                <w:lang w:eastAsia="es-MX"/>
              </w:rPr>
              <w:t>,</w:t>
            </w:r>
            <w:r>
              <w:rPr>
                <w:rFonts w:ascii="Arial" w:hAnsi="Arial" w:cs="Arial"/>
                <w:color w:val="000000"/>
                <w:sz w:val="18"/>
                <w:szCs w:val="18"/>
                <w:lang w:eastAsia="es-MX"/>
              </w:rPr>
              <w:t>347</w:t>
            </w:r>
          </w:p>
        </w:tc>
      </w:tr>
      <w:tr w:rsidR="00165F88" w:rsidRPr="003725CA" w:rsidTr="00634342">
        <w:trPr>
          <w:trHeight w:val="379"/>
          <w:jc w:val="center"/>
        </w:trPr>
        <w:tc>
          <w:tcPr>
            <w:tcW w:w="3779" w:type="dxa"/>
            <w:noWrap/>
            <w:vAlign w:val="center"/>
          </w:tcPr>
          <w:p w:rsidR="00165F88" w:rsidRPr="003725CA" w:rsidRDefault="00165F88" w:rsidP="00634342">
            <w:pPr>
              <w:spacing w:after="0"/>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double" w:sz="4" w:space="0" w:color="auto"/>
            </w:tcBorders>
            <w:vAlign w:val="center"/>
          </w:tcPr>
          <w:p w:rsidR="00165F88" w:rsidRPr="003725CA" w:rsidRDefault="00165F88" w:rsidP="00634342">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Pr>
                <w:rFonts w:ascii="Arial" w:hAnsi="Arial" w:cs="Arial"/>
                <w:color w:val="000000"/>
                <w:sz w:val="18"/>
                <w:szCs w:val="18"/>
                <w:lang w:eastAsia="es-MX"/>
              </w:rPr>
              <w:t>85</w:t>
            </w:r>
            <w:r w:rsidRPr="003725CA">
              <w:rPr>
                <w:rFonts w:ascii="Arial" w:hAnsi="Arial" w:cs="Arial"/>
                <w:color w:val="000000"/>
                <w:sz w:val="18"/>
                <w:szCs w:val="18"/>
                <w:lang w:eastAsia="es-MX"/>
              </w:rPr>
              <w:t>,</w:t>
            </w:r>
            <w:r>
              <w:rPr>
                <w:rFonts w:ascii="Arial" w:hAnsi="Arial" w:cs="Arial"/>
                <w:color w:val="000000"/>
                <w:sz w:val="18"/>
                <w:szCs w:val="18"/>
                <w:lang w:eastAsia="es-MX"/>
              </w:rPr>
              <w:t>347</w:t>
            </w:r>
          </w:p>
        </w:tc>
      </w:tr>
    </w:tbl>
    <w:p w:rsidR="00165F88" w:rsidRPr="003725CA" w:rsidRDefault="00165F88" w:rsidP="00165F88">
      <w:pPr>
        <w:pStyle w:val="ROMANOS"/>
        <w:spacing w:after="0" w:line="240" w:lineRule="exact"/>
        <w:rPr>
          <w:b/>
          <w:lang w:val="es-MX"/>
        </w:rPr>
      </w:pPr>
    </w:p>
    <w:p w:rsidR="00896136" w:rsidRPr="003725CA" w:rsidRDefault="00896136" w:rsidP="00540418">
      <w:pPr>
        <w:pStyle w:val="ROMANOS"/>
        <w:spacing w:after="0" w:line="240" w:lineRule="exact"/>
        <w:rPr>
          <w:b/>
          <w:lang w:val="es-MX"/>
        </w:rPr>
      </w:pPr>
    </w:p>
    <w:p w:rsidR="00A762D9" w:rsidRPr="003725CA" w:rsidRDefault="001302D6" w:rsidP="002678B8">
      <w:pPr>
        <w:pStyle w:val="ROMANOS"/>
        <w:spacing w:after="0" w:line="240" w:lineRule="exact"/>
        <w:ind w:left="714" w:hanging="6"/>
        <w:rPr>
          <w:lang w:val="es-MX"/>
        </w:rPr>
      </w:pPr>
      <w:r w:rsidRPr="003725CA">
        <w:rPr>
          <w:lang w:val="es-MX"/>
        </w:rPr>
        <w:t xml:space="preserve">Existe una diferencia de los ejercicios anteriores </w:t>
      </w:r>
      <w:r w:rsidR="00165F88">
        <w:rPr>
          <w:lang w:val="es-MX"/>
        </w:rPr>
        <w:t>de $1</w:t>
      </w:r>
      <w:proofErr w:type="gramStart"/>
      <w:r w:rsidR="00165F88">
        <w:rPr>
          <w:lang w:val="es-MX"/>
        </w:rPr>
        <w:t>,089,082.76</w:t>
      </w:r>
      <w:proofErr w:type="gramEnd"/>
      <w:r w:rsidRPr="003725CA">
        <w:rPr>
          <w:lang w:val="es-MX"/>
        </w:rPr>
        <w:t>, por lo que se solicitará autorización a la Junta de Gobierno y al Comité para su desincorporación y actualizaci</w:t>
      </w:r>
      <w:r w:rsidR="002678B8" w:rsidRPr="003725CA">
        <w:rPr>
          <w:lang w:val="es-MX"/>
        </w:rPr>
        <w:t xml:space="preserve">ón </w:t>
      </w:r>
      <w:r w:rsidRPr="003725CA">
        <w:rPr>
          <w:lang w:val="es-MX"/>
        </w:rPr>
        <w:t>del</w:t>
      </w:r>
      <w:r w:rsidR="002678B8" w:rsidRPr="003725CA">
        <w:rPr>
          <w:lang w:val="es-MX"/>
        </w:rPr>
        <w:t xml:space="preserve"> </w:t>
      </w:r>
      <w:r w:rsidRPr="003725CA">
        <w:rPr>
          <w:lang w:val="es-MX"/>
        </w:rPr>
        <w:t>activo fijo del Instituto.</w:t>
      </w:r>
    </w:p>
    <w:p w:rsidR="001302D6" w:rsidRPr="003725CA" w:rsidRDefault="001302D6" w:rsidP="00540418">
      <w:pPr>
        <w:pStyle w:val="ROMANOS"/>
        <w:spacing w:after="0" w:line="240" w:lineRule="exact"/>
        <w:rPr>
          <w:lang w:val="es-MX"/>
        </w:rPr>
      </w:pPr>
    </w:p>
    <w:p w:rsidR="00540418" w:rsidRPr="003725CA" w:rsidRDefault="00540418" w:rsidP="00540418">
      <w:pPr>
        <w:pStyle w:val="ROMANOS"/>
        <w:spacing w:after="0" w:line="240" w:lineRule="exact"/>
        <w:rPr>
          <w:b/>
          <w:lang w:val="es-MX"/>
        </w:rPr>
      </w:pPr>
      <w:r w:rsidRPr="003725CA">
        <w:rPr>
          <w:b/>
          <w:lang w:val="es-MX"/>
        </w:rPr>
        <w:tab/>
        <w:t>Estimaciones y Deterioros</w:t>
      </w: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540418" w:rsidRPr="003725CA" w:rsidRDefault="00540418" w:rsidP="00540418">
      <w:pPr>
        <w:pStyle w:val="ROMANOS"/>
        <w:spacing w:after="0" w:line="240" w:lineRule="exact"/>
        <w:rPr>
          <w:b/>
          <w:lang w:val="es-MX"/>
        </w:rPr>
      </w:pPr>
      <w:r w:rsidRPr="003725CA">
        <w:rPr>
          <w:b/>
          <w:lang w:val="es-MX"/>
        </w:rPr>
        <w:tab/>
        <w:t>Otros Activos</w:t>
      </w:r>
    </w:p>
    <w:p w:rsidR="002678B8" w:rsidRPr="003725CA" w:rsidRDefault="001302D6" w:rsidP="002678B8">
      <w:pPr>
        <w:pStyle w:val="ROMANOS"/>
        <w:spacing w:after="0" w:line="240" w:lineRule="exact"/>
        <w:ind w:left="714" w:hanging="6"/>
        <w:rPr>
          <w:lang w:val="es-MX"/>
        </w:rPr>
      </w:pPr>
      <w:r w:rsidRPr="003725CA">
        <w:rPr>
          <w:lang w:val="es-MX"/>
        </w:rPr>
        <w:tab/>
      </w:r>
      <w:r w:rsidR="002678B8" w:rsidRPr="003725CA">
        <w:rPr>
          <w:lang w:val="es-MX"/>
        </w:rPr>
        <w:t>No aplica, ya que el Instituto Tlaxcalteca de la Infraestructura Física Educativa no contempla dicho rubro.</w:t>
      </w:r>
    </w:p>
    <w:p w:rsidR="002678B8" w:rsidRPr="003725CA" w:rsidRDefault="002678B8" w:rsidP="002678B8">
      <w:pPr>
        <w:pStyle w:val="ROMANOS"/>
        <w:spacing w:after="0" w:line="240" w:lineRule="exact"/>
        <w:ind w:left="714" w:hanging="6"/>
        <w:rPr>
          <w:lang w:val="es-MX"/>
        </w:rPr>
      </w:pPr>
    </w:p>
    <w:p w:rsidR="00540418" w:rsidRPr="003725CA" w:rsidRDefault="002678B8" w:rsidP="002678B8">
      <w:pPr>
        <w:pStyle w:val="ROMANOS"/>
        <w:spacing w:after="0" w:line="240" w:lineRule="exact"/>
        <w:rPr>
          <w:b/>
          <w:lang w:val="es-MX"/>
        </w:rPr>
      </w:pPr>
      <w:r w:rsidRPr="003725CA">
        <w:rPr>
          <w:b/>
          <w:lang w:val="es-MX"/>
        </w:rPr>
        <w:tab/>
      </w:r>
      <w:r w:rsidR="00540418" w:rsidRPr="003725CA">
        <w:rPr>
          <w:b/>
          <w:lang w:val="es-MX"/>
        </w:rPr>
        <w:t>Pasivo</w:t>
      </w: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Ind w:w="-2514" w:type="dxa"/>
        <w:tblCellMar>
          <w:left w:w="70" w:type="dxa"/>
          <w:right w:w="70" w:type="dxa"/>
        </w:tblCellMar>
        <w:tblLook w:val="04A0" w:firstRow="1" w:lastRow="0" w:firstColumn="1" w:lastColumn="0" w:noHBand="0" w:noVBand="1"/>
      </w:tblPr>
      <w:tblGrid>
        <w:gridCol w:w="5334"/>
        <w:gridCol w:w="1561"/>
        <w:gridCol w:w="1499"/>
      </w:tblGrid>
      <w:tr w:rsidR="00165F88" w:rsidRPr="003725CA" w:rsidTr="00634342">
        <w:trPr>
          <w:trHeight w:val="300"/>
          <w:jc w:val="center"/>
        </w:trPr>
        <w:tc>
          <w:tcPr>
            <w:tcW w:w="5334"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433" w:type="dxa"/>
            <w:tcBorders>
              <w:top w:val="single" w:sz="4" w:space="0" w:color="auto"/>
              <w:left w:val="nil"/>
              <w:bottom w:val="single" w:sz="4" w:space="0" w:color="auto"/>
              <w:right w:val="nil"/>
            </w:tcBorders>
            <w:noWrap/>
            <w:vAlign w:val="center"/>
          </w:tcPr>
          <w:p w:rsidR="00165F88" w:rsidRPr="003725CA" w:rsidRDefault="00165F88" w:rsidP="00634342">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634342">
        <w:trPr>
          <w:trHeight w:val="472"/>
          <w:jc w:val="center"/>
        </w:trPr>
        <w:tc>
          <w:tcPr>
            <w:tcW w:w="5334" w:type="dxa"/>
            <w:tcBorders>
              <w:top w:val="single" w:sz="4" w:space="0" w:color="auto"/>
            </w:tcBorders>
            <w:noWrap/>
            <w:vAlign w:val="center"/>
            <w:hideMark/>
          </w:tcPr>
          <w:p w:rsidR="00165F88" w:rsidRPr="003725CA" w:rsidRDefault="005B027B" w:rsidP="00634342">
            <w:pPr>
              <w:pStyle w:val="ROMANOS"/>
              <w:tabs>
                <w:tab w:val="clear" w:pos="720"/>
                <w:tab w:val="left" w:pos="275"/>
              </w:tabs>
              <w:spacing w:after="0" w:line="240" w:lineRule="exact"/>
              <w:ind w:left="275" w:firstLine="0"/>
              <w:jc w:val="left"/>
              <w:rPr>
                <w:lang w:val="es-MX"/>
              </w:rPr>
            </w:pPr>
            <w:r>
              <w:rPr>
                <w:lang w:val="es-MX"/>
              </w:rPr>
              <w:t>RETENCIONES Y CONTRIBUCIONES POR PAGAR A CORTO PLAZO</w:t>
            </w:r>
          </w:p>
        </w:tc>
        <w:tc>
          <w:tcPr>
            <w:tcW w:w="1627" w:type="dxa"/>
            <w:tcBorders>
              <w:top w:val="single" w:sz="4" w:space="0" w:color="auto"/>
            </w:tcBorders>
            <w:vAlign w:val="center"/>
            <w:hideMark/>
          </w:tcPr>
          <w:p w:rsidR="00165F88" w:rsidRPr="003725CA" w:rsidRDefault="005B027B" w:rsidP="00634342">
            <w:pPr>
              <w:pStyle w:val="ROMANOS"/>
              <w:spacing w:after="0" w:line="240" w:lineRule="exact"/>
              <w:ind w:left="714" w:hanging="6"/>
              <w:jc w:val="right"/>
              <w:rPr>
                <w:lang w:val="es-MX"/>
              </w:rPr>
            </w:pPr>
            <w:r>
              <w:rPr>
                <w:lang w:val="es-MX"/>
              </w:rPr>
              <w:t>393,045</w:t>
            </w:r>
          </w:p>
        </w:tc>
        <w:tc>
          <w:tcPr>
            <w:tcW w:w="1433" w:type="dxa"/>
            <w:tcBorders>
              <w:top w:val="single" w:sz="4" w:space="0" w:color="auto"/>
            </w:tcBorders>
            <w:vAlign w:val="center"/>
            <w:hideMark/>
          </w:tcPr>
          <w:p w:rsidR="00165F88" w:rsidRPr="003725CA" w:rsidRDefault="00165F88" w:rsidP="00634342">
            <w:pPr>
              <w:pStyle w:val="ROMANOS"/>
              <w:spacing w:after="0" w:line="240" w:lineRule="exact"/>
              <w:ind w:left="714" w:hanging="6"/>
              <w:jc w:val="right"/>
              <w:rPr>
                <w:lang w:val="es-MX"/>
              </w:rPr>
            </w:pPr>
            <w:r w:rsidRPr="003725CA">
              <w:rPr>
                <w:lang w:val="es-MX"/>
              </w:rPr>
              <w:t>138,240</w:t>
            </w:r>
          </w:p>
        </w:tc>
      </w:tr>
      <w:tr w:rsidR="00165F88" w:rsidRPr="003725CA" w:rsidTr="00634342">
        <w:trPr>
          <w:trHeight w:val="300"/>
          <w:jc w:val="center"/>
        </w:trPr>
        <w:tc>
          <w:tcPr>
            <w:tcW w:w="5334" w:type="dxa"/>
            <w:noWrap/>
            <w:vAlign w:val="center"/>
            <w:hideMark/>
          </w:tcPr>
          <w:p w:rsidR="00165F88" w:rsidRPr="003725CA" w:rsidRDefault="00165F88" w:rsidP="00634342">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627" w:type="dxa"/>
            <w:vAlign w:val="center"/>
            <w:hideMark/>
          </w:tcPr>
          <w:p w:rsidR="00165F88" w:rsidRPr="003725CA" w:rsidRDefault="005B027B" w:rsidP="00634342">
            <w:pPr>
              <w:jc w:val="right"/>
              <w:rPr>
                <w:rFonts w:ascii="Arial" w:hAnsi="Arial" w:cs="Arial"/>
                <w:color w:val="000000"/>
                <w:sz w:val="18"/>
                <w:szCs w:val="18"/>
                <w:lang w:eastAsia="es-MX"/>
              </w:rPr>
            </w:pPr>
            <w:r>
              <w:rPr>
                <w:rFonts w:ascii="Arial" w:hAnsi="Arial" w:cs="Arial"/>
                <w:color w:val="000000"/>
                <w:sz w:val="18"/>
                <w:szCs w:val="18"/>
              </w:rPr>
              <w:t>2,707,745</w:t>
            </w:r>
          </w:p>
        </w:tc>
        <w:tc>
          <w:tcPr>
            <w:tcW w:w="1433" w:type="dxa"/>
            <w:vAlign w:val="center"/>
            <w:hideMark/>
          </w:tcPr>
          <w:p w:rsidR="00165F88" w:rsidRPr="003725CA" w:rsidRDefault="00165F88" w:rsidP="00634342">
            <w:pPr>
              <w:jc w:val="right"/>
              <w:rPr>
                <w:rFonts w:ascii="Arial" w:hAnsi="Arial" w:cs="Arial"/>
                <w:color w:val="000000"/>
                <w:sz w:val="18"/>
                <w:szCs w:val="18"/>
                <w:lang w:eastAsia="es-MX"/>
              </w:rPr>
            </w:pPr>
            <w:r w:rsidRPr="003725CA">
              <w:rPr>
                <w:rFonts w:ascii="Arial" w:hAnsi="Arial" w:cs="Arial"/>
                <w:color w:val="000000"/>
                <w:sz w:val="18"/>
                <w:szCs w:val="18"/>
              </w:rPr>
              <w:t>10,127,706</w:t>
            </w:r>
          </w:p>
        </w:tc>
      </w:tr>
      <w:tr w:rsidR="00165F88" w:rsidRPr="003725CA" w:rsidTr="00634342">
        <w:trPr>
          <w:trHeight w:val="300"/>
          <w:jc w:val="center"/>
        </w:trPr>
        <w:tc>
          <w:tcPr>
            <w:tcW w:w="5334" w:type="dxa"/>
            <w:noWrap/>
            <w:vAlign w:val="center"/>
          </w:tcPr>
          <w:p w:rsidR="00165F88" w:rsidRPr="003725CA" w:rsidRDefault="00165F88" w:rsidP="00634342">
            <w:pPr>
              <w:pStyle w:val="ROMANOS"/>
              <w:tabs>
                <w:tab w:val="clear" w:pos="720"/>
                <w:tab w:val="left" w:pos="275"/>
              </w:tabs>
              <w:spacing w:after="0" w:line="240" w:lineRule="exact"/>
              <w:ind w:left="275" w:hanging="6"/>
              <w:rPr>
                <w:color w:val="000000"/>
              </w:rPr>
            </w:pPr>
            <w:r w:rsidRPr="003725CA">
              <w:rPr>
                <w:lang w:val="es-MX"/>
              </w:rPr>
              <w:t>CUENTAS POR PAGAR A CORTO PLAZO</w:t>
            </w:r>
          </w:p>
        </w:tc>
        <w:tc>
          <w:tcPr>
            <w:tcW w:w="1627" w:type="dxa"/>
            <w:tcBorders>
              <w:bottom w:val="single" w:sz="4" w:space="0" w:color="auto"/>
            </w:tcBorders>
            <w:vAlign w:val="center"/>
          </w:tcPr>
          <w:p w:rsidR="00165F88" w:rsidRPr="003725CA" w:rsidRDefault="005B027B" w:rsidP="00634342">
            <w:pPr>
              <w:jc w:val="right"/>
              <w:rPr>
                <w:rFonts w:ascii="Arial" w:hAnsi="Arial" w:cs="Arial"/>
                <w:color w:val="000000"/>
                <w:sz w:val="18"/>
                <w:szCs w:val="18"/>
              </w:rPr>
            </w:pPr>
            <w:r>
              <w:rPr>
                <w:rFonts w:ascii="Arial" w:hAnsi="Arial" w:cs="Arial"/>
                <w:color w:val="000000"/>
                <w:sz w:val="18"/>
                <w:szCs w:val="18"/>
              </w:rPr>
              <w:t>0</w:t>
            </w:r>
          </w:p>
        </w:tc>
        <w:tc>
          <w:tcPr>
            <w:tcW w:w="1433" w:type="dxa"/>
            <w:tcBorders>
              <w:bottom w:val="single" w:sz="4" w:space="0" w:color="auto"/>
            </w:tcBorders>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390,940</w:t>
            </w:r>
          </w:p>
        </w:tc>
      </w:tr>
      <w:tr w:rsidR="00165F88" w:rsidRPr="003725CA" w:rsidTr="00634342">
        <w:trPr>
          <w:trHeight w:val="300"/>
          <w:jc w:val="center"/>
        </w:trPr>
        <w:tc>
          <w:tcPr>
            <w:tcW w:w="5334" w:type="dxa"/>
            <w:noWrap/>
            <w:vAlign w:val="center"/>
          </w:tcPr>
          <w:p w:rsidR="00165F88" w:rsidRPr="003725CA" w:rsidRDefault="00165F88" w:rsidP="00634342">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627" w:type="dxa"/>
            <w:tcBorders>
              <w:top w:val="single" w:sz="4" w:space="0" w:color="auto"/>
              <w:bottom w:val="double" w:sz="4" w:space="0" w:color="auto"/>
            </w:tcBorders>
            <w:vAlign w:val="center"/>
          </w:tcPr>
          <w:p w:rsidR="00FF43BF" w:rsidRPr="003725CA" w:rsidRDefault="005B027B" w:rsidP="005B027B">
            <w:pPr>
              <w:jc w:val="right"/>
              <w:rPr>
                <w:rFonts w:ascii="Arial" w:hAnsi="Arial" w:cs="Arial"/>
                <w:color w:val="000000"/>
                <w:sz w:val="18"/>
                <w:szCs w:val="18"/>
              </w:rPr>
            </w:pPr>
            <w:r>
              <w:rPr>
                <w:rFonts w:ascii="Arial" w:hAnsi="Arial" w:cs="Arial"/>
                <w:color w:val="000000"/>
                <w:sz w:val="18"/>
                <w:szCs w:val="18"/>
              </w:rPr>
              <w:t>3,100,790</w:t>
            </w:r>
          </w:p>
        </w:tc>
        <w:tc>
          <w:tcPr>
            <w:tcW w:w="1433" w:type="dxa"/>
            <w:tcBorders>
              <w:top w:val="single" w:sz="4" w:space="0" w:color="auto"/>
              <w:bottom w:val="double" w:sz="4" w:space="0" w:color="auto"/>
            </w:tcBorders>
            <w:vAlign w:val="center"/>
          </w:tcPr>
          <w:p w:rsidR="00165F88" w:rsidRPr="003725CA" w:rsidRDefault="00165F88" w:rsidP="00634342">
            <w:pPr>
              <w:jc w:val="right"/>
              <w:rPr>
                <w:rFonts w:ascii="Arial" w:hAnsi="Arial" w:cs="Arial"/>
                <w:color w:val="000000"/>
                <w:sz w:val="18"/>
                <w:szCs w:val="18"/>
              </w:rPr>
            </w:pPr>
            <w:r w:rsidRPr="003725CA">
              <w:rPr>
                <w:rFonts w:ascii="Arial" w:hAnsi="Arial" w:cs="Arial"/>
                <w:color w:val="000000"/>
                <w:sz w:val="18"/>
                <w:szCs w:val="18"/>
              </w:rPr>
              <w:t>10,656,886</w:t>
            </w:r>
          </w:p>
        </w:tc>
      </w:tr>
    </w:tbl>
    <w:p w:rsidR="002678B8" w:rsidRDefault="002678B8" w:rsidP="002678B8">
      <w:pPr>
        <w:pStyle w:val="ROMANOS"/>
        <w:spacing w:after="0" w:line="240" w:lineRule="exact"/>
        <w:rPr>
          <w:b/>
          <w:lang w:val="es-MX"/>
        </w:rPr>
      </w:pPr>
    </w:p>
    <w:p w:rsidR="00FF43BF" w:rsidRDefault="00FF43BF" w:rsidP="002678B8">
      <w:pPr>
        <w:pStyle w:val="ROMANOS"/>
        <w:spacing w:after="0" w:line="240" w:lineRule="exact"/>
        <w:rPr>
          <w:b/>
          <w:lang w:val="es-MX"/>
        </w:rPr>
      </w:pPr>
    </w:p>
    <w:p w:rsidR="00FF43BF" w:rsidRDefault="00FF43BF" w:rsidP="002678B8">
      <w:pPr>
        <w:pStyle w:val="ROMANOS"/>
        <w:spacing w:after="0" w:line="240" w:lineRule="exact"/>
        <w:rPr>
          <w:b/>
          <w:lang w:val="es-MX"/>
        </w:rPr>
      </w:pPr>
    </w:p>
    <w:p w:rsidR="00FF43BF" w:rsidRDefault="00FF43BF" w:rsidP="002678B8">
      <w:pPr>
        <w:pStyle w:val="ROMANOS"/>
        <w:spacing w:after="0" w:line="240" w:lineRule="exact"/>
        <w:rPr>
          <w:b/>
          <w:lang w:val="es-MX"/>
        </w:rPr>
      </w:pPr>
    </w:p>
    <w:p w:rsidR="00FF43BF" w:rsidRPr="003725CA" w:rsidRDefault="00FF43BF" w:rsidP="002678B8">
      <w:pPr>
        <w:pStyle w:val="ROMANOS"/>
        <w:spacing w:after="0" w:line="240" w:lineRule="exact"/>
        <w:rPr>
          <w:b/>
          <w:lang w:val="es-MX"/>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Ingresos de Gestión</w:t>
      </w: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Pr="003725CA" w:rsidRDefault="009F4AE7" w:rsidP="00540418">
      <w:pPr>
        <w:pStyle w:val="ROMANOS"/>
        <w:spacing w:after="0" w:line="240" w:lineRule="exact"/>
        <w:rPr>
          <w:b/>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2A76D7" w:rsidRPr="007E4381" w:rsidTr="00634342">
        <w:trPr>
          <w:trHeight w:val="300"/>
          <w:jc w:val="center"/>
        </w:trPr>
        <w:tc>
          <w:tcPr>
            <w:tcW w:w="4222" w:type="dxa"/>
            <w:tcBorders>
              <w:top w:val="single" w:sz="4" w:space="0" w:color="auto"/>
              <w:left w:val="nil"/>
              <w:bottom w:val="single" w:sz="4" w:space="0" w:color="auto"/>
              <w:right w:val="nil"/>
            </w:tcBorders>
            <w:noWrap/>
            <w:vAlign w:val="center"/>
          </w:tcPr>
          <w:p w:rsidR="002A76D7" w:rsidRPr="007E4381" w:rsidRDefault="002A76D7" w:rsidP="00634342">
            <w:pPr>
              <w:jc w:val="center"/>
              <w:rPr>
                <w:rFonts w:ascii="Arial" w:hAnsi="Arial" w:cs="Arial"/>
                <w:b/>
                <w:color w:val="000000"/>
                <w:sz w:val="18"/>
                <w:szCs w:val="18"/>
                <w:lang w:eastAsia="es-MX"/>
              </w:rPr>
            </w:pPr>
            <w:r w:rsidRPr="007E4381">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A76D7" w:rsidRPr="007E4381" w:rsidRDefault="002A76D7" w:rsidP="00634342">
            <w:pPr>
              <w:jc w:val="center"/>
              <w:rPr>
                <w:rFonts w:ascii="Arial" w:hAnsi="Arial" w:cs="Arial"/>
                <w:b/>
                <w:color w:val="000000"/>
                <w:sz w:val="18"/>
                <w:szCs w:val="18"/>
                <w:lang w:eastAsia="es-MX"/>
              </w:rPr>
            </w:pPr>
            <w:r w:rsidRPr="007E4381">
              <w:rPr>
                <w:rFonts w:ascii="Arial" w:hAnsi="Arial" w:cs="Arial"/>
                <w:b/>
                <w:color w:val="000000"/>
                <w:sz w:val="18"/>
                <w:szCs w:val="18"/>
                <w:lang w:eastAsia="es-MX"/>
              </w:rPr>
              <w:t xml:space="preserve">             2015</w:t>
            </w:r>
          </w:p>
        </w:tc>
      </w:tr>
      <w:tr w:rsidR="002A76D7" w:rsidRPr="007E4381" w:rsidTr="00634342">
        <w:trPr>
          <w:trHeight w:val="472"/>
          <w:jc w:val="center"/>
        </w:trPr>
        <w:tc>
          <w:tcPr>
            <w:tcW w:w="4222" w:type="dxa"/>
            <w:tcBorders>
              <w:top w:val="single" w:sz="4" w:space="0" w:color="auto"/>
            </w:tcBorders>
            <w:noWrap/>
            <w:vAlign w:val="center"/>
            <w:hideMark/>
          </w:tcPr>
          <w:p w:rsidR="002A76D7" w:rsidRPr="007E4381" w:rsidRDefault="002A76D7" w:rsidP="00634342">
            <w:pPr>
              <w:pStyle w:val="ROMANOS"/>
              <w:tabs>
                <w:tab w:val="clear" w:pos="720"/>
                <w:tab w:val="left" w:pos="275"/>
              </w:tabs>
              <w:spacing w:after="0" w:line="240" w:lineRule="exact"/>
              <w:ind w:left="275" w:firstLine="0"/>
              <w:jc w:val="left"/>
              <w:rPr>
                <w:lang w:val="es-MX"/>
              </w:rPr>
            </w:pPr>
            <w:r w:rsidRPr="007E4381">
              <w:rPr>
                <w:lang w:val="es-MX"/>
              </w:rPr>
              <w:t>7.1.1. VENTA DE BASES DE LICITACION</w:t>
            </w:r>
          </w:p>
        </w:tc>
        <w:tc>
          <w:tcPr>
            <w:tcW w:w="1627" w:type="dxa"/>
            <w:tcBorders>
              <w:top w:val="single" w:sz="4" w:space="0" w:color="auto"/>
            </w:tcBorders>
            <w:vAlign w:val="center"/>
            <w:hideMark/>
          </w:tcPr>
          <w:p w:rsidR="002A76D7" w:rsidRPr="007E4381" w:rsidRDefault="00A114B9" w:rsidP="00634342">
            <w:pPr>
              <w:jc w:val="right"/>
              <w:rPr>
                <w:rFonts w:ascii="Arial" w:hAnsi="Arial" w:cs="Arial"/>
                <w:sz w:val="18"/>
                <w:szCs w:val="18"/>
              </w:rPr>
            </w:pPr>
            <w:r>
              <w:rPr>
                <w:rFonts w:ascii="Arial" w:hAnsi="Arial" w:cs="Arial"/>
                <w:color w:val="000000"/>
                <w:sz w:val="18"/>
                <w:szCs w:val="18"/>
                <w:lang w:eastAsia="es-MX"/>
              </w:rPr>
              <w:t>257250</w:t>
            </w:r>
          </w:p>
        </w:tc>
      </w:tr>
      <w:tr w:rsidR="002A76D7" w:rsidRPr="007E4381" w:rsidTr="00634342">
        <w:trPr>
          <w:trHeight w:val="300"/>
          <w:jc w:val="center"/>
        </w:trPr>
        <w:tc>
          <w:tcPr>
            <w:tcW w:w="4222" w:type="dxa"/>
            <w:noWrap/>
            <w:vAlign w:val="center"/>
            <w:hideMark/>
          </w:tcPr>
          <w:p w:rsidR="002A76D7" w:rsidRPr="007E4381" w:rsidRDefault="002A76D7" w:rsidP="00634342">
            <w:pPr>
              <w:pStyle w:val="ROMANOS"/>
              <w:tabs>
                <w:tab w:val="clear" w:pos="720"/>
                <w:tab w:val="left" w:pos="275"/>
              </w:tabs>
              <w:spacing w:after="0" w:line="240" w:lineRule="exact"/>
              <w:ind w:left="275" w:hanging="6"/>
              <w:rPr>
                <w:color w:val="000000"/>
                <w:lang w:val="es-MX" w:eastAsia="es-MX"/>
              </w:rPr>
            </w:pPr>
            <w:r w:rsidRPr="007E4381">
              <w:rPr>
                <w:lang w:val="es-MX"/>
              </w:rPr>
              <w:t xml:space="preserve">7.1.2. LIBROS </w:t>
            </w:r>
          </w:p>
        </w:tc>
        <w:tc>
          <w:tcPr>
            <w:tcW w:w="1627" w:type="dxa"/>
            <w:vAlign w:val="center"/>
            <w:hideMark/>
          </w:tcPr>
          <w:p w:rsidR="002A76D7" w:rsidRPr="007E4381" w:rsidRDefault="00A114B9" w:rsidP="00634342">
            <w:pPr>
              <w:jc w:val="right"/>
              <w:rPr>
                <w:rFonts w:ascii="Arial" w:hAnsi="Arial" w:cs="Arial"/>
                <w:color w:val="000000"/>
                <w:sz w:val="18"/>
                <w:szCs w:val="18"/>
                <w:lang w:eastAsia="es-MX"/>
              </w:rPr>
            </w:pPr>
            <w:r>
              <w:rPr>
                <w:rFonts w:ascii="Arial" w:hAnsi="Arial" w:cs="Arial"/>
                <w:color w:val="000000"/>
                <w:sz w:val="18"/>
                <w:szCs w:val="18"/>
                <w:lang w:eastAsia="es-MX"/>
              </w:rPr>
              <w:t>48040</w:t>
            </w:r>
          </w:p>
        </w:tc>
      </w:tr>
      <w:tr w:rsidR="002A76D7" w:rsidRPr="007E4381" w:rsidTr="00634342">
        <w:trPr>
          <w:trHeight w:val="300"/>
          <w:jc w:val="center"/>
        </w:trPr>
        <w:tc>
          <w:tcPr>
            <w:tcW w:w="4222" w:type="dxa"/>
            <w:noWrap/>
            <w:vAlign w:val="center"/>
          </w:tcPr>
          <w:p w:rsidR="002A76D7" w:rsidRPr="007E4381" w:rsidRDefault="002A76D7" w:rsidP="00634342">
            <w:pPr>
              <w:pStyle w:val="ROMANOS"/>
              <w:tabs>
                <w:tab w:val="clear" w:pos="720"/>
                <w:tab w:val="left" w:pos="275"/>
              </w:tabs>
              <w:spacing w:after="0" w:line="240" w:lineRule="exact"/>
              <w:ind w:left="275" w:hanging="6"/>
              <w:rPr>
                <w:lang w:val="es-MX"/>
              </w:rPr>
            </w:pPr>
            <w:r w:rsidRPr="007E4381">
              <w:rPr>
                <w:lang w:val="es-MX"/>
              </w:rPr>
              <w:t>7.1.4. OTROS INGRESOS</w:t>
            </w:r>
          </w:p>
        </w:tc>
        <w:tc>
          <w:tcPr>
            <w:tcW w:w="1627" w:type="dxa"/>
            <w:vAlign w:val="center"/>
          </w:tcPr>
          <w:p w:rsidR="002A76D7" w:rsidRPr="007E4381" w:rsidRDefault="00A114B9" w:rsidP="00634342">
            <w:pPr>
              <w:jc w:val="right"/>
              <w:rPr>
                <w:rFonts w:ascii="Arial" w:hAnsi="Arial" w:cs="Arial"/>
                <w:color w:val="000000"/>
                <w:sz w:val="18"/>
                <w:szCs w:val="18"/>
              </w:rPr>
            </w:pPr>
            <w:r>
              <w:rPr>
                <w:rFonts w:ascii="Arial" w:hAnsi="Arial" w:cs="Arial"/>
                <w:color w:val="000000"/>
                <w:sz w:val="18"/>
                <w:szCs w:val="18"/>
              </w:rPr>
              <w:t>1</w:t>
            </w:r>
          </w:p>
        </w:tc>
      </w:tr>
      <w:tr w:rsidR="002A76D7" w:rsidRPr="007E4381" w:rsidTr="00634342">
        <w:trPr>
          <w:trHeight w:val="300"/>
          <w:jc w:val="center"/>
        </w:trPr>
        <w:tc>
          <w:tcPr>
            <w:tcW w:w="4222" w:type="dxa"/>
            <w:noWrap/>
            <w:vAlign w:val="center"/>
          </w:tcPr>
          <w:p w:rsidR="002A76D7" w:rsidRPr="007E4381" w:rsidRDefault="002A76D7" w:rsidP="00634342">
            <w:pPr>
              <w:pStyle w:val="ROMANOS"/>
              <w:tabs>
                <w:tab w:val="clear" w:pos="720"/>
                <w:tab w:val="left" w:pos="275"/>
              </w:tabs>
              <w:spacing w:after="0" w:line="240" w:lineRule="exact"/>
              <w:ind w:left="275" w:hanging="6"/>
              <w:rPr>
                <w:lang w:val="es-MX"/>
              </w:rPr>
            </w:pPr>
            <w:r w:rsidRPr="007E4381">
              <w:rPr>
                <w:lang w:val="es-MX"/>
              </w:rPr>
              <w:t>8.3.1. CONVENIOS</w:t>
            </w:r>
          </w:p>
        </w:tc>
        <w:tc>
          <w:tcPr>
            <w:tcW w:w="1627" w:type="dxa"/>
            <w:tcBorders>
              <w:bottom w:val="single" w:sz="4" w:space="0" w:color="auto"/>
            </w:tcBorders>
            <w:vAlign w:val="center"/>
          </w:tcPr>
          <w:p w:rsidR="002A76D7" w:rsidRPr="007E4381" w:rsidRDefault="00A114B9" w:rsidP="00634342">
            <w:pPr>
              <w:jc w:val="right"/>
              <w:rPr>
                <w:rFonts w:ascii="Arial" w:hAnsi="Arial" w:cs="Arial"/>
                <w:color w:val="000000"/>
                <w:sz w:val="18"/>
                <w:szCs w:val="18"/>
              </w:rPr>
            </w:pPr>
            <w:r>
              <w:rPr>
                <w:rFonts w:ascii="Arial" w:hAnsi="Arial" w:cs="Arial"/>
                <w:color w:val="000000"/>
                <w:sz w:val="18"/>
                <w:szCs w:val="18"/>
              </w:rPr>
              <w:t>394,001</w:t>
            </w:r>
          </w:p>
        </w:tc>
      </w:tr>
      <w:tr w:rsidR="002A76D7" w:rsidRPr="003725CA" w:rsidTr="00634342">
        <w:trPr>
          <w:trHeight w:val="300"/>
          <w:jc w:val="center"/>
        </w:trPr>
        <w:tc>
          <w:tcPr>
            <w:tcW w:w="4222" w:type="dxa"/>
            <w:noWrap/>
            <w:vAlign w:val="center"/>
          </w:tcPr>
          <w:p w:rsidR="002A76D7" w:rsidRPr="007E4381" w:rsidRDefault="002A76D7" w:rsidP="00634342">
            <w:pPr>
              <w:pStyle w:val="ROMANOS"/>
              <w:tabs>
                <w:tab w:val="clear" w:pos="720"/>
                <w:tab w:val="left" w:pos="275"/>
              </w:tabs>
              <w:spacing w:after="0" w:line="240" w:lineRule="exact"/>
              <w:ind w:left="275" w:hanging="6"/>
              <w:jc w:val="center"/>
              <w:rPr>
                <w:color w:val="000000"/>
              </w:rPr>
            </w:pPr>
            <w:r w:rsidRPr="007E4381">
              <w:rPr>
                <w:lang w:val="es-MX"/>
              </w:rPr>
              <w:t>TOTAL</w:t>
            </w:r>
          </w:p>
        </w:tc>
        <w:tc>
          <w:tcPr>
            <w:tcW w:w="1627" w:type="dxa"/>
            <w:tcBorders>
              <w:top w:val="single" w:sz="4" w:space="0" w:color="auto"/>
              <w:bottom w:val="double" w:sz="4" w:space="0" w:color="auto"/>
            </w:tcBorders>
            <w:vAlign w:val="center"/>
          </w:tcPr>
          <w:p w:rsidR="002A76D7" w:rsidRPr="004B5DA9" w:rsidRDefault="00A114B9" w:rsidP="00A114B9">
            <w:pPr>
              <w:jc w:val="right"/>
              <w:rPr>
                <w:rFonts w:ascii="Calibri" w:hAnsi="Calibri" w:cs="Calibri"/>
                <w:color w:val="000000"/>
              </w:rPr>
            </w:pPr>
            <w:r>
              <w:rPr>
                <w:rFonts w:ascii="Calibri" w:hAnsi="Calibri" w:cs="Calibri"/>
                <w:color w:val="000000"/>
              </w:rPr>
              <w:t>699,292</w:t>
            </w:r>
          </w:p>
        </w:tc>
      </w:tr>
    </w:tbl>
    <w:p w:rsidR="009F4AE7" w:rsidRPr="003725CA" w:rsidRDefault="009F4AE7" w:rsidP="00540418">
      <w:pPr>
        <w:pStyle w:val="ROMANOS"/>
        <w:spacing w:after="0" w:line="240" w:lineRule="exact"/>
        <w:rPr>
          <w:b/>
          <w:lang w:val="es-MX"/>
        </w:rPr>
      </w:pPr>
    </w:p>
    <w:p w:rsidR="009F4AE7" w:rsidRPr="003725CA" w:rsidRDefault="009F4AE7"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Gastos y Otras Pérdidas:</w:t>
      </w: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7E4381" w:rsidRPr="003725CA" w:rsidTr="00634342">
        <w:trPr>
          <w:trHeight w:val="300"/>
          <w:jc w:val="center"/>
        </w:trPr>
        <w:tc>
          <w:tcPr>
            <w:tcW w:w="4222" w:type="dxa"/>
            <w:tcBorders>
              <w:top w:val="single" w:sz="4" w:space="0" w:color="auto"/>
              <w:left w:val="nil"/>
              <w:bottom w:val="single" w:sz="4" w:space="0" w:color="auto"/>
              <w:right w:val="nil"/>
            </w:tcBorders>
            <w:noWrap/>
            <w:vAlign w:val="center"/>
          </w:tcPr>
          <w:p w:rsidR="007E4381" w:rsidRPr="003725CA" w:rsidRDefault="007E4381" w:rsidP="00634342">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7E4381" w:rsidRPr="003725CA" w:rsidRDefault="007E4381" w:rsidP="00634342">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r>
      <w:tr w:rsidR="007E4381" w:rsidRPr="003725CA" w:rsidTr="00634342">
        <w:trPr>
          <w:trHeight w:val="472"/>
          <w:jc w:val="center"/>
        </w:trPr>
        <w:tc>
          <w:tcPr>
            <w:tcW w:w="4222" w:type="dxa"/>
            <w:tcBorders>
              <w:top w:val="single" w:sz="4" w:space="0" w:color="auto"/>
            </w:tcBorders>
            <w:noWrap/>
            <w:vAlign w:val="center"/>
            <w:hideMark/>
          </w:tcPr>
          <w:p w:rsidR="007E4381" w:rsidRPr="003725CA" w:rsidRDefault="007E4381" w:rsidP="00634342">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7E4381" w:rsidRPr="003725CA" w:rsidRDefault="006A32CE" w:rsidP="00634342">
            <w:pPr>
              <w:pStyle w:val="ROMANOS"/>
              <w:tabs>
                <w:tab w:val="clear" w:pos="720"/>
                <w:tab w:val="left" w:pos="275"/>
              </w:tabs>
              <w:spacing w:after="0" w:line="240" w:lineRule="exact"/>
              <w:ind w:left="275" w:firstLine="0"/>
              <w:jc w:val="right"/>
              <w:rPr>
                <w:lang w:val="es-MX"/>
              </w:rPr>
            </w:pPr>
            <w:r>
              <w:rPr>
                <w:lang w:val="es-MX"/>
              </w:rPr>
              <w:t>4,325,913</w:t>
            </w:r>
          </w:p>
        </w:tc>
      </w:tr>
      <w:tr w:rsidR="007E4381" w:rsidRPr="003725CA" w:rsidTr="00634342">
        <w:trPr>
          <w:trHeight w:val="300"/>
          <w:jc w:val="center"/>
        </w:trPr>
        <w:tc>
          <w:tcPr>
            <w:tcW w:w="4222" w:type="dxa"/>
            <w:noWrap/>
            <w:vAlign w:val="center"/>
            <w:hideMark/>
          </w:tcPr>
          <w:p w:rsidR="007E4381" w:rsidRPr="003725CA" w:rsidRDefault="007E4381" w:rsidP="00634342">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7E4381" w:rsidRPr="003725CA" w:rsidRDefault="006A32CE" w:rsidP="00634342">
            <w:pPr>
              <w:jc w:val="right"/>
              <w:rPr>
                <w:rFonts w:ascii="Arial" w:hAnsi="Arial" w:cs="Arial"/>
                <w:sz w:val="18"/>
                <w:szCs w:val="18"/>
                <w:lang w:eastAsia="es-MX"/>
              </w:rPr>
            </w:pPr>
            <w:r>
              <w:rPr>
                <w:rFonts w:ascii="Arial" w:hAnsi="Arial" w:cs="Arial"/>
                <w:sz w:val="18"/>
                <w:szCs w:val="18"/>
                <w:lang w:eastAsia="es-MX"/>
              </w:rPr>
              <w:t>141,698</w:t>
            </w:r>
          </w:p>
        </w:tc>
      </w:tr>
      <w:tr w:rsidR="007E4381" w:rsidRPr="003725CA" w:rsidTr="00634342">
        <w:trPr>
          <w:trHeight w:val="300"/>
          <w:jc w:val="center"/>
        </w:trPr>
        <w:tc>
          <w:tcPr>
            <w:tcW w:w="4222" w:type="dxa"/>
            <w:noWrap/>
            <w:vAlign w:val="center"/>
          </w:tcPr>
          <w:p w:rsidR="007E4381" w:rsidRPr="003725CA" w:rsidRDefault="007E4381" w:rsidP="00634342">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CD63A9" w:rsidRPr="003725CA" w:rsidRDefault="006A32CE" w:rsidP="00CD63A9">
            <w:pPr>
              <w:jc w:val="right"/>
              <w:rPr>
                <w:rFonts w:ascii="Arial" w:hAnsi="Arial" w:cs="Arial"/>
                <w:sz w:val="18"/>
                <w:szCs w:val="18"/>
              </w:rPr>
            </w:pPr>
            <w:r>
              <w:rPr>
                <w:rFonts w:ascii="Arial" w:hAnsi="Arial" w:cs="Arial"/>
                <w:sz w:val="18"/>
                <w:szCs w:val="18"/>
              </w:rPr>
              <w:t>276,155</w:t>
            </w:r>
          </w:p>
        </w:tc>
      </w:tr>
      <w:tr w:rsidR="007E4381" w:rsidRPr="003725CA" w:rsidTr="00634342">
        <w:trPr>
          <w:trHeight w:val="300"/>
          <w:jc w:val="center"/>
        </w:trPr>
        <w:tc>
          <w:tcPr>
            <w:tcW w:w="4222" w:type="dxa"/>
            <w:noWrap/>
            <w:vAlign w:val="center"/>
          </w:tcPr>
          <w:p w:rsidR="007E4381" w:rsidRPr="003725CA" w:rsidRDefault="00CD63A9" w:rsidP="00634342">
            <w:pPr>
              <w:pStyle w:val="ROMANOS"/>
              <w:tabs>
                <w:tab w:val="clear" w:pos="720"/>
                <w:tab w:val="left" w:pos="275"/>
              </w:tabs>
              <w:spacing w:after="0" w:line="240" w:lineRule="exact"/>
              <w:ind w:left="275" w:hanging="6"/>
              <w:rPr>
                <w:lang w:val="es-MX"/>
              </w:rPr>
            </w:pPr>
            <w:r>
              <w:rPr>
                <w:lang w:val="es-MX"/>
              </w:rPr>
              <w:t>6000 OBRA PUBLICA</w:t>
            </w:r>
          </w:p>
        </w:tc>
        <w:tc>
          <w:tcPr>
            <w:tcW w:w="1627" w:type="dxa"/>
            <w:vAlign w:val="center"/>
          </w:tcPr>
          <w:p w:rsidR="00CD63A9" w:rsidRPr="003725CA" w:rsidRDefault="006A32CE" w:rsidP="00CD63A9">
            <w:pPr>
              <w:jc w:val="right"/>
              <w:rPr>
                <w:rFonts w:ascii="Arial" w:hAnsi="Arial" w:cs="Arial"/>
                <w:sz w:val="18"/>
                <w:szCs w:val="18"/>
              </w:rPr>
            </w:pPr>
            <w:r>
              <w:rPr>
                <w:rFonts w:ascii="Arial" w:hAnsi="Arial" w:cs="Arial"/>
                <w:sz w:val="18"/>
                <w:szCs w:val="18"/>
              </w:rPr>
              <w:t>3,619,857</w:t>
            </w:r>
          </w:p>
        </w:tc>
      </w:tr>
      <w:tr w:rsidR="007E4381" w:rsidRPr="003725CA" w:rsidTr="00634342">
        <w:trPr>
          <w:trHeight w:val="300"/>
          <w:jc w:val="center"/>
        </w:trPr>
        <w:tc>
          <w:tcPr>
            <w:tcW w:w="4222" w:type="dxa"/>
            <w:noWrap/>
            <w:vAlign w:val="center"/>
          </w:tcPr>
          <w:p w:rsidR="007E4381" w:rsidRPr="003725CA" w:rsidRDefault="007E4381" w:rsidP="00634342">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7E4381" w:rsidRPr="003725CA" w:rsidRDefault="006A32CE" w:rsidP="006A32CE">
            <w:pPr>
              <w:jc w:val="right"/>
              <w:rPr>
                <w:rFonts w:ascii="Arial" w:hAnsi="Arial" w:cs="Arial"/>
                <w:sz w:val="18"/>
                <w:szCs w:val="18"/>
              </w:rPr>
            </w:pPr>
            <w:r>
              <w:rPr>
                <w:rFonts w:ascii="Arial" w:hAnsi="Arial" w:cs="Arial"/>
                <w:sz w:val="18"/>
                <w:szCs w:val="18"/>
              </w:rPr>
              <w:t>8,363,624</w:t>
            </w:r>
          </w:p>
        </w:tc>
      </w:tr>
    </w:tbl>
    <w:p w:rsidR="00762034" w:rsidRPr="003725CA" w:rsidRDefault="00762034" w:rsidP="00540418">
      <w:pPr>
        <w:pStyle w:val="ROMANOS"/>
        <w:spacing w:after="0" w:line="240" w:lineRule="exact"/>
        <w:rPr>
          <w:lang w:val="es-MX"/>
        </w:rPr>
      </w:pPr>
    </w:p>
    <w:p w:rsidR="00762034" w:rsidRDefault="00762034" w:rsidP="00540418">
      <w:pPr>
        <w:pStyle w:val="ROMANOS"/>
        <w:spacing w:after="0" w:line="240" w:lineRule="exact"/>
        <w:rPr>
          <w:b/>
          <w:lang w:val="es-MX"/>
        </w:rPr>
      </w:pPr>
    </w:p>
    <w:p w:rsidR="001C78AC" w:rsidRPr="003725CA" w:rsidRDefault="001C78AC" w:rsidP="00540418">
      <w:pPr>
        <w:pStyle w:val="ROMANOS"/>
        <w:spacing w:after="0" w:line="240" w:lineRule="exact"/>
        <w:rPr>
          <w:b/>
          <w:lang w:val="es-MX"/>
        </w:rPr>
      </w:pPr>
    </w:p>
    <w:p w:rsidR="00540418" w:rsidRPr="003725CA"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CD213E"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p w:rsidR="001C78AC" w:rsidRPr="003725CA" w:rsidRDefault="001C78AC" w:rsidP="00CD213E">
      <w:pPr>
        <w:rPr>
          <w:rFonts w:ascii="Arial" w:hAnsi="Arial" w:cs="Arial"/>
          <w:sz w:val="18"/>
          <w:szCs w:val="18"/>
        </w:rPr>
      </w:pPr>
    </w:p>
    <w:tbl>
      <w:tblPr>
        <w:tblW w:w="5475" w:type="dxa"/>
        <w:jc w:val="center"/>
        <w:tblCellMar>
          <w:left w:w="70" w:type="dxa"/>
          <w:right w:w="70" w:type="dxa"/>
        </w:tblCellMar>
        <w:tblLook w:val="04A0" w:firstRow="1" w:lastRow="0" w:firstColumn="1" w:lastColumn="0" w:noHBand="0" w:noVBand="1"/>
      </w:tblPr>
      <w:tblGrid>
        <w:gridCol w:w="3460"/>
        <w:gridCol w:w="2015"/>
      </w:tblGrid>
      <w:tr w:rsidR="007E4381" w:rsidRPr="004F00A4" w:rsidTr="00634342">
        <w:trPr>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7E4381" w:rsidRPr="004F00A4" w:rsidRDefault="007E4381" w:rsidP="00634342">
            <w:pPr>
              <w:jc w:val="center"/>
              <w:rPr>
                <w:rFonts w:ascii="Arial" w:hAnsi="Arial" w:cs="Arial"/>
                <w:b/>
                <w:bCs/>
                <w:i/>
                <w:iCs/>
                <w:color w:val="000000"/>
                <w:sz w:val="18"/>
                <w:szCs w:val="18"/>
              </w:rPr>
            </w:pPr>
            <w:r w:rsidRPr="004F00A4">
              <w:rPr>
                <w:rFonts w:ascii="Arial" w:hAnsi="Arial" w:cs="Arial"/>
                <w:b/>
                <w:bCs/>
                <w:iCs/>
                <w:color w:val="000000"/>
                <w:sz w:val="18"/>
                <w:szCs w:val="18"/>
              </w:rPr>
              <w:t>CONCEPTO</w:t>
            </w:r>
          </w:p>
        </w:tc>
        <w:tc>
          <w:tcPr>
            <w:tcW w:w="2015" w:type="dxa"/>
            <w:tcBorders>
              <w:top w:val="single" w:sz="4" w:space="0" w:color="auto"/>
              <w:left w:val="nil"/>
              <w:bottom w:val="single" w:sz="4" w:space="0" w:color="auto"/>
              <w:right w:val="nil"/>
            </w:tcBorders>
            <w:shd w:val="clear" w:color="auto" w:fill="auto"/>
            <w:vAlign w:val="center"/>
            <w:hideMark/>
          </w:tcPr>
          <w:p w:rsidR="007E4381" w:rsidRPr="004F00A4" w:rsidRDefault="007E4381" w:rsidP="00634342">
            <w:pPr>
              <w:jc w:val="center"/>
              <w:rPr>
                <w:rFonts w:ascii="Arial" w:hAnsi="Arial" w:cs="Arial"/>
                <w:b/>
                <w:bCs/>
                <w:i/>
                <w:iCs/>
                <w:color w:val="000000"/>
                <w:sz w:val="18"/>
                <w:szCs w:val="18"/>
              </w:rPr>
            </w:pPr>
            <w:r w:rsidRPr="004F00A4">
              <w:rPr>
                <w:rFonts w:ascii="Arial" w:hAnsi="Arial" w:cs="Arial"/>
                <w:b/>
                <w:bCs/>
                <w:iCs/>
                <w:color w:val="000000"/>
                <w:sz w:val="18"/>
                <w:szCs w:val="18"/>
              </w:rPr>
              <w:t>2015</w:t>
            </w:r>
          </w:p>
        </w:tc>
      </w:tr>
      <w:tr w:rsidR="007E4381" w:rsidRPr="004F00A4" w:rsidTr="00634342">
        <w:trPr>
          <w:trHeight w:val="300"/>
          <w:jc w:val="center"/>
        </w:trPr>
        <w:tc>
          <w:tcPr>
            <w:tcW w:w="3460" w:type="dxa"/>
            <w:tcBorders>
              <w:top w:val="nil"/>
              <w:left w:val="nil"/>
              <w:bottom w:val="nil"/>
              <w:right w:val="nil"/>
            </w:tcBorders>
            <w:shd w:val="clear" w:color="auto" w:fill="auto"/>
            <w:noWrap/>
            <w:vAlign w:val="center"/>
            <w:hideMark/>
          </w:tcPr>
          <w:p w:rsidR="007E4381" w:rsidRPr="004F00A4" w:rsidRDefault="007E4381" w:rsidP="007E4381">
            <w:pPr>
              <w:rPr>
                <w:rFonts w:ascii="Arial" w:hAnsi="Arial" w:cs="Arial"/>
                <w:color w:val="000000"/>
                <w:sz w:val="18"/>
                <w:szCs w:val="18"/>
              </w:rPr>
            </w:pPr>
            <w:r w:rsidRPr="004F00A4">
              <w:rPr>
                <w:rFonts w:ascii="Arial" w:hAnsi="Arial" w:cs="Arial"/>
                <w:color w:val="000000"/>
                <w:sz w:val="18"/>
                <w:szCs w:val="18"/>
              </w:rPr>
              <w:t>Patrimonio al 31 de diciembre de 2014</w:t>
            </w:r>
          </w:p>
        </w:tc>
        <w:tc>
          <w:tcPr>
            <w:tcW w:w="2015" w:type="dxa"/>
            <w:tcBorders>
              <w:top w:val="nil"/>
              <w:left w:val="nil"/>
              <w:bottom w:val="nil"/>
              <w:right w:val="nil"/>
            </w:tcBorders>
            <w:shd w:val="clear" w:color="auto" w:fill="auto"/>
            <w:vAlign w:val="center"/>
            <w:hideMark/>
          </w:tcPr>
          <w:p w:rsidR="007E4381" w:rsidRPr="004F00A4" w:rsidRDefault="00FF6C9A" w:rsidP="00FF6C9A">
            <w:pPr>
              <w:jc w:val="right"/>
              <w:rPr>
                <w:rFonts w:ascii="Arial" w:hAnsi="Arial" w:cs="Arial"/>
                <w:color w:val="000000"/>
                <w:sz w:val="18"/>
                <w:szCs w:val="18"/>
              </w:rPr>
            </w:pPr>
            <w:r w:rsidRPr="004F00A4">
              <w:rPr>
                <w:rFonts w:ascii="Arial" w:hAnsi="Arial" w:cs="Arial"/>
                <w:color w:val="000000"/>
                <w:sz w:val="18"/>
                <w:szCs w:val="18"/>
              </w:rPr>
              <w:t>340,560,570</w:t>
            </w:r>
          </w:p>
        </w:tc>
      </w:tr>
      <w:tr w:rsidR="007E4381" w:rsidRPr="004F00A4" w:rsidTr="00634342">
        <w:trPr>
          <w:trHeight w:val="300"/>
          <w:jc w:val="center"/>
        </w:trPr>
        <w:tc>
          <w:tcPr>
            <w:tcW w:w="3460" w:type="dxa"/>
            <w:tcBorders>
              <w:top w:val="nil"/>
              <w:left w:val="nil"/>
              <w:bottom w:val="nil"/>
              <w:right w:val="nil"/>
            </w:tcBorders>
            <w:shd w:val="clear" w:color="auto" w:fill="auto"/>
            <w:noWrap/>
            <w:vAlign w:val="center"/>
            <w:hideMark/>
          </w:tcPr>
          <w:p w:rsidR="007E4381" w:rsidRPr="004F00A4" w:rsidRDefault="007E4381" w:rsidP="00634342">
            <w:pPr>
              <w:rPr>
                <w:rFonts w:ascii="Arial" w:hAnsi="Arial" w:cs="Arial"/>
                <w:color w:val="000000"/>
                <w:sz w:val="18"/>
                <w:szCs w:val="18"/>
              </w:rPr>
            </w:pPr>
            <w:r w:rsidRPr="004F00A4">
              <w:rPr>
                <w:rFonts w:ascii="Arial" w:hAnsi="Arial" w:cs="Arial"/>
                <w:color w:val="000000"/>
                <w:sz w:val="18"/>
                <w:szCs w:val="18"/>
              </w:rPr>
              <w:t>Resultado del ejercicio (Ahorro)</w:t>
            </w:r>
          </w:p>
        </w:tc>
        <w:tc>
          <w:tcPr>
            <w:tcW w:w="2015" w:type="dxa"/>
            <w:tcBorders>
              <w:top w:val="nil"/>
              <w:left w:val="nil"/>
              <w:bottom w:val="nil"/>
              <w:right w:val="nil"/>
            </w:tcBorders>
            <w:shd w:val="clear" w:color="auto" w:fill="auto"/>
            <w:vAlign w:val="center"/>
            <w:hideMark/>
          </w:tcPr>
          <w:p w:rsidR="004F00A4" w:rsidRPr="004F00A4" w:rsidRDefault="004F00A4" w:rsidP="004F00A4">
            <w:pPr>
              <w:jc w:val="right"/>
              <w:rPr>
                <w:rFonts w:ascii="Arial" w:hAnsi="Arial" w:cs="Arial"/>
                <w:color w:val="000000"/>
                <w:sz w:val="18"/>
                <w:szCs w:val="18"/>
              </w:rPr>
            </w:pPr>
            <w:r w:rsidRPr="004F00A4">
              <w:rPr>
                <w:rFonts w:ascii="Arial" w:hAnsi="Arial" w:cs="Arial"/>
                <w:color w:val="000000"/>
                <w:sz w:val="18"/>
                <w:szCs w:val="18"/>
              </w:rPr>
              <w:t>-128,472,610</w:t>
            </w:r>
          </w:p>
        </w:tc>
      </w:tr>
      <w:tr w:rsidR="007E4381" w:rsidRPr="004F00A4" w:rsidTr="00634342">
        <w:trPr>
          <w:trHeight w:val="300"/>
          <w:jc w:val="center"/>
        </w:trPr>
        <w:tc>
          <w:tcPr>
            <w:tcW w:w="3460" w:type="dxa"/>
            <w:tcBorders>
              <w:top w:val="nil"/>
              <w:left w:val="nil"/>
              <w:bottom w:val="nil"/>
              <w:right w:val="nil"/>
            </w:tcBorders>
            <w:shd w:val="clear" w:color="auto" w:fill="auto"/>
            <w:noWrap/>
            <w:vAlign w:val="center"/>
            <w:hideMark/>
          </w:tcPr>
          <w:p w:rsidR="007E4381" w:rsidRPr="004F00A4" w:rsidRDefault="007E4381" w:rsidP="00634342">
            <w:pPr>
              <w:rPr>
                <w:rFonts w:ascii="Arial" w:hAnsi="Arial" w:cs="Arial"/>
                <w:color w:val="000000"/>
                <w:sz w:val="18"/>
                <w:szCs w:val="18"/>
              </w:rPr>
            </w:pPr>
            <w:r w:rsidRPr="004F00A4">
              <w:rPr>
                <w:rFonts w:ascii="Arial" w:hAnsi="Arial" w:cs="Arial"/>
                <w:color w:val="000000"/>
                <w:sz w:val="18"/>
                <w:szCs w:val="18"/>
              </w:rPr>
              <w:t>Incrementos al patrimonio</w:t>
            </w:r>
          </w:p>
        </w:tc>
        <w:tc>
          <w:tcPr>
            <w:tcW w:w="2015" w:type="dxa"/>
            <w:tcBorders>
              <w:top w:val="nil"/>
              <w:left w:val="nil"/>
              <w:bottom w:val="nil"/>
              <w:right w:val="nil"/>
            </w:tcBorders>
            <w:shd w:val="clear" w:color="auto" w:fill="auto"/>
            <w:vAlign w:val="center"/>
          </w:tcPr>
          <w:p w:rsidR="00AD4619" w:rsidRPr="004F00A4" w:rsidRDefault="00AD4619" w:rsidP="00AD4619">
            <w:pPr>
              <w:jc w:val="right"/>
              <w:rPr>
                <w:rFonts w:ascii="Arial" w:hAnsi="Arial" w:cs="Arial"/>
                <w:color w:val="000000"/>
                <w:sz w:val="18"/>
                <w:szCs w:val="18"/>
              </w:rPr>
            </w:pPr>
          </w:p>
        </w:tc>
      </w:tr>
      <w:tr w:rsidR="007E4381" w:rsidRPr="004F00A4" w:rsidTr="00634342">
        <w:trPr>
          <w:trHeight w:val="300"/>
          <w:jc w:val="center"/>
        </w:trPr>
        <w:tc>
          <w:tcPr>
            <w:tcW w:w="3460" w:type="dxa"/>
            <w:tcBorders>
              <w:top w:val="nil"/>
              <w:left w:val="nil"/>
              <w:bottom w:val="nil"/>
              <w:right w:val="nil"/>
            </w:tcBorders>
            <w:shd w:val="clear" w:color="auto" w:fill="auto"/>
            <w:noWrap/>
            <w:vAlign w:val="center"/>
            <w:hideMark/>
          </w:tcPr>
          <w:p w:rsidR="007E4381" w:rsidRPr="004F00A4" w:rsidRDefault="007E4381" w:rsidP="00634342">
            <w:pPr>
              <w:rPr>
                <w:rFonts w:ascii="Arial" w:hAnsi="Arial" w:cs="Arial"/>
                <w:color w:val="000000"/>
                <w:sz w:val="18"/>
                <w:szCs w:val="18"/>
              </w:rPr>
            </w:pPr>
            <w:r w:rsidRPr="004F00A4">
              <w:rPr>
                <w:rFonts w:ascii="Arial" w:hAnsi="Arial" w:cs="Arial"/>
                <w:color w:val="000000"/>
                <w:sz w:val="18"/>
                <w:szCs w:val="18"/>
              </w:rPr>
              <w:t>Decrementos al patrimonio</w:t>
            </w:r>
          </w:p>
        </w:tc>
        <w:tc>
          <w:tcPr>
            <w:tcW w:w="2015" w:type="dxa"/>
            <w:tcBorders>
              <w:top w:val="nil"/>
              <w:left w:val="nil"/>
              <w:bottom w:val="single" w:sz="4" w:space="0" w:color="auto"/>
              <w:right w:val="nil"/>
            </w:tcBorders>
            <w:shd w:val="clear" w:color="auto" w:fill="auto"/>
            <w:vAlign w:val="center"/>
            <w:hideMark/>
          </w:tcPr>
          <w:p w:rsidR="007E4381" w:rsidRPr="004F00A4" w:rsidRDefault="004F00A4" w:rsidP="00634342">
            <w:pPr>
              <w:jc w:val="right"/>
              <w:rPr>
                <w:rFonts w:ascii="Arial" w:hAnsi="Arial" w:cs="Arial"/>
                <w:color w:val="000000"/>
                <w:sz w:val="18"/>
                <w:szCs w:val="18"/>
              </w:rPr>
            </w:pPr>
            <w:r w:rsidRPr="004F00A4">
              <w:rPr>
                <w:rFonts w:ascii="Arial" w:hAnsi="Arial" w:cs="Arial"/>
                <w:color w:val="000000"/>
                <w:sz w:val="18"/>
                <w:szCs w:val="18"/>
              </w:rPr>
              <w:t>174,514,675</w:t>
            </w:r>
          </w:p>
        </w:tc>
      </w:tr>
      <w:tr w:rsidR="007E4381" w:rsidRPr="004F00A4" w:rsidTr="00634342">
        <w:trPr>
          <w:trHeight w:val="315"/>
          <w:jc w:val="center"/>
        </w:trPr>
        <w:tc>
          <w:tcPr>
            <w:tcW w:w="3460" w:type="dxa"/>
            <w:tcBorders>
              <w:top w:val="nil"/>
              <w:left w:val="nil"/>
              <w:bottom w:val="nil"/>
              <w:right w:val="nil"/>
            </w:tcBorders>
            <w:shd w:val="clear" w:color="auto" w:fill="auto"/>
            <w:noWrap/>
            <w:vAlign w:val="center"/>
            <w:hideMark/>
          </w:tcPr>
          <w:p w:rsidR="007E4381" w:rsidRPr="004F00A4" w:rsidRDefault="007E4381" w:rsidP="00634342">
            <w:pPr>
              <w:jc w:val="center"/>
              <w:rPr>
                <w:rFonts w:ascii="Arial" w:hAnsi="Arial" w:cs="Arial"/>
                <w:i/>
                <w:iCs/>
                <w:color w:val="000000"/>
                <w:sz w:val="18"/>
                <w:szCs w:val="18"/>
              </w:rPr>
            </w:pPr>
            <w:r w:rsidRPr="004F00A4">
              <w:rPr>
                <w:rFonts w:ascii="Arial" w:hAnsi="Arial" w:cs="Arial"/>
                <w:iCs/>
                <w:color w:val="000000"/>
                <w:sz w:val="18"/>
                <w:szCs w:val="18"/>
              </w:rPr>
              <w:t>TOTAL</w:t>
            </w:r>
          </w:p>
        </w:tc>
        <w:tc>
          <w:tcPr>
            <w:tcW w:w="2015" w:type="dxa"/>
            <w:tcBorders>
              <w:top w:val="single" w:sz="4" w:space="0" w:color="auto"/>
              <w:left w:val="nil"/>
              <w:bottom w:val="double" w:sz="4" w:space="0" w:color="auto"/>
              <w:right w:val="nil"/>
            </w:tcBorders>
            <w:shd w:val="clear" w:color="auto" w:fill="auto"/>
            <w:vAlign w:val="center"/>
            <w:hideMark/>
          </w:tcPr>
          <w:p w:rsidR="007D37EC" w:rsidRPr="004F00A4" w:rsidRDefault="004F00A4" w:rsidP="007D37EC">
            <w:pPr>
              <w:jc w:val="right"/>
              <w:rPr>
                <w:rFonts w:ascii="Arial" w:hAnsi="Arial" w:cs="Arial"/>
                <w:color w:val="000000"/>
                <w:sz w:val="18"/>
                <w:szCs w:val="18"/>
              </w:rPr>
            </w:pPr>
            <w:r w:rsidRPr="004F00A4">
              <w:rPr>
                <w:rFonts w:ascii="Arial" w:hAnsi="Arial" w:cs="Arial"/>
                <w:color w:val="000000"/>
                <w:sz w:val="18"/>
                <w:szCs w:val="18"/>
              </w:rPr>
              <w:t>386,602,635</w:t>
            </w:r>
          </w:p>
        </w:tc>
      </w:tr>
    </w:tbl>
    <w:p w:rsidR="005E0BC2" w:rsidRPr="003725CA" w:rsidRDefault="005E0BC2" w:rsidP="00540418">
      <w:pPr>
        <w:pStyle w:val="ROMANOS"/>
        <w:spacing w:after="0" w:line="240" w:lineRule="exact"/>
        <w:ind w:left="1008" w:firstLine="0"/>
        <w:rPr>
          <w:lang w:val="es-MX"/>
        </w:rPr>
      </w:pPr>
    </w:p>
    <w:p w:rsidR="001C78AC" w:rsidRDefault="001C78AC" w:rsidP="00540418">
      <w:pPr>
        <w:pStyle w:val="INCISO"/>
        <w:spacing w:after="0" w:line="240" w:lineRule="exact"/>
        <w:ind w:left="36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Pr="003725CA" w:rsidRDefault="00540418" w:rsidP="00540418">
      <w:pPr>
        <w:pStyle w:val="ROMANOS"/>
        <w:spacing w:after="0" w:line="240" w:lineRule="exact"/>
        <w:rPr>
          <w:b/>
          <w:lang w:val="es-MX"/>
        </w:rPr>
      </w:pPr>
      <w:r w:rsidRPr="003725CA">
        <w:rPr>
          <w:b/>
          <w:lang w:val="es-MX"/>
        </w:rPr>
        <w:t>Efectivo y equivalentes</w:t>
      </w: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1C78AC" w:rsidRDefault="001C78AC" w:rsidP="001C78AC">
      <w:pPr>
        <w:pStyle w:val="ROMANOS"/>
        <w:spacing w:after="0" w:line="240" w:lineRule="exact"/>
        <w:rPr>
          <w:lang w:val="es-MX"/>
        </w:rPr>
      </w:pPr>
    </w:p>
    <w:p w:rsidR="001C78AC" w:rsidRDefault="001C78AC" w:rsidP="001C78AC">
      <w:pPr>
        <w:pStyle w:val="ROMANOS"/>
        <w:spacing w:after="0" w:line="240" w:lineRule="exact"/>
        <w:rPr>
          <w:lang w:val="es-MX"/>
        </w:rPr>
      </w:pPr>
    </w:p>
    <w:p w:rsidR="001C78AC" w:rsidRPr="003725CA" w:rsidRDefault="001C78AC" w:rsidP="001C78AC">
      <w:pPr>
        <w:pStyle w:val="ROMANOS"/>
        <w:spacing w:after="0" w:line="240" w:lineRule="exact"/>
        <w:rPr>
          <w:lang w:val="es-MX"/>
        </w:rPr>
      </w:pPr>
    </w:p>
    <w:tbl>
      <w:tblPr>
        <w:tblW w:w="0" w:type="auto"/>
        <w:jc w:val="center"/>
        <w:tblInd w:w="-900" w:type="dxa"/>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8630A1" w:rsidP="002678B8">
            <w:pPr>
              <w:pStyle w:val="Texto"/>
              <w:spacing w:after="0" w:line="240" w:lineRule="exact"/>
              <w:ind w:firstLine="0"/>
              <w:jc w:val="center"/>
              <w:rPr>
                <w:szCs w:val="18"/>
                <w:lang w:val="es-MX"/>
              </w:rPr>
            </w:pPr>
            <w:r>
              <w:rPr>
                <w:szCs w:val="18"/>
                <w:lang w:val="es-MX"/>
              </w:rPr>
              <w:t>2015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8630A1" w:rsidP="002678B8">
            <w:pPr>
              <w:pStyle w:val="Texto"/>
              <w:spacing w:after="0" w:line="240" w:lineRule="exact"/>
              <w:ind w:firstLine="0"/>
              <w:jc w:val="center"/>
              <w:rPr>
                <w:szCs w:val="18"/>
                <w:lang w:val="es-MX"/>
              </w:rPr>
            </w:pPr>
            <w:r>
              <w:rPr>
                <w:szCs w:val="18"/>
                <w:lang w:val="es-MX"/>
              </w:rPr>
              <w:t>2014</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0C70F9" w:rsidP="002678B8">
            <w:pPr>
              <w:pStyle w:val="Texto"/>
              <w:spacing w:after="0" w:line="240" w:lineRule="exact"/>
              <w:ind w:firstLine="0"/>
              <w:jc w:val="center"/>
              <w:rPr>
                <w:szCs w:val="18"/>
                <w:lang w:val="es-MX"/>
              </w:rPr>
            </w:pPr>
            <w:r>
              <w:rPr>
                <w:szCs w:val="18"/>
                <w:lang w:val="es-MX"/>
              </w:rPr>
              <w:t>274,055,241</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8630A1" w:rsidP="002678B8">
            <w:pPr>
              <w:pStyle w:val="Texto"/>
              <w:spacing w:after="0" w:line="240" w:lineRule="exact"/>
              <w:ind w:firstLine="0"/>
              <w:jc w:val="center"/>
              <w:rPr>
                <w:szCs w:val="18"/>
                <w:lang w:val="es-MX"/>
              </w:rPr>
            </w:pPr>
            <w:r w:rsidRPr="003725CA">
              <w:rPr>
                <w:szCs w:val="18"/>
                <w:lang w:val="es-MX"/>
              </w:rPr>
              <w:t>311,972,361</w:t>
            </w:r>
          </w:p>
        </w:tc>
      </w:tr>
      <w:tr w:rsidR="005F615F"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F615F" w:rsidRPr="003725CA" w:rsidRDefault="005F615F"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5F615F" w:rsidRPr="003725CA" w:rsidRDefault="000C70F9" w:rsidP="00C40958">
            <w:pPr>
              <w:pStyle w:val="Texto"/>
              <w:spacing w:after="0" w:line="240" w:lineRule="exact"/>
              <w:ind w:firstLine="0"/>
              <w:jc w:val="center"/>
              <w:rPr>
                <w:szCs w:val="18"/>
                <w:lang w:val="es-MX"/>
              </w:rPr>
            </w:pPr>
            <w:r>
              <w:rPr>
                <w:szCs w:val="18"/>
                <w:lang w:val="es-MX"/>
              </w:rPr>
              <w:t>274,055,241</w:t>
            </w:r>
          </w:p>
        </w:tc>
        <w:tc>
          <w:tcPr>
            <w:tcW w:w="1535" w:type="dxa"/>
            <w:tcBorders>
              <w:top w:val="single" w:sz="6" w:space="0" w:color="auto"/>
              <w:left w:val="single" w:sz="6" w:space="0" w:color="auto"/>
              <w:bottom w:val="single" w:sz="6" w:space="0" w:color="auto"/>
              <w:right w:val="single" w:sz="6" w:space="0" w:color="auto"/>
            </w:tcBorders>
          </w:tcPr>
          <w:p w:rsidR="005F615F" w:rsidRPr="003725CA" w:rsidRDefault="008630A1" w:rsidP="00C40958">
            <w:pPr>
              <w:pStyle w:val="Texto"/>
              <w:spacing w:after="0" w:line="240" w:lineRule="exact"/>
              <w:ind w:firstLine="0"/>
              <w:jc w:val="center"/>
              <w:rPr>
                <w:szCs w:val="18"/>
                <w:lang w:val="es-MX"/>
              </w:rPr>
            </w:pPr>
            <w:r w:rsidRPr="003725CA">
              <w:rPr>
                <w:szCs w:val="18"/>
                <w:lang w:val="es-MX"/>
              </w:rPr>
              <w:t>311,972,361</w:t>
            </w:r>
          </w:p>
        </w:tc>
      </w:tr>
    </w:tbl>
    <w:p w:rsidR="00540418" w:rsidRDefault="00540418" w:rsidP="00540418">
      <w:pPr>
        <w:pStyle w:val="Texto"/>
        <w:spacing w:after="0" w:line="240" w:lineRule="exact"/>
        <w:rPr>
          <w:szCs w:val="18"/>
          <w:lang w:val="es-MX"/>
        </w:rPr>
      </w:pPr>
    </w:p>
    <w:p w:rsidR="001C78AC" w:rsidRPr="003725CA" w:rsidRDefault="001C78AC" w:rsidP="00540418">
      <w:pPr>
        <w:pStyle w:val="Texto"/>
        <w:spacing w:after="0" w:line="240" w:lineRule="exact"/>
        <w:rPr>
          <w:szCs w:val="18"/>
          <w:lang w:val="es-MX"/>
        </w:rPr>
      </w:pPr>
    </w:p>
    <w:p w:rsidR="00540418"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1C78AC" w:rsidRDefault="001C78AC" w:rsidP="001C78AC">
      <w:pPr>
        <w:pStyle w:val="ROMANOS"/>
        <w:spacing w:after="0" w:line="240" w:lineRule="exact"/>
        <w:ind w:left="288" w:firstLine="0"/>
        <w:rPr>
          <w:lang w:val="es-MX"/>
        </w:rPr>
      </w:pPr>
    </w:p>
    <w:p w:rsidR="001C78AC" w:rsidRPr="003725CA" w:rsidRDefault="001C78AC" w:rsidP="001C78AC">
      <w:pPr>
        <w:pStyle w:val="ROMANOS"/>
        <w:spacing w:after="0" w:line="240" w:lineRule="exact"/>
        <w:ind w:left="288" w:firstLine="0"/>
        <w:rPr>
          <w:lang w:val="es-MX"/>
        </w:rPr>
      </w:pP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8630A1" w:rsidP="005C4FDA">
            <w:pPr>
              <w:pStyle w:val="ROMANOS"/>
              <w:spacing w:after="0" w:line="240" w:lineRule="exact"/>
              <w:ind w:left="0" w:firstLine="0"/>
              <w:jc w:val="center"/>
              <w:rPr>
                <w:lang w:val="es-MX"/>
              </w:rPr>
            </w:pPr>
            <w:r>
              <w:rPr>
                <w:lang w:val="es-MX"/>
              </w:rPr>
              <w:t>2015</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muebles</w:t>
            </w:r>
          </w:p>
        </w:tc>
        <w:tc>
          <w:tcPr>
            <w:tcW w:w="1305" w:type="dxa"/>
          </w:tcPr>
          <w:p w:rsidR="005F615F" w:rsidRPr="003725CA" w:rsidRDefault="00DF24CF" w:rsidP="005C4FDA">
            <w:pPr>
              <w:pStyle w:val="ROMANOS"/>
              <w:spacing w:after="0" w:line="240" w:lineRule="exact"/>
              <w:ind w:left="0" w:firstLine="0"/>
              <w:jc w:val="right"/>
              <w:rPr>
                <w:lang w:val="es-MX"/>
              </w:rPr>
            </w:pPr>
            <w:r>
              <w:rPr>
                <w:lang w:val="es-MX"/>
              </w:rPr>
              <w:t>0</w:t>
            </w: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EQUIPO DE COMPUTO Y DE TECNOLOGIAS DE LA INFORMACION</w:t>
            </w:r>
          </w:p>
        </w:tc>
        <w:tc>
          <w:tcPr>
            <w:tcW w:w="1305" w:type="dxa"/>
          </w:tcPr>
          <w:p w:rsidR="00B2450B" w:rsidRPr="003725CA" w:rsidRDefault="000C70F9" w:rsidP="005C4FDA">
            <w:pPr>
              <w:pStyle w:val="ROMANOS"/>
              <w:spacing w:after="0" w:line="240" w:lineRule="exact"/>
              <w:ind w:left="0" w:firstLine="0"/>
              <w:jc w:val="right"/>
              <w:rPr>
                <w:color w:val="000000"/>
              </w:rPr>
            </w:pPr>
            <w:r>
              <w:rPr>
                <w:color w:val="000000"/>
              </w:rPr>
              <w:t>9,222</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intangibles</w:t>
            </w:r>
          </w:p>
        </w:tc>
        <w:tc>
          <w:tcPr>
            <w:tcW w:w="1305" w:type="dxa"/>
          </w:tcPr>
          <w:p w:rsidR="005F615F" w:rsidRPr="003725CA" w:rsidRDefault="00DF24CF" w:rsidP="005C4FDA">
            <w:pPr>
              <w:pStyle w:val="ROMANOS"/>
              <w:spacing w:after="0" w:line="240" w:lineRule="exact"/>
              <w:ind w:left="0" w:firstLine="0"/>
              <w:jc w:val="right"/>
              <w:rPr>
                <w:lang w:val="es-MX"/>
              </w:rPr>
            </w:pPr>
            <w:r>
              <w:rPr>
                <w:lang w:val="es-MX"/>
              </w:rPr>
              <w:t>0</w:t>
            </w: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SOFTWARE</w:t>
            </w:r>
          </w:p>
        </w:tc>
        <w:tc>
          <w:tcPr>
            <w:tcW w:w="1305" w:type="dxa"/>
          </w:tcPr>
          <w:p w:rsidR="00B2450B" w:rsidRPr="003725CA" w:rsidRDefault="00DF24CF" w:rsidP="005C4FDA">
            <w:pPr>
              <w:pStyle w:val="ROMANOS"/>
              <w:spacing w:after="0" w:line="240" w:lineRule="exact"/>
              <w:ind w:left="0" w:firstLine="0"/>
              <w:jc w:val="right"/>
              <w:rPr>
                <w:color w:val="000000"/>
              </w:rPr>
            </w:pPr>
            <w:r>
              <w:rPr>
                <w:color w:val="000000"/>
              </w:rPr>
              <w:t>0</w:t>
            </w:r>
          </w:p>
        </w:tc>
      </w:tr>
    </w:tbl>
    <w:p w:rsidR="005F615F" w:rsidRDefault="005C4FDA" w:rsidP="005F615F">
      <w:pPr>
        <w:pStyle w:val="ROMANOS"/>
        <w:spacing w:after="0" w:line="240" w:lineRule="exact"/>
        <w:rPr>
          <w:lang w:val="es-MX"/>
        </w:rPr>
      </w:pPr>
      <w:r>
        <w:rPr>
          <w:lang w:val="es-MX"/>
        </w:rPr>
        <w:br w:type="textWrapping" w:clear="all"/>
      </w:r>
    </w:p>
    <w:p w:rsidR="001C78AC" w:rsidRDefault="001C78AC" w:rsidP="005F615F">
      <w:pPr>
        <w:pStyle w:val="ROMANOS"/>
        <w:spacing w:after="0" w:line="240" w:lineRule="exact"/>
        <w:rPr>
          <w:lang w:val="es-MX"/>
        </w:rPr>
      </w:pPr>
    </w:p>
    <w:p w:rsidR="001C78AC" w:rsidRPr="003725CA" w:rsidRDefault="001C78AC" w:rsidP="005F615F">
      <w:pPr>
        <w:pStyle w:val="ROMANOS"/>
        <w:spacing w:after="0" w:line="240" w:lineRule="exact"/>
        <w:rPr>
          <w:lang w:val="es-MX"/>
        </w:rPr>
      </w:pPr>
    </w:p>
    <w:p w:rsidR="00540418" w:rsidRPr="00C93F13" w:rsidRDefault="00540418" w:rsidP="00540418">
      <w:pPr>
        <w:pStyle w:val="ROMANOS"/>
        <w:spacing w:after="0" w:line="240" w:lineRule="exact"/>
        <w:rPr>
          <w:lang w:val="es-MX"/>
        </w:rPr>
      </w:pPr>
      <w:r w:rsidRPr="003725CA">
        <w:rPr>
          <w:lang w:val="es-MX"/>
        </w:rPr>
        <w:t>3.</w:t>
      </w:r>
      <w:r w:rsidRPr="003725CA">
        <w:rPr>
          <w:lang w:val="es-MX"/>
        </w:rPr>
        <w:tab/>
      </w:r>
      <w:r w:rsidRPr="00C93F13">
        <w:rPr>
          <w:lang w:val="es-MX"/>
        </w:rPr>
        <w:t xml:space="preserve">Conciliación de los Flujos de Efectivo Netos de las Actividades de Operación y la cuenta de Ahorro/Desahorro antes de Rubros Extraordinarios. </w:t>
      </w:r>
      <w:r w:rsidR="002D47D1" w:rsidRPr="00C93F13">
        <w:rPr>
          <w:lang w:val="es-MX"/>
        </w:rPr>
        <w:t>El Instituto Tlaxcalteca de la Infraestructura Física Educativa, actualmente no realiza la depreciación y amortización del activo</w:t>
      </w:r>
      <w:r w:rsidR="00C93F13">
        <w:rPr>
          <w:lang w:val="es-MX"/>
        </w:rPr>
        <w:t xml:space="preserve"> fijo</w:t>
      </w:r>
      <w:r w:rsidR="002D47D1" w:rsidRPr="00C93F13">
        <w:rPr>
          <w:lang w:val="es-MX"/>
        </w:rPr>
        <w:t>, ya que se está en espera de la Autorización por parte de la Junta de Go</w:t>
      </w:r>
      <w:r w:rsidR="00C93F13" w:rsidRPr="00C93F13">
        <w:rPr>
          <w:lang w:val="es-MX"/>
        </w:rPr>
        <w:t xml:space="preserve">bierno </w:t>
      </w:r>
      <w:r w:rsidR="00C93F13">
        <w:rPr>
          <w:lang w:val="es-MX"/>
        </w:rPr>
        <w:t>y del Comité de Desincorporación para</w:t>
      </w:r>
      <w:r w:rsidR="00C93F13" w:rsidRPr="00C93F13">
        <w:rPr>
          <w:lang w:val="es-MX"/>
        </w:rPr>
        <w:t xml:space="preserve"> la actualización del </w:t>
      </w:r>
      <w:r w:rsidR="00C93F13">
        <w:rPr>
          <w:lang w:val="es-MX"/>
        </w:rPr>
        <w:t>mismo</w:t>
      </w:r>
      <w:r w:rsidR="00C93F13" w:rsidRPr="00C93F13">
        <w:rPr>
          <w:lang w:val="es-MX"/>
        </w:rPr>
        <w:t>.</w:t>
      </w:r>
    </w:p>
    <w:p w:rsidR="00540418"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Default="00540418" w:rsidP="00540418">
      <w:pPr>
        <w:pStyle w:val="Texto"/>
        <w:spacing w:after="0" w:line="240" w:lineRule="exact"/>
        <w:jc w:val="center"/>
        <w:rPr>
          <w:b/>
          <w:smallCaps/>
          <w:szCs w:val="18"/>
        </w:rPr>
      </w:pPr>
    </w:p>
    <w:p w:rsidR="00C12544" w:rsidRPr="00C12544" w:rsidRDefault="00C12544" w:rsidP="00540418">
      <w:pPr>
        <w:pStyle w:val="Texto"/>
        <w:spacing w:after="0" w:line="240" w:lineRule="exact"/>
        <w:jc w:val="center"/>
        <w:rPr>
          <w:b/>
          <w:smallCaps/>
          <w:szCs w:val="18"/>
        </w:rPr>
      </w:pPr>
    </w:p>
    <w:p w:rsidR="00540418" w:rsidRDefault="00540418" w:rsidP="00540418">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Default="005C4FDA" w:rsidP="00540418">
      <w:pPr>
        <w:pStyle w:val="Texto"/>
        <w:spacing w:after="0" w:line="240" w:lineRule="exact"/>
        <w:rPr>
          <w:szCs w:val="18"/>
          <w:lang w:val="es-MX"/>
        </w:rPr>
      </w:pPr>
    </w:p>
    <w:p w:rsidR="00C12544" w:rsidRPr="003725CA" w:rsidRDefault="00C12544" w:rsidP="00540418">
      <w:pPr>
        <w:pStyle w:val="Texto"/>
        <w:spacing w:after="0" w:line="240" w:lineRule="exact"/>
        <w:rPr>
          <w:szCs w:val="18"/>
          <w:lang w:val="es-MX"/>
        </w:rPr>
      </w:pPr>
    </w:p>
    <w:tbl>
      <w:tblPr>
        <w:tblW w:w="11681" w:type="dxa"/>
        <w:tblInd w:w="55" w:type="dxa"/>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5C4FDA">
        <w:trPr>
          <w:trHeight w:val="300"/>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INSTITUTO TLAXCALTECA DE LA INFRAESTTRUCTURA FISICA EDUCATIVA</w:t>
            </w:r>
          </w:p>
        </w:tc>
      </w:tr>
      <w:tr w:rsidR="005C4FDA" w:rsidRPr="005C4FDA" w:rsidTr="005C4FDA">
        <w:trPr>
          <w:trHeight w:val="300"/>
        </w:trPr>
        <w:tc>
          <w:tcPr>
            <w:tcW w:w="11681"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603DD8">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Ingresos Presupuestarios y Contables corre</w:t>
            </w:r>
            <w:r w:rsidR="00421BCE">
              <w:rPr>
                <w:rFonts w:ascii="Calibri" w:eastAsia="Times New Roman" w:hAnsi="Calibri" w:cs="Calibri"/>
                <w:color w:val="000000"/>
                <w:lang w:val="es-ES_tradnl" w:eastAsia="es-ES_tradnl"/>
              </w:rPr>
              <w:t>spondiente del 01 de Enero al 3</w:t>
            </w:r>
            <w:r w:rsidR="00603DD8">
              <w:rPr>
                <w:rFonts w:ascii="Calibri" w:eastAsia="Times New Roman" w:hAnsi="Calibri" w:cs="Calibri"/>
                <w:color w:val="000000"/>
                <w:lang w:val="es-ES_tradnl" w:eastAsia="es-ES_tradnl"/>
              </w:rPr>
              <w:t>0</w:t>
            </w:r>
            <w:r w:rsidR="004C680B">
              <w:rPr>
                <w:rFonts w:ascii="Calibri" w:eastAsia="Times New Roman" w:hAnsi="Calibri" w:cs="Calibri"/>
                <w:color w:val="000000"/>
                <w:lang w:val="es-ES_tradnl" w:eastAsia="es-ES_tradnl"/>
              </w:rPr>
              <w:t xml:space="preserve"> de </w:t>
            </w:r>
            <w:r w:rsidR="00603DD8">
              <w:rPr>
                <w:rFonts w:ascii="Calibri" w:eastAsia="Times New Roman" w:hAnsi="Calibri" w:cs="Calibri"/>
                <w:color w:val="000000"/>
                <w:lang w:val="es-ES_tradnl" w:eastAsia="es-ES_tradnl"/>
              </w:rPr>
              <w:t>septiembre</w:t>
            </w:r>
            <w:r w:rsidR="008C7BCB">
              <w:rPr>
                <w:rFonts w:ascii="Calibri" w:eastAsia="Times New Roman" w:hAnsi="Calibri" w:cs="Calibri"/>
                <w:color w:val="000000"/>
                <w:lang w:val="es-ES_tradnl" w:eastAsia="es-ES_tradnl"/>
              </w:rPr>
              <w:t xml:space="preserve"> de 2015</w:t>
            </w:r>
          </w:p>
        </w:tc>
      </w:tr>
      <w:tr w:rsidR="005C4FDA" w:rsidRPr="005C4FDA" w:rsidTr="005C4FDA">
        <w:trPr>
          <w:trHeight w:val="300"/>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2F0613">
            <w:pPr>
              <w:spacing w:after="0" w:line="240" w:lineRule="auto"/>
              <w:jc w:val="right"/>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w:t>
            </w:r>
            <w:r w:rsidR="00FA44B4">
              <w:rPr>
                <w:rFonts w:ascii="Calibri" w:eastAsia="Times New Roman" w:hAnsi="Calibri" w:cs="Calibri"/>
                <w:color w:val="000000"/>
                <w:lang w:val="es-ES_tradnl" w:eastAsia="es-ES_tradnl"/>
              </w:rPr>
              <w:t xml:space="preserve">$               </w:t>
            </w:r>
            <w:r w:rsidR="002F0613">
              <w:rPr>
                <w:rFonts w:ascii="Calibri" w:eastAsia="Times New Roman" w:hAnsi="Calibri" w:cs="Calibri"/>
                <w:color w:val="000000"/>
                <w:lang w:val="es-ES_tradnl" w:eastAsia="es-ES_tradnl"/>
              </w:rPr>
              <w:t>140,467,320</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 no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2F0613">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2F0613">
              <w:rPr>
                <w:rFonts w:ascii="Calibri" w:eastAsia="Times New Roman" w:hAnsi="Calibri" w:cs="Calibri"/>
                <w:color w:val="000000"/>
                <w:lang w:val="es-ES_tradnl" w:eastAsia="es-ES_tradnl"/>
              </w:rPr>
              <w:t xml:space="preserve">      870,372</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Incremento por </w:t>
            </w:r>
            <w:proofErr w:type="spellStart"/>
            <w:r w:rsidRPr="005C4FDA">
              <w:rPr>
                <w:rFonts w:ascii="Calibri" w:eastAsia="Times New Roman" w:hAnsi="Calibri" w:cs="Calibri"/>
                <w:color w:val="000000"/>
                <w:lang w:val="es-ES_tradnl" w:eastAsia="es-ES_tradnl"/>
              </w:rPr>
              <w:t>Variacion</w:t>
            </w:r>
            <w:proofErr w:type="spellEnd"/>
            <w:r w:rsidRPr="005C4FDA">
              <w:rPr>
                <w:rFonts w:ascii="Calibri" w:eastAsia="Times New Roman" w:hAnsi="Calibri" w:cs="Calibri"/>
                <w:color w:val="00000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600"/>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 no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A7059" w:rsidRPr="005C4FDA" w:rsidRDefault="005C4FDA" w:rsidP="002F0613">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2F0613">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2F0613">
              <w:rPr>
                <w:rFonts w:ascii="Calibri" w:eastAsia="Times New Roman" w:hAnsi="Calibri" w:cs="Calibri"/>
                <w:color w:val="000000"/>
                <w:lang w:val="es-ES_tradnl" w:eastAsia="es-ES_tradnl"/>
              </w:rPr>
              <w:t>14,337,692</w:t>
            </w:r>
          </w:p>
        </w:tc>
      </w:tr>
    </w:tbl>
    <w:p w:rsidR="00540418" w:rsidRPr="003725CA" w:rsidRDefault="00540418" w:rsidP="00B849EE">
      <w:pPr>
        <w:pStyle w:val="Texto"/>
        <w:spacing w:after="0" w:line="240" w:lineRule="exact"/>
        <w:ind w:firstLine="0"/>
        <w:rPr>
          <w:szCs w:val="18"/>
          <w:lang w:val="es-MX"/>
        </w:rPr>
      </w:pPr>
    </w:p>
    <w:p w:rsidR="00DC7C39" w:rsidRDefault="00DC7C39" w:rsidP="00540418">
      <w:pPr>
        <w:pStyle w:val="Texto"/>
        <w:spacing w:after="0" w:line="240" w:lineRule="exact"/>
        <w:ind w:firstLine="0"/>
        <w:jc w:val="center"/>
        <w:rPr>
          <w:szCs w:val="18"/>
        </w:rPr>
      </w:pPr>
    </w:p>
    <w:tbl>
      <w:tblPr>
        <w:tblW w:w="11680" w:type="dxa"/>
        <w:tblInd w:w="55" w:type="dxa"/>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5C4FDA">
        <w:trPr>
          <w:trHeight w:val="300"/>
        </w:trPr>
        <w:tc>
          <w:tcPr>
            <w:tcW w:w="11680"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INSTITUTO TLAXCALTECA DE LA INFRAESTTRUCTURA FISICA EDUCATIVA</w:t>
            </w:r>
          </w:p>
        </w:tc>
      </w:tr>
      <w:tr w:rsidR="005C4FDA" w:rsidRPr="005C4FDA" w:rsidTr="005C4FDA">
        <w:trPr>
          <w:trHeight w:val="300"/>
        </w:trPr>
        <w:tc>
          <w:tcPr>
            <w:tcW w:w="11680"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603DD8">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Egresos Presupuestarios y los Gastos Contables correspondiente d</w:t>
            </w:r>
            <w:r w:rsidR="00421BCE">
              <w:rPr>
                <w:rFonts w:ascii="Calibri" w:eastAsia="Times New Roman" w:hAnsi="Calibri" w:cs="Calibri"/>
                <w:color w:val="000000"/>
                <w:lang w:val="es-ES_tradnl" w:eastAsia="es-ES_tradnl"/>
              </w:rPr>
              <w:t xml:space="preserve">el 01 de Enero al </w:t>
            </w:r>
            <w:r w:rsidR="00603DD8">
              <w:rPr>
                <w:rFonts w:ascii="Calibri" w:eastAsia="Times New Roman" w:hAnsi="Calibri" w:cs="Calibri"/>
                <w:color w:val="000000"/>
                <w:lang w:val="es-ES_tradnl" w:eastAsia="es-ES_tradnl"/>
              </w:rPr>
              <w:t>30</w:t>
            </w:r>
            <w:r w:rsidR="004C680B">
              <w:rPr>
                <w:rFonts w:ascii="Calibri" w:eastAsia="Times New Roman" w:hAnsi="Calibri" w:cs="Calibri"/>
                <w:color w:val="000000"/>
                <w:lang w:val="es-ES_tradnl" w:eastAsia="es-ES_tradnl"/>
              </w:rPr>
              <w:t xml:space="preserve"> de </w:t>
            </w:r>
            <w:r w:rsidR="00603DD8">
              <w:rPr>
                <w:rFonts w:ascii="Calibri" w:eastAsia="Times New Roman" w:hAnsi="Calibri" w:cs="Calibri"/>
                <w:color w:val="000000"/>
                <w:lang w:val="es-ES_tradnl" w:eastAsia="es-ES_tradnl"/>
              </w:rPr>
              <w:t>Septiembre</w:t>
            </w:r>
            <w:r w:rsidR="004C680B" w:rsidRPr="005C4FDA">
              <w:rPr>
                <w:rFonts w:ascii="Calibri" w:eastAsia="Times New Roman" w:hAnsi="Calibri" w:cs="Calibri"/>
                <w:color w:val="000000"/>
                <w:lang w:val="es-ES_tradnl" w:eastAsia="es-ES_tradnl"/>
              </w:rPr>
              <w:t xml:space="preserve"> de 201</w:t>
            </w:r>
            <w:r w:rsidR="008C7BCB">
              <w:rPr>
                <w:rFonts w:ascii="Calibri" w:eastAsia="Times New Roman" w:hAnsi="Calibri" w:cs="Calibri"/>
                <w:color w:val="000000"/>
                <w:lang w:val="es-ES_tradnl" w:eastAsia="es-ES_tradnl"/>
              </w:rPr>
              <w:t>5</w:t>
            </w:r>
          </w:p>
        </w:tc>
      </w:tr>
      <w:tr w:rsidR="005C4FDA" w:rsidRPr="005C4FDA" w:rsidTr="005C4FDA">
        <w:trPr>
          <w:trHeight w:val="300"/>
        </w:trPr>
        <w:tc>
          <w:tcPr>
            <w:tcW w:w="11680"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4"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9A5313">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E0259">
              <w:rPr>
                <w:rFonts w:ascii="Calibri" w:eastAsia="Times New Roman" w:hAnsi="Calibri" w:cs="Calibri"/>
                <w:color w:val="000000"/>
                <w:lang w:val="es-ES_tradnl" w:eastAsia="es-ES_tradnl"/>
              </w:rPr>
              <w:t xml:space="preserve">    </w:t>
            </w:r>
            <w:r w:rsidR="009A5313">
              <w:rPr>
                <w:rFonts w:ascii="Calibri" w:eastAsia="Times New Roman" w:hAnsi="Calibri" w:cs="Calibri"/>
                <w:color w:val="000000"/>
                <w:lang w:val="es-ES_tradnl" w:eastAsia="es-ES_tradnl"/>
              </w:rPr>
              <w:t>27,437,620</w:t>
            </w: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C680B">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421BCE"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21BCE">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421BCE">
              <w:rPr>
                <w:rFonts w:ascii="Calibri" w:eastAsia="Times New Roman" w:hAnsi="Calibri" w:cs="Calibri"/>
                <w:color w:val="000000"/>
                <w:lang w:val="es-ES_tradnl" w:eastAsia="es-ES_tradnl"/>
              </w:rPr>
              <w:t>-</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421BCE" w:rsidP="009A5313">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9A5313">
              <w:rPr>
                <w:rFonts w:ascii="Calibri" w:eastAsia="Times New Roman" w:hAnsi="Calibri" w:cs="Calibri"/>
                <w:color w:val="000000"/>
                <w:lang w:val="es-ES_tradnl" w:eastAsia="es-ES_tradnl"/>
              </w:rPr>
              <w:t xml:space="preserve">        </w:t>
            </w:r>
            <w:r>
              <w:rPr>
                <w:rFonts w:ascii="Calibri" w:eastAsia="Times New Roman" w:hAnsi="Calibri" w:cs="Calibri"/>
                <w:color w:val="000000"/>
                <w:lang w:val="es-ES_tradnl" w:eastAsia="es-ES_tradnl"/>
              </w:rPr>
              <w:t xml:space="preserve">  </w:t>
            </w:r>
            <w:r w:rsidR="004C680B">
              <w:rPr>
                <w:rFonts w:ascii="Calibri" w:eastAsia="Times New Roman" w:hAnsi="Calibri" w:cs="Calibri"/>
                <w:color w:val="000000"/>
                <w:lang w:val="es-ES_tradnl" w:eastAsia="es-ES_tradnl"/>
              </w:rPr>
              <w:t xml:space="preserve"> </w:t>
            </w:r>
            <w:r w:rsidR="009A5313">
              <w:rPr>
                <w:rFonts w:ascii="Calibri" w:eastAsia="Times New Roman" w:hAnsi="Calibri" w:cs="Calibri"/>
                <w:color w:val="000000"/>
                <w:lang w:val="es-ES_tradnl" w:eastAsia="es-ES_tradnl"/>
              </w:rPr>
              <w:t>121,767</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4E0259" w:rsidP="009A5313">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9A5313">
              <w:rPr>
                <w:rFonts w:ascii="Calibri" w:eastAsia="Times New Roman" w:hAnsi="Calibri" w:cs="Calibri"/>
                <w:color w:val="000000"/>
                <w:lang w:val="es-ES_tradnl" w:eastAsia="es-ES_tradnl"/>
              </w:rPr>
              <w:t>27,559,387</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C. José Antonio Mario Sandoval </w:t>
      </w:r>
      <w:proofErr w:type="spellStart"/>
      <w:r>
        <w:rPr>
          <w:rFonts w:ascii="Arial" w:eastAsia="Times New Roman" w:hAnsi="Arial" w:cs="Arial"/>
          <w:sz w:val="18"/>
          <w:szCs w:val="18"/>
          <w:lang w:eastAsia="es-ES"/>
        </w:rPr>
        <w:t>Ahuactzin</w:t>
      </w:r>
      <w:proofErr w:type="spellEnd"/>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24255C">
      <w:pPr>
        <w:spacing w:before="80" w:after="0" w:line="250" w:lineRule="exact"/>
        <w:jc w:val="both"/>
        <w:rPr>
          <w:rFonts w:ascii="Arial" w:eastAsia="Times New Roman" w:hAnsi="Arial" w:cs="Arial"/>
          <w:sz w:val="18"/>
          <w:szCs w:val="18"/>
          <w:lang w:eastAsia="es-ES"/>
        </w:rPr>
      </w:pPr>
    </w:p>
    <w:p w:rsidR="005C4FDA" w:rsidRDefault="005C4FDA" w:rsidP="0024255C">
      <w:pPr>
        <w:spacing w:before="80" w:after="0" w:line="250" w:lineRule="exact"/>
        <w:jc w:val="both"/>
        <w:rPr>
          <w:rFonts w:ascii="Arial" w:eastAsia="Times New Roman" w:hAnsi="Arial" w:cs="Arial"/>
          <w:sz w:val="18"/>
          <w:szCs w:val="18"/>
          <w:lang w:eastAsia="es-ES"/>
        </w:rPr>
      </w:pPr>
    </w:p>
    <w:p w:rsidR="005C4FDA" w:rsidRPr="003725CA" w:rsidRDefault="005C4FDA" w:rsidP="0024255C">
      <w:pPr>
        <w:spacing w:before="80" w:after="0" w:line="250" w:lineRule="exact"/>
        <w:jc w:val="both"/>
        <w:rPr>
          <w:rFonts w:ascii="Arial" w:eastAsia="Times New Roman" w:hAnsi="Arial" w:cs="Arial"/>
          <w:sz w:val="18"/>
          <w:szCs w:val="18"/>
          <w:lang w:eastAsia="es-ES"/>
        </w:rPr>
      </w:pPr>
    </w:p>
    <w:p w:rsidR="0024255C" w:rsidRPr="0024255C" w:rsidRDefault="0024255C" w:rsidP="00540418">
      <w:pPr>
        <w:pStyle w:val="Texto"/>
        <w:spacing w:after="0" w:line="240" w:lineRule="exact"/>
        <w:ind w:firstLine="0"/>
        <w:jc w:val="center"/>
        <w:rPr>
          <w:szCs w:val="18"/>
          <w:lang w:val="es-MX"/>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E300AE" w:rsidRDefault="00E300AE"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Durante el ejercicio de 201</w:t>
      </w:r>
      <w:r w:rsidR="00421BCE">
        <w:rPr>
          <w:rFonts w:ascii="Arial" w:hAnsi="Arial" w:cs="Arial"/>
          <w:bCs/>
          <w:color w:val="000000"/>
          <w:sz w:val="18"/>
          <w:szCs w:val="18"/>
        </w:rPr>
        <w:t>5</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C. José Antonio Mario Sandoval </w:t>
      </w:r>
      <w:proofErr w:type="spellStart"/>
      <w:r>
        <w:rPr>
          <w:rFonts w:ascii="Arial" w:eastAsia="Times New Roman" w:hAnsi="Arial" w:cs="Arial"/>
          <w:sz w:val="18"/>
          <w:szCs w:val="18"/>
          <w:lang w:eastAsia="es-ES"/>
        </w:rPr>
        <w:t>Ahuactzin</w:t>
      </w:r>
      <w:proofErr w:type="spellEnd"/>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ind w:left="708" w:firstLine="0"/>
        <w:rPr>
          <w:szCs w:val="18"/>
        </w:rPr>
      </w:pPr>
      <w:r w:rsidRPr="003725CA">
        <w:rPr>
          <w:szCs w:val="18"/>
        </w:rPr>
        <w:lastRenderedPageBreak/>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Default="00C1315B" w:rsidP="00C1315B">
      <w:pPr>
        <w:pStyle w:val="Texto"/>
        <w:spacing w:after="0" w:line="240" w:lineRule="exact"/>
        <w:ind w:left="288"/>
        <w:rPr>
          <w:b/>
          <w:szCs w:val="18"/>
        </w:rPr>
      </w:pPr>
    </w:p>
    <w:p w:rsidR="003A277F" w:rsidRDefault="003A277F" w:rsidP="00C1315B">
      <w:pPr>
        <w:pStyle w:val="Texto"/>
        <w:spacing w:after="0" w:line="240" w:lineRule="exact"/>
        <w:ind w:left="288"/>
        <w:rPr>
          <w:b/>
          <w:szCs w:val="18"/>
        </w:rPr>
      </w:pPr>
    </w:p>
    <w:p w:rsidR="003A277F" w:rsidRDefault="003A277F" w:rsidP="00C1315B">
      <w:pPr>
        <w:pStyle w:val="Texto"/>
        <w:spacing w:after="0" w:line="240" w:lineRule="exact"/>
        <w:ind w:left="288"/>
        <w:rPr>
          <w:b/>
          <w:szCs w:val="18"/>
        </w:rPr>
      </w:pPr>
    </w:p>
    <w:p w:rsidR="003A277F" w:rsidRDefault="003A277F" w:rsidP="00C1315B">
      <w:pPr>
        <w:pStyle w:val="Texto"/>
        <w:spacing w:after="0" w:line="240" w:lineRule="exact"/>
        <w:ind w:left="288"/>
        <w:rPr>
          <w:b/>
          <w:szCs w:val="18"/>
        </w:rPr>
      </w:pPr>
    </w:p>
    <w:p w:rsidR="003A277F" w:rsidRDefault="003A277F" w:rsidP="00C1315B">
      <w:pPr>
        <w:pStyle w:val="Texto"/>
        <w:spacing w:after="0" w:line="240" w:lineRule="exact"/>
        <w:ind w:left="288"/>
        <w:rPr>
          <w:b/>
          <w:szCs w:val="18"/>
        </w:rPr>
      </w:pPr>
    </w:p>
    <w:p w:rsidR="003A277F" w:rsidRPr="003725CA" w:rsidRDefault="003A277F" w:rsidP="00C1315B">
      <w:pPr>
        <w:pStyle w:val="Texto"/>
        <w:spacing w:after="0" w:line="240" w:lineRule="exact"/>
        <w:ind w:left="288"/>
        <w:rPr>
          <w:b/>
          <w:szCs w:val="18"/>
        </w:rPr>
      </w:pPr>
    </w:p>
    <w:p w:rsidR="00C1315B" w:rsidRPr="003725CA" w:rsidRDefault="00C1315B" w:rsidP="00540418">
      <w:pPr>
        <w:pStyle w:val="Texto"/>
        <w:spacing w:after="0" w:line="240" w:lineRule="exact"/>
        <w:rPr>
          <w:b/>
          <w:szCs w:val="18"/>
          <w:lang w:val="es-MX"/>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lastRenderedPageBreak/>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rsidR="00C1315B" w:rsidRDefault="00C1315B"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C1315B" w:rsidRDefault="00C1315B" w:rsidP="003A277F">
      <w:pPr>
        <w:pStyle w:val="Texto"/>
        <w:spacing w:after="0" w:line="240" w:lineRule="exact"/>
        <w:ind w:firstLine="0"/>
        <w:rPr>
          <w:szCs w:val="18"/>
          <w:lang w:val="es-ES_tradnl"/>
        </w:rPr>
      </w:pPr>
    </w:p>
    <w:p w:rsidR="002D47D1" w:rsidRPr="002D47D1" w:rsidRDefault="002D47D1" w:rsidP="00C1315B">
      <w:pPr>
        <w:pStyle w:val="Texto"/>
        <w:spacing w:after="0" w:line="240" w:lineRule="exact"/>
        <w:rPr>
          <w:b/>
          <w:szCs w:val="18"/>
          <w:lang w:val="es-ES_tradnl"/>
        </w:rPr>
      </w:pPr>
      <w:r w:rsidRPr="002D47D1">
        <w:rPr>
          <w:b/>
          <w:szCs w:val="18"/>
          <w:lang w:val="es-ES_tradnl"/>
        </w:rPr>
        <w:t>ORGANIGRAMA</w:t>
      </w:r>
    </w:p>
    <w:p w:rsidR="002D47D1" w:rsidRDefault="002D47D1" w:rsidP="00C1315B">
      <w:pPr>
        <w:pStyle w:val="Texto"/>
        <w:spacing w:after="0" w:line="240" w:lineRule="exact"/>
        <w:rPr>
          <w:szCs w:val="18"/>
          <w:lang w:val="es-ES_tradnl"/>
        </w:rPr>
      </w:pPr>
    </w:p>
    <w:p w:rsidR="002D47D1" w:rsidRPr="008D179F" w:rsidRDefault="002D47D1" w:rsidP="00C1315B">
      <w:pPr>
        <w:pStyle w:val="Texto"/>
        <w:spacing w:after="0" w:line="240" w:lineRule="exact"/>
        <w:rPr>
          <w:szCs w:val="18"/>
          <w:lang w:val="es-ES_tradnl"/>
        </w:rPr>
      </w:pPr>
    </w:p>
    <w:tbl>
      <w:tblPr>
        <w:tblW w:w="12740" w:type="dxa"/>
        <w:jc w:val="center"/>
        <w:tblInd w:w="55" w:type="dxa"/>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2D47D1" w:rsidRDefault="002D47D1" w:rsidP="00C1315B">
      <w:pPr>
        <w:pStyle w:val="Texto"/>
        <w:spacing w:after="0" w:line="240" w:lineRule="exact"/>
        <w:rPr>
          <w:szCs w:val="18"/>
          <w:lang w:val="es-ES_tradnl"/>
        </w:rPr>
      </w:pPr>
    </w:p>
    <w:p w:rsidR="00E300AE" w:rsidRDefault="00E300AE" w:rsidP="00C1315B">
      <w:pPr>
        <w:pStyle w:val="Texto"/>
        <w:spacing w:after="0" w:line="240" w:lineRule="exact"/>
        <w:rPr>
          <w:szCs w:val="18"/>
          <w:lang w:val="es-ES_tradnl"/>
        </w:rPr>
      </w:pPr>
      <w:bookmarkStart w:id="6" w:name="_GoBack"/>
      <w:bookmarkEnd w:id="6"/>
    </w:p>
    <w:p w:rsidR="002D47D1" w:rsidRPr="003725CA" w:rsidRDefault="002D47D1" w:rsidP="00C1315B">
      <w:pPr>
        <w:pStyle w:val="Texto"/>
        <w:spacing w:after="0" w:line="240" w:lineRule="exact"/>
        <w:rPr>
          <w:szCs w:val="18"/>
          <w:lang w:val="es-ES_tradnl"/>
        </w:rPr>
      </w:pPr>
    </w:p>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3725CA" w:rsidRDefault="00C1315B" w:rsidP="00C1315B">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C1315B">
      <w:pPr>
        <w:pStyle w:val="Texto"/>
        <w:numPr>
          <w:ilvl w:val="0"/>
          <w:numId w:val="12"/>
        </w:numPr>
        <w:spacing w:after="0" w:line="240" w:lineRule="exact"/>
        <w:rPr>
          <w:szCs w:val="18"/>
        </w:rPr>
      </w:pPr>
    </w:p>
    <w:p w:rsidR="0089640E" w:rsidRPr="003725CA" w:rsidRDefault="0089640E" w:rsidP="00D527D4">
      <w:pPr>
        <w:pStyle w:val="Texto"/>
        <w:spacing w:after="0" w:line="240" w:lineRule="exact"/>
        <w:rPr>
          <w:szCs w:val="18"/>
        </w:rPr>
      </w:pP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ab/>
        <w:t>Registro Federal de Contribuyentes: ITL990930EA7</w:t>
      </w:r>
    </w:p>
    <w:p w:rsidR="00C1315B" w:rsidRPr="003725CA" w:rsidRDefault="00C1315B" w:rsidP="00D527D4">
      <w:pPr>
        <w:pStyle w:val="Texto"/>
        <w:spacing w:after="0" w:line="240" w:lineRule="exact"/>
        <w:rPr>
          <w:szCs w:val="18"/>
        </w:rPr>
      </w:pPr>
      <w:r w:rsidRPr="003725CA">
        <w:rPr>
          <w:szCs w:val="18"/>
        </w:rPr>
        <w:tab/>
        <w:t>Fecha de gestión:</w:t>
      </w:r>
      <w:r w:rsidR="004D1355" w:rsidRPr="003725CA">
        <w:rPr>
          <w:szCs w:val="18"/>
        </w:rPr>
        <w:t xml:space="preserve"> 30 de septiembre de 1999</w:t>
      </w:r>
    </w:p>
    <w:p w:rsidR="00C1315B" w:rsidRPr="003725CA" w:rsidRDefault="00C1315B" w:rsidP="00D527D4">
      <w:pPr>
        <w:pStyle w:val="Texto"/>
        <w:spacing w:after="0" w:line="240" w:lineRule="exact"/>
        <w:rPr>
          <w:szCs w:val="18"/>
        </w:rPr>
      </w:pPr>
      <w:r w:rsidRPr="003725CA">
        <w:rPr>
          <w:szCs w:val="18"/>
        </w:rPr>
        <w:tab/>
        <w:t xml:space="preserve">Domicilio: </w:t>
      </w:r>
      <w:r w:rsidR="004D1355" w:rsidRPr="003725CA">
        <w:rPr>
          <w:szCs w:val="18"/>
        </w:rPr>
        <w:t>Lira y Ortega No. 42, Colonia Centro, Tlaxcala, Tlaxcala</w:t>
      </w:r>
    </w:p>
    <w:p w:rsidR="004D1355" w:rsidRPr="003725CA" w:rsidRDefault="004D1355" w:rsidP="00D527D4">
      <w:pPr>
        <w:pStyle w:val="Texto"/>
        <w:spacing w:after="0" w:line="240" w:lineRule="exact"/>
        <w:rPr>
          <w:szCs w:val="18"/>
        </w:rPr>
      </w:pPr>
    </w:p>
    <w:p w:rsidR="004D1355" w:rsidRPr="003725CA" w:rsidRDefault="004D1355" w:rsidP="00D527D4">
      <w:pPr>
        <w:pStyle w:val="Texto"/>
        <w:spacing w:after="0" w:line="240" w:lineRule="exact"/>
        <w:rPr>
          <w:szCs w:val="18"/>
        </w:rPr>
      </w:pPr>
    </w:p>
    <w:p w:rsidR="00CF6673" w:rsidRDefault="00CF6673" w:rsidP="00D527D4">
      <w:pPr>
        <w:pStyle w:val="Texto"/>
        <w:spacing w:after="0" w:line="240" w:lineRule="exact"/>
        <w:rPr>
          <w:b/>
          <w:szCs w:val="18"/>
        </w:rPr>
      </w:pPr>
    </w:p>
    <w:p w:rsidR="005C4FDA" w:rsidRDefault="005C4FDA" w:rsidP="00D527D4">
      <w:pPr>
        <w:pStyle w:val="Texto"/>
        <w:spacing w:after="0" w:line="240" w:lineRule="exact"/>
        <w:rPr>
          <w:b/>
          <w:szCs w:val="18"/>
        </w:rPr>
      </w:pP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4D1355">
      <w:pPr>
        <w:pStyle w:val="Texto"/>
        <w:spacing w:after="0" w:line="240" w:lineRule="exact"/>
        <w:ind w:left="288"/>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Pr="003725CA" w:rsidRDefault="00762034" w:rsidP="00D527D4">
      <w:pPr>
        <w:pStyle w:val="Texto"/>
        <w:spacing w:after="0" w:line="240" w:lineRule="exact"/>
        <w:rPr>
          <w:szCs w:val="18"/>
        </w:rPr>
      </w:pPr>
      <w:r w:rsidRPr="003725CA">
        <w:rPr>
          <w:szCs w:val="18"/>
        </w:rPr>
        <w:t>Salarios y demás prestaciones que deriven de una relación laboral.</w:t>
      </w:r>
    </w:p>
    <w:p w:rsidR="00D527D4" w:rsidRPr="003725CA" w:rsidRDefault="00D527D4" w:rsidP="00D527D4">
      <w:pPr>
        <w:pStyle w:val="Texto"/>
        <w:spacing w:after="0" w:line="240" w:lineRule="exact"/>
        <w:rPr>
          <w:szCs w:val="18"/>
        </w:rPr>
      </w:pPr>
    </w:p>
    <w:p w:rsidR="00001107" w:rsidRPr="003725CA" w:rsidRDefault="007C286C" w:rsidP="00540418">
      <w:pPr>
        <w:pStyle w:val="Texto"/>
        <w:spacing w:after="0" w:line="240" w:lineRule="exact"/>
        <w:rPr>
          <w:szCs w:val="18"/>
        </w:rPr>
      </w:pPr>
      <w:r>
        <w:rPr>
          <w:noProof/>
          <w:szCs w:val="18"/>
        </w:rPr>
        <w:lastRenderedPageBreak/>
        <w:pict>
          <v:shape id="_x0000_s1038" type="#_x0000_t75" style="position:absolute;left:0;text-align:left;margin-left:3.75pt;margin-top:5.85pt;width:726.65pt;height:73.6pt;z-index:251662336;mso-position-horizontal-relative:text;mso-position-vertical-relative:text;mso-width-relative:page;mso-height-relative:page">
            <v:imagedata r:id="rId23" o:title=""/>
            <w10:wrap type="topAndBottom"/>
          </v:shape>
          <o:OLEObject Type="Embed" ProgID="Excel.Sheet.12" ShapeID="_x0000_s1038" DrawAspect="Content" ObjectID="_1505914932" r:id="rId24"/>
        </w:pict>
      </w: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6C" w:rsidRDefault="007C286C" w:rsidP="00EA5418">
      <w:pPr>
        <w:spacing w:after="0" w:line="240" w:lineRule="auto"/>
      </w:pPr>
      <w:r>
        <w:separator/>
      </w:r>
    </w:p>
  </w:endnote>
  <w:endnote w:type="continuationSeparator" w:id="0">
    <w:p w:rsidR="007C286C" w:rsidRDefault="007C286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0" w:rsidRPr="0013011C" w:rsidRDefault="00DB303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FE0DA50" wp14:editId="6023FD23">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300AE" w:rsidRPr="00E300AE">
          <w:rPr>
            <w:rFonts w:ascii="Soberana Sans Light" w:hAnsi="Soberana Sans Light"/>
            <w:noProof/>
            <w:lang w:val="es-ES"/>
          </w:rPr>
          <w:t>22</w:t>
        </w:r>
        <w:r w:rsidRPr="0013011C">
          <w:rPr>
            <w:rFonts w:ascii="Soberana Sans Light" w:hAnsi="Soberana Sans Light"/>
          </w:rPr>
          <w:fldChar w:fldCharType="end"/>
        </w:r>
      </w:sdtContent>
    </w:sdt>
  </w:p>
  <w:p w:rsidR="00DB3030" w:rsidRDefault="00DB3030">
    <w:pPr>
      <w:pStyle w:val="Piedepgina"/>
    </w:pPr>
  </w:p>
  <w:p w:rsidR="00DB3030" w:rsidRDefault="00DB3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0" w:rsidRPr="008E3652" w:rsidRDefault="00DB303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FB31765" wp14:editId="74956098">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300AE" w:rsidRPr="00E300AE">
          <w:rPr>
            <w:rFonts w:ascii="Soberana Sans Light" w:hAnsi="Soberana Sans Light"/>
            <w:noProof/>
            <w:lang w:val="es-ES"/>
          </w:rPr>
          <w:t>21</w:t>
        </w:r>
        <w:r w:rsidRPr="008E3652">
          <w:rPr>
            <w:rFonts w:ascii="Soberana Sans Light" w:hAnsi="Soberana Sans Light"/>
          </w:rPr>
          <w:fldChar w:fldCharType="end"/>
        </w:r>
      </w:sdtContent>
    </w:sdt>
  </w:p>
  <w:p w:rsidR="00DB3030" w:rsidRDefault="00DB3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6C" w:rsidRDefault="007C286C" w:rsidP="00EA5418">
      <w:pPr>
        <w:spacing w:after="0" w:line="240" w:lineRule="auto"/>
      </w:pPr>
      <w:r>
        <w:separator/>
      </w:r>
    </w:p>
  </w:footnote>
  <w:footnote w:type="continuationSeparator" w:id="0">
    <w:p w:rsidR="007C286C" w:rsidRDefault="007C286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0" w:rsidRDefault="00DB3030">
    <w:pPr>
      <w:pStyle w:val="Encabezado"/>
    </w:pPr>
    <w:r>
      <w:rPr>
        <w:noProof/>
        <w:lang w:eastAsia="es-MX"/>
      </w:rPr>
      <mc:AlternateContent>
        <mc:Choice Requires="wpg">
          <w:drawing>
            <wp:anchor distT="0" distB="0" distL="114300" distR="114300" simplePos="0" relativeHeight="251665408" behindDoc="0" locked="0" layoutInCell="1" allowOverlap="1" wp14:anchorId="0C360D2F" wp14:editId="10A473BB">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030" w:rsidRDefault="00DB30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B3030" w:rsidRDefault="00DB30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B3030" w:rsidRPr="00275FC6" w:rsidRDefault="00DB30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030" w:rsidRDefault="00DB30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B3030" w:rsidRDefault="00DB30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B3030" w:rsidRPr="00275FC6" w:rsidRDefault="00DB30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0958" w:rsidRDefault="00C409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0958" w:rsidRDefault="00C409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0958" w:rsidRPr="00275FC6" w:rsidRDefault="00C4095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0958" w:rsidRDefault="00C409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81E39">
                          <w:rPr>
                            <w:rFonts w:ascii="Soberana Titular" w:hAnsi="Soberana Titular" w:cs="Arial"/>
                            <w:color w:val="808080" w:themeColor="background1" w:themeShade="80"/>
                            <w:sz w:val="42"/>
                            <w:szCs w:val="42"/>
                          </w:rPr>
                          <w:t>5</w:t>
                        </w:r>
                      </w:p>
                      <w:p w:rsidR="00C40958" w:rsidRDefault="00C409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0958" w:rsidRPr="00275FC6" w:rsidRDefault="00C409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FF8947E" wp14:editId="4E656B2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DB3030" w:rsidRDefault="00DB30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30" w:rsidRPr="0013011C" w:rsidRDefault="00DB303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3CCBF04" wp14:editId="00C8BBFF">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DB3030" w:rsidRDefault="00DB30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7">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1"/>
  </w:num>
  <w:num w:numId="8">
    <w:abstractNumId w:val="10"/>
  </w:num>
  <w:num w:numId="9">
    <w:abstractNumId w:val="2"/>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728"/>
    <w:rsid w:val="00023D72"/>
    <w:rsid w:val="00040466"/>
    <w:rsid w:val="00045A10"/>
    <w:rsid w:val="00051592"/>
    <w:rsid w:val="00084A33"/>
    <w:rsid w:val="000A1F48"/>
    <w:rsid w:val="000A239D"/>
    <w:rsid w:val="000A75F4"/>
    <w:rsid w:val="000B0052"/>
    <w:rsid w:val="000C70F9"/>
    <w:rsid w:val="00112420"/>
    <w:rsid w:val="00113FA6"/>
    <w:rsid w:val="0013011C"/>
    <w:rsid w:val="001302D6"/>
    <w:rsid w:val="00151B8A"/>
    <w:rsid w:val="00160D5C"/>
    <w:rsid w:val="00164CE7"/>
    <w:rsid w:val="00165BB4"/>
    <w:rsid w:val="00165F88"/>
    <w:rsid w:val="00183592"/>
    <w:rsid w:val="001B1B72"/>
    <w:rsid w:val="001C6FD8"/>
    <w:rsid w:val="001C78AC"/>
    <w:rsid w:val="001E7072"/>
    <w:rsid w:val="00204C86"/>
    <w:rsid w:val="00222440"/>
    <w:rsid w:val="00242163"/>
    <w:rsid w:val="0024255C"/>
    <w:rsid w:val="00264426"/>
    <w:rsid w:val="002678B8"/>
    <w:rsid w:val="00281C35"/>
    <w:rsid w:val="002A70B3"/>
    <w:rsid w:val="002A76D7"/>
    <w:rsid w:val="002B0993"/>
    <w:rsid w:val="002D47D1"/>
    <w:rsid w:val="002F0613"/>
    <w:rsid w:val="002F4385"/>
    <w:rsid w:val="0030060C"/>
    <w:rsid w:val="00334FBD"/>
    <w:rsid w:val="003725CA"/>
    <w:rsid w:val="003727B2"/>
    <w:rsid w:val="00372AFB"/>
    <w:rsid w:val="00372F40"/>
    <w:rsid w:val="003770D1"/>
    <w:rsid w:val="00394605"/>
    <w:rsid w:val="00396C2B"/>
    <w:rsid w:val="003A0303"/>
    <w:rsid w:val="003A277F"/>
    <w:rsid w:val="003B543B"/>
    <w:rsid w:val="003D37D7"/>
    <w:rsid w:val="003D5DBF"/>
    <w:rsid w:val="003D7505"/>
    <w:rsid w:val="003E7FD0"/>
    <w:rsid w:val="003F0EA4"/>
    <w:rsid w:val="00413280"/>
    <w:rsid w:val="00421BCE"/>
    <w:rsid w:val="004311BE"/>
    <w:rsid w:val="0044253C"/>
    <w:rsid w:val="004714CF"/>
    <w:rsid w:val="00484C0D"/>
    <w:rsid w:val="00497D8B"/>
    <w:rsid w:val="004A4370"/>
    <w:rsid w:val="004B5DA9"/>
    <w:rsid w:val="004C680B"/>
    <w:rsid w:val="004D1355"/>
    <w:rsid w:val="004D41B8"/>
    <w:rsid w:val="004E0259"/>
    <w:rsid w:val="004E73CE"/>
    <w:rsid w:val="004F00A4"/>
    <w:rsid w:val="004F5641"/>
    <w:rsid w:val="005174C2"/>
    <w:rsid w:val="00522632"/>
    <w:rsid w:val="00522EF3"/>
    <w:rsid w:val="00527DB1"/>
    <w:rsid w:val="005333B7"/>
    <w:rsid w:val="00540418"/>
    <w:rsid w:val="00545BC2"/>
    <w:rsid w:val="00574266"/>
    <w:rsid w:val="00576A4B"/>
    <w:rsid w:val="005777A1"/>
    <w:rsid w:val="005826AE"/>
    <w:rsid w:val="005B027B"/>
    <w:rsid w:val="005C4FDA"/>
    <w:rsid w:val="005D3D25"/>
    <w:rsid w:val="005E0BC2"/>
    <w:rsid w:val="005F615F"/>
    <w:rsid w:val="00600D39"/>
    <w:rsid w:val="00603DD8"/>
    <w:rsid w:val="00634342"/>
    <w:rsid w:val="0063651D"/>
    <w:rsid w:val="00642A67"/>
    <w:rsid w:val="0064401E"/>
    <w:rsid w:val="006A32CE"/>
    <w:rsid w:val="006A6CC7"/>
    <w:rsid w:val="006B1FE7"/>
    <w:rsid w:val="006E77DD"/>
    <w:rsid w:val="00702A36"/>
    <w:rsid w:val="00726E3D"/>
    <w:rsid w:val="0075345B"/>
    <w:rsid w:val="00762034"/>
    <w:rsid w:val="00781E39"/>
    <w:rsid w:val="007921E6"/>
    <w:rsid w:val="0079582C"/>
    <w:rsid w:val="007C286C"/>
    <w:rsid w:val="007D14D6"/>
    <w:rsid w:val="007D37EC"/>
    <w:rsid w:val="007D6601"/>
    <w:rsid w:val="007D6E9A"/>
    <w:rsid w:val="007E4381"/>
    <w:rsid w:val="00811DAC"/>
    <w:rsid w:val="00825FD4"/>
    <w:rsid w:val="00830D1F"/>
    <w:rsid w:val="008630A1"/>
    <w:rsid w:val="00864F38"/>
    <w:rsid w:val="0089054E"/>
    <w:rsid w:val="00896136"/>
    <w:rsid w:val="0089640E"/>
    <w:rsid w:val="008A6E4D"/>
    <w:rsid w:val="008A793D"/>
    <w:rsid w:val="008B0017"/>
    <w:rsid w:val="008B252F"/>
    <w:rsid w:val="008C7BCB"/>
    <w:rsid w:val="008D179F"/>
    <w:rsid w:val="008E3652"/>
    <w:rsid w:val="008F6D58"/>
    <w:rsid w:val="009023CA"/>
    <w:rsid w:val="009039A3"/>
    <w:rsid w:val="00916414"/>
    <w:rsid w:val="0093492C"/>
    <w:rsid w:val="009354AD"/>
    <w:rsid w:val="00957043"/>
    <w:rsid w:val="00966E38"/>
    <w:rsid w:val="00974255"/>
    <w:rsid w:val="00982291"/>
    <w:rsid w:val="009A5313"/>
    <w:rsid w:val="009A7059"/>
    <w:rsid w:val="009B060D"/>
    <w:rsid w:val="009D5D4C"/>
    <w:rsid w:val="009E49C5"/>
    <w:rsid w:val="009E5C31"/>
    <w:rsid w:val="009F23C4"/>
    <w:rsid w:val="009F4AE7"/>
    <w:rsid w:val="00A114B9"/>
    <w:rsid w:val="00A222C0"/>
    <w:rsid w:val="00A363B6"/>
    <w:rsid w:val="00A46BF5"/>
    <w:rsid w:val="00A73675"/>
    <w:rsid w:val="00A762D9"/>
    <w:rsid w:val="00AA71E6"/>
    <w:rsid w:val="00AB058E"/>
    <w:rsid w:val="00AB0BFA"/>
    <w:rsid w:val="00AC33F7"/>
    <w:rsid w:val="00AD4619"/>
    <w:rsid w:val="00AE504B"/>
    <w:rsid w:val="00AE630C"/>
    <w:rsid w:val="00B05FA5"/>
    <w:rsid w:val="00B13C51"/>
    <w:rsid w:val="00B146E2"/>
    <w:rsid w:val="00B16C1F"/>
    <w:rsid w:val="00B232FB"/>
    <w:rsid w:val="00B2450B"/>
    <w:rsid w:val="00B71430"/>
    <w:rsid w:val="00B849EE"/>
    <w:rsid w:val="00B84D02"/>
    <w:rsid w:val="00BA2940"/>
    <w:rsid w:val="00BB14EB"/>
    <w:rsid w:val="00BC53E8"/>
    <w:rsid w:val="00BC5AE6"/>
    <w:rsid w:val="00C011D1"/>
    <w:rsid w:val="00C10712"/>
    <w:rsid w:val="00C12544"/>
    <w:rsid w:val="00C1315B"/>
    <w:rsid w:val="00C16E53"/>
    <w:rsid w:val="00C40958"/>
    <w:rsid w:val="00C41422"/>
    <w:rsid w:val="00C431B4"/>
    <w:rsid w:val="00C6754D"/>
    <w:rsid w:val="00C770B2"/>
    <w:rsid w:val="00C86C59"/>
    <w:rsid w:val="00C91C5A"/>
    <w:rsid w:val="00C93F13"/>
    <w:rsid w:val="00CA740E"/>
    <w:rsid w:val="00CC0B63"/>
    <w:rsid w:val="00CD213E"/>
    <w:rsid w:val="00CD30EB"/>
    <w:rsid w:val="00CD63A9"/>
    <w:rsid w:val="00CD6D9A"/>
    <w:rsid w:val="00CE167E"/>
    <w:rsid w:val="00CF6673"/>
    <w:rsid w:val="00D00E92"/>
    <w:rsid w:val="00D04390"/>
    <w:rsid w:val="00D055EC"/>
    <w:rsid w:val="00D14FC6"/>
    <w:rsid w:val="00D20083"/>
    <w:rsid w:val="00D44728"/>
    <w:rsid w:val="00D527D4"/>
    <w:rsid w:val="00D562FF"/>
    <w:rsid w:val="00D668CB"/>
    <w:rsid w:val="00DB3030"/>
    <w:rsid w:val="00DC7C39"/>
    <w:rsid w:val="00DE2C57"/>
    <w:rsid w:val="00DF24CF"/>
    <w:rsid w:val="00DF268A"/>
    <w:rsid w:val="00DF56C9"/>
    <w:rsid w:val="00E062B4"/>
    <w:rsid w:val="00E300AE"/>
    <w:rsid w:val="00E30318"/>
    <w:rsid w:val="00E309D5"/>
    <w:rsid w:val="00E32708"/>
    <w:rsid w:val="00E33223"/>
    <w:rsid w:val="00E51864"/>
    <w:rsid w:val="00E6659A"/>
    <w:rsid w:val="00E8325C"/>
    <w:rsid w:val="00EA5418"/>
    <w:rsid w:val="00EE46FB"/>
    <w:rsid w:val="00EE4C1D"/>
    <w:rsid w:val="00EF246C"/>
    <w:rsid w:val="00F02287"/>
    <w:rsid w:val="00F17C0D"/>
    <w:rsid w:val="00F652EA"/>
    <w:rsid w:val="00F655CD"/>
    <w:rsid w:val="00F7149B"/>
    <w:rsid w:val="00F744DD"/>
    <w:rsid w:val="00F755D0"/>
    <w:rsid w:val="00F841BD"/>
    <w:rsid w:val="00FA44B4"/>
    <w:rsid w:val="00FB0918"/>
    <w:rsid w:val="00FB1010"/>
    <w:rsid w:val="00FC6C9A"/>
    <w:rsid w:val="00FD16DF"/>
    <w:rsid w:val="00FD5A63"/>
    <w:rsid w:val="00FF43BF"/>
    <w:rsid w:val="00FF6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 w:id="20792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Hoja_de_c_lculo_de_Microsoft_Excel5.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Hoja_de_c_lculo_de_Microsoft_Excel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package" Target="embeddings/Hoja_de_c_lculo_de_Microsoft_Excel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FA2D-FA03-47E1-88B5-CBCB31D1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2796</Words>
  <Characters>15382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RobertoAdmon</cp:lastModifiedBy>
  <cp:revision>8</cp:revision>
  <cp:lastPrinted>2015-10-09T21:55:00Z</cp:lastPrinted>
  <dcterms:created xsi:type="dcterms:W3CDTF">2015-10-09T21:19:00Z</dcterms:created>
  <dcterms:modified xsi:type="dcterms:W3CDTF">2015-10-09T21:55:00Z</dcterms:modified>
</cp:coreProperties>
</file>