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9A" w:rsidRDefault="00D82BE9"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pt;height:465.3pt" o:ole="">
            <v:imagedata r:id="rId8" o:title=""/>
          </v:shape>
          <o:OLEObject Type="Embed" ProgID="Excel.Sheet.12" ShapeID="_x0000_i1025" DrawAspect="Content" ObjectID="_1512812398" r:id="rId9"/>
        </w:object>
      </w:r>
      <w:r w:rsidR="007D13C5">
        <w:object w:dxaOrig="14512" w:dyaOrig="21467">
          <v:shape id="_x0000_i1026" type="#_x0000_t75" style="width:629.65pt;height:471.4pt" o:ole="">
            <v:imagedata r:id="rId10" o:title=""/>
          </v:shape>
          <o:OLEObject Type="Embed" ProgID="Excel.Sheet.12" ShapeID="_x0000_i1026" DrawAspect="Content" ObjectID="_1512812399" r:id="rId11"/>
        </w:object>
      </w:r>
    </w:p>
    <w:p w:rsidR="00372F40" w:rsidRDefault="00A94A29" w:rsidP="00A94A29">
      <w:pPr>
        <w:jc w:val="center"/>
      </w:pPr>
      <w:r>
        <w:object w:dxaOrig="19814" w:dyaOrig="16084">
          <v:shape id="_x0000_i1027" type="#_x0000_t75" style="width:630.35pt;height:486.35pt" o:ole="">
            <v:imagedata r:id="rId12" o:title=""/>
          </v:shape>
          <o:OLEObject Type="Embed" ProgID="Excel.Sheet.12" ShapeID="_x0000_i1027" DrawAspect="Content" ObjectID="_1512812400" r:id="rId13"/>
        </w:object>
      </w:r>
      <w:r>
        <w:object w:dxaOrig="17261" w:dyaOrig="11826">
          <v:shape id="_x0000_i1028" type="#_x0000_t75" style="width:627.6pt;height:441.5pt" o:ole="">
            <v:imagedata r:id="rId14" o:title=""/>
          </v:shape>
          <o:OLEObject Type="Embed" ProgID="Excel.Sheet.12" ShapeID="_x0000_i1028" DrawAspect="Content" ObjectID="_1512812401" r:id="rId15"/>
        </w:object>
      </w:r>
      <w:bookmarkStart w:id="0" w:name="_MON_1512371012"/>
      <w:bookmarkEnd w:id="0"/>
      <w:r w:rsidR="00A93DF9">
        <w:object w:dxaOrig="16646" w:dyaOrig="14152">
          <v:shape id="_x0000_i1029" type="#_x0000_t75" style="width:627.6pt;height:487.7pt" o:ole="">
            <v:imagedata r:id="rId16" o:title=""/>
          </v:shape>
          <o:OLEObject Type="Embed" ProgID="Excel.Sheet.12" ShapeID="_x0000_i1029" DrawAspect="Content" ObjectID="_1512812402" r:id="rId17"/>
        </w:object>
      </w:r>
    </w:p>
    <w:p w:rsidR="00E32708" w:rsidRDefault="00A94A29" w:rsidP="00A94A29">
      <w:pPr>
        <w:tabs>
          <w:tab w:val="left" w:pos="2430"/>
        </w:tabs>
        <w:jc w:val="center"/>
      </w:pPr>
      <w:r>
        <w:object w:dxaOrig="17261" w:dyaOrig="12628">
          <v:shape id="_x0000_i1030" type="#_x0000_t75" style="width:629pt;height:463.25pt" o:ole="">
            <v:imagedata r:id="rId18" o:title=""/>
          </v:shape>
          <o:OLEObject Type="Embed" ProgID="Excel.Sheet.12" ShapeID="_x0000_i1030" DrawAspect="Content" ObjectID="_1512812403" r:id="rId19"/>
        </w:object>
      </w:r>
    </w:p>
    <w:p w:rsidR="00E32708" w:rsidRDefault="0003173C" w:rsidP="00FC3953">
      <w:pPr>
        <w:tabs>
          <w:tab w:val="left" w:pos="2430"/>
        </w:tabs>
        <w:jc w:val="center"/>
      </w:pPr>
      <w:r>
        <w:object w:dxaOrig="20138" w:dyaOrig="14736">
          <v:shape id="_x0000_i1031" type="#_x0000_t75" style="width:630.35pt;height:462.55pt" o:ole="">
            <v:imagedata r:id="rId20" o:title=""/>
          </v:shape>
          <o:OLEObject Type="Embed" ProgID="Excel.Sheet.12" ShapeID="_x0000_i1031" DrawAspect="Content" ObjectID="_1512812404" r:id="rId21"/>
        </w:object>
      </w:r>
    </w:p>
    <w:p w:rsidR="00372F40" w:rsidRDefault="00372F40"/>
    <w:p w:rsidR="00372F40" w:rsidRPr="00006203" w:rsidRDefault="00540418" w:rsidP="00006203">
      <w:pPr>
        <w:pStyle w:val="Texto"/>
        <w:spacing w:after="0" w:line="240" w:lineRule="exact"/>
        <w:jc w:val="center"/>
        <w:rPr>
          <w:rFonts w:ascii="Soberana Sans Light" w:hAnsi="Soberana Sans Light"/>
          <w:b/>
          <w:sz w:val="22"/>
          <w:szCs w:val="22"/>
        </w:rPr>
      </w:pPr>
      <w:r w:rsidRPr="00006203">
        <w:rPr>
          <w:rFonts w:ascii="Soberana Sans Light" w:hAnsi="Soberana Sans Light"/>
          <w:b/>
          <w:sz w:val="22"/>
          <w:szCs w:val="22"/>
        </w:rPr>
        <w:t>Informe de Pasivos Contingentes</w:t>
      </w:r>
    </w:p>
    <w:p w:rsidR="00372F40" w:rsidRDefault="00372F40">
      <w:pPr>
        <w:rPr>
          <w:rFonts w:ascii="Soberana Sans Light" w:hAnsi="Soberana Sans Light"/>
        </w:rPr>
      </w:pPr>
    </w:p>
    <w:p w:rsidR="00570293" w:rsidRDefault="00570293">
      <w:pPr>
        <w:rPr>
          <w:rFonts w:ascii="Soberana Sans Light" w:hAnsi="Soberana Sans Light"/>
        </w:rPr>
      </w:pPr>
      <w:bookmarkStart w:id="1" w:name="_GoBack"/>
      <w:bookmarkEnd w:id="1"/>
    </w:p>
    <w:p w:rsidR="00570293" w:rsidRDefault="00570293">
      <w:pPr>
        <w:rPr>
          <w:rFonts w:ascii="Soberana Sans Light" w:hAnsi="Soberana Sans Light"/>
        </w:rPr>
      </w:pPr>
    </w:p>
    <w:p w:rsidR="00570293" w:rsidRPr="00540418" w:rsidRDefault="00570293">
      <w:pPr>
        <w:rPr>
          <w:rFonts w:ascii="Soberana Sans Light" w:hAnsi="Soberana Sans Light"/>
        </w:rPr>
      </w:pPr>
    </w:p>
    <w:p w:rsidR="00540418" w:rsidRPr="00FD41E3" w:rsidRDefault="00982AFE" w:rsidP="00982AFE">
      <w:pPr>
        <w:jc w:val="both"/>
        <w:rPr>
          <w:rFonts w:ascii="Soberana Sans Light" w:hAnsi="Soberana Sans Light"/>
          <w:b/>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sidR="00570293">
        <w:rPr>
          <w:rFonts w:ascii="Soberana Sans Light" w:hAnsi="Soberana Sans Light"/>
        </w:rPr>
        <w:t>obligaciones</w:t>
      </w:r>
      <w:r w:rsidRPr="00540418">
        <w:rPr>
          <w:rFonts w:ascii="Soberana Sans Light" w:hAnsi="Soberana Sans Light"/>
        </w:rPr>
        <w:t xml:space="preserve"> o responsabilidades contingentes</w:t>
      </w:r>
      <w:r w:rsidR="00570293">
        <w:rPr>
          <w:rFonts w:ascii="Soberana Sans Light" w:hAnsi="Soberana Sans Light"/>
        </w:rPr>
        <w:t>.</w:t>
      </w:r>
    </w:p>
    <w:p w:rsidR="00540418" w:rsidRDefault="00540418" w:rsidP="00570293">
      <w:pPr>
        <w:rPr>
          <w:rFonts w:ascii="Soberana Sans Light" w:hAnsi="Soberana Sans Light"/>
        </w:rPr>
      </w:pPr>
      <w:r>
        <w:rPr>
          <w:rFonts w:ascii="Soberana Sans Light" w:hAnsi="Soberana Sans Light"/>
        </w:rPr>
        <w:br w:type="page"/>
      </w:r>
    </w:p>
    <w:p w:rsidR="00D80094" w:rsidRDefault="00D80094" w:rsidP="00D80094">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D80094" w:rsidRDefault="00D80094" w:rsidP="00D80094">
      <w:pPr>
        <w:pStyle w:val="Texto"/>
        <w:spacing w:after="0" w:line="240" w:lineRule="exact"/>
        <w:jc w:val="center"/>
        <w:rPr>
          <w:rFonts w:ascii="Soberana Sans Light" w:hAnsi="Soberana Sans Light"/>
          <w:b/>
          <w:sz w:val="22"/>
          <w:szCs w:val="22"/>
        </w:rPr>
      </w:pPr>
    </w:p>
    <w:p w:rsidR="00D80094" w:rsidRPr="00540418" w:rsidRDefault="00D80094" w:rsidP="00D80094">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D80094" w:rsidRPr="00540418" w:rsidRDefault="00D80094" w:rsidP="00D80094">
      <w:pPr>
        <w:pStyle w:val="Texto"/>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D80094" w:rsidRPr="00EB3EB2" w:rsidTr="00D425AA">
        <w:trPr>
          <w:trHeight w:val="375"/>
        </w:trPr>
        <w:tc>
          <w:tcPr>
            <w:tcW w:w="185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NO. DE CTA.</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DESCRIPCION</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IMPORTE</w:t>
            </w:r>
          </w:p>
        </w:tc>
      </w:tr>
      <w:tr w:rsidR="00D80094" w:rsidRPr="00EB3EB2" w:rsidTr="00D425AA">
        <w:trPr>
          <w:trHeight w:val="375"/>
        </w:trPr>
        <w:tc>
          <w:tcPr>
            <w:tcW w:w="1850" w:type="dxa"/>
            <w:shd w:val="clear" w:color="auto" w:fill="auto"/>
            <w:noWrap/>
            <w:vAlign w:val="bottom"/>
          </w:tcPr>
          <w:p w:rsidR="00D80094" w:rsidRPr="00EB3EB2" w:rsidRDefault="00D80094" w:rsidP="00D425AA">
            <w:pPr>
              <w:spacing w:after="0" w:line="240" w:lineRule="auto"/>
              <w:ind w:left="708"/>
              <w:rPr>
                <w:rFonts w:ascii="Arial" w:eastAsia="Times New Roman" w:hAnsi="Arial" w:cs="Arial"/>
                <w:sz w:val="18"/>
                <w:szCs w:val="18"/>
                <w:lang w:eastAsia="es-MX"/>
              </w:rPr>
            </w:pPr>
            <w:r w:rsidRPr="00EB3EB2">
              <w:rPr>
                <w:rFonts w:ascii="Arial" w:eastAsia="Times New Roman" w:hAnsi="Arial" w:cs="Arial"/>
                <w:sz w:val="18"/>
                <w:szCs w:val="18"/>
                <w:lang w:eastAsia="es-MX"/>
              </w:rPr>
              <w:t>0174146166</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RECURSOS PROPIOS</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2D77F5">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sidR="0033088F">
              <w:rPr>
                <w:rFonts w:ascii="Arial" w:eastAsia="Times New Roman" w:hAnsi="Arial" w:cs="Arial"/>
                <w:sz w:val="18"/>
                <w:szCs w:val="18"/>
                <w:lang w:eastAsia="es-MX"/>
              </w:rPr>
              <w:t>2</w:t>
            </w:r>
            <w:r w:rsidR="002D77F5">
              <w:rPr>
                <w:rFonts w:ascii="Arial" w:eastAsia="Times New Roman" w:hAnsi="Arial" w:cs="Arial"/>
                <w:sz w:val="18"/>
                <w:szCs w:val="18"/>
                <w:lang w:eastAsia="es-MX"/>
              </w:rPr>
              <w:t>4</w:t>
            </w:r>
            <w:r>
              <w:rPr>
                <w:rFonts w:ascii="Arial" w:eastAsia="Times New Roman" w:hAnsi="Arial" w:cs="Arial"/>
                <w:sz w:val="18"/>
                <w:szCs w:val="18"/>
                <w:lang w:eastAsia="es-MX"/>
              </w:rPr>
              <w:t>,</w:t>
            </w:r>
            <w:r w:rsidR="002D77F5">
              <w:rPr>
                <w:rFonts w:ascii="Arial" w:eastAsia="Times New Roman" w:hAnsi="Arial" w:cs="Arial"/>
                <w:sz w:val="18"/>
                <w:szCs w:val="18"/>
                <w:lang w:eastAsia="es-MX"/>
              </w:rPr>
              <w:t>465</w:t>
            </w:r>
            <w:r w:rsidRPr="00EB3EB2">
              <w:rPr>
                <w:rFonts w:ascii="Arial" w:eastAsia="Times New Roman" w:hAnsi="Arial" w:cs="Arial"/>
                <w:sz w:val="18"/>
                <w:szCs w:val="18"/>
                <w:lang w:eastAsia="es-MX"/>
              </w:rPr>
              <w:t xml:space="preserve"> </w:t>
            </w:r>
          </w:p>
        </w:tc>
      </w:tr>
      <w:tr w:rsidR="00D80094" w:rsidRPr="00EB3EB2" w:rsidTr="00D425AA">
        <w:trPr>
          <w:trHeight w:val="375"/>
        </w:trPr>
        <w:tc>
          <w:tcPr>
            <w:tcW w:w="1850" w:type="dxa"/>
            <w:shd w:val="clear" w:color="auto" w:fill="auto"/>
            <w:noWrap/>
            <w:vAlign w:val="bottom"/>
          </w:tcPr>
          <w:p w:rsidR="00D80094" w:rsidRPr="00EB3EB2" w:rsidRDefault="00D80094" w:rsidP="00D425AA">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0149556354</w:t>
            </w:r>
          </w:p>
        </w:tc>
        <w:tc>
          <w:tcPr>
            <w:tcW w:w="460" w:type="dxa"/>
            <w:shd w:val="clear" w:color="auto" w:fill="auto"/>
            <w:noWrap/>
            <w:vAlign w:val="bottom"/>
          </w:tcPr>
          <w:p w:rsidR="00D80094" w:rsidRPr="00EB3EB2" w:rsidRDefault="00D80094" w:rsidP="00D425AA">
            <w:pPr>
              <w:spacing w:after="0" w:line="240" w:lineRule="auto"/>
              <w:jc w:val="right"/>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MINISTRACIONES GET</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20</w:t>
            </w:r>
            <w:r w:rsidRPr="00EB3EB2">
              <w:rPr>
                <w:rFonts w:ascii="Arial" w:eastAsia="Times New Roman" w:hAnsi="Arial" w:cs="Arial"/>
                <w:sz w:val="18"/>
                <w:szCs w:val="18"/>
                <w:lang w:eastAsia="es-MX"/>
              </w:rPr>
              <w:t>,</w:t>
            </w:r>
            <w:r w:rsidR="00234278">
              <w:rPr>
                <w:rFonts w:ascii="Arial" w:eastAsia="Times New Roman" w:hAnsi="Arial" w:cs="Arial"/>
                <w:sz w:val="18"/>
                <w:szCs w:val="18"/>
                <w:lang w:eastAsia="es-MX"/>
              </w:rPr>
              <w:t>729</w:t>
            </w:r>
            <w:r w:rsidRPr="00EB3EB2">
              <w:rPr>
                <w:rFonts w:ascii="Arial" w:eastAsia="Times New Roman" w:hAnsi="Arial" w:cs="Arial"/>
                <w:sz w:val="18"/>
                <w:szCs w:val="18"/>
                <w:lang w:eastAsia="es-MX"/>
              </w:rPr>
              <w:t xml:space="preserve"> </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0155764822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color w:val="FFFFFF"/>
                <w:sz w:val="18"/>
                <w:szCs w:val="18"/>
                <w:lang w:eastAsia="es-MX"/>
              </w:rPr>
              <w:t>9</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MONEDA EXTRANJERA</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w:t>
            </w:r>
            <w:r w:rsidR="00234278">
              <w:rPr>
                <w:rFonts w:ascii="Arial" w:eastAsia="Times New Roman" w:hAnsi="Arial" w:cs="Arial"/>
                <w:sz w:val="18"/>
                <w:szCs w:val="18"/>
                <w:lang w:eastAsia="es-MX"/>
              </w:rPr>
              <w:t>3</w:t>
            </w:r>
            <w:r>
              <w:rPr>
                <w:rFonts w:ascii="Arial" w:eastAsia="Times New Roman" w:hAnsi="Arial" w:cs="Arial"/>
                <w:sz w:val="18"/>
                <w:szCs w:val="18"/>
                <w:lang w:eastAsia="es-MX"/>
              </w:rPr>
              <w:t>,</w:t>
            </w:r>
            <w:r w:rsidR="00234278">
              <w:rPr>
                <w:rFonts w:ascii="Arial" w:eastAsia="Times New Roman" w:hAnsi="Arial" w:cs="Arial"/>
                <w:sz w:val="18"/>
                <w:szCs w:val="18"/>
                <w:lang w:eastAsia="es-MX"/>
              </w:rPr>
              <w:t>465</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0192002892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23 FOMIX</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1,358,007</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0197235682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CAPACITACION Y CONSULTORIA INADEM</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33088F"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24</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0199152008</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DEFEPI </w:t>
            </w:r>
            <w:proofErr w:type="spellStart"/>
            <w:r>
              <w:rPr>
                <w:rFonts w:ascii="Arial" w:eastAsia="Times New Roman" w:hAnsi="Arial" w:cs="Arial"/>
                <w:sz w:val="18"/>
                <w:szCs w:val="18"/>
                <w:lang w:eastAsia="es-MX"/>
              </w:rPr>
              <w:t>SPyF</w:t>
            </w:r>
            <w:proofErr w:type="spellEnd"/>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33088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100,000</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6</w:t>
            </w:r>
            <w:r>
              <w:rPr>
                <w:rFonts w:ascii="Arial" w:eastAsia="Times New Roman" w:hAnsi="Arial" w:cs="Arial"/>
                <w:sz w:val="18"/>
                <w:szCs w:val="18"/>
                <w:lang w:eastAsia="es-MX"/>
              </w:rPr>
              <w:t>,</w:t>
            </w:r>
            <w:r w:rsidR="00234278">
              <w:rPr>
                <w:rFonts w:ascii="Arial" w:eastAsia="Times New Roman" w:hAnsi="Arial" w:cs="Arial"/>
                <w:sz w:val="18"/>
                <w:szCs w:val="18"/>
                <w:lang w:eastAsia="es-MX"/>
              </w:rPr>
              <w:t>669,089</w:t>
            </w:r>
            <w:r w:rsidRPr="00EB3EB2">
              <w:rPr>
                <w:rFonts w:ascii="Arial" w:eastAsia="Times New Roman" w:hAnsi="Arial" w:cs="Arial"/>
                <w:sz w:val="18"/>
                <w:szCs w:val="18"/>
                <w:lang w:eastAsia="es-MX"/>
              </w:rPr>
              <w:t xml:space="preserve"> </w:t>
            </w:r>
          </w:p>
        </w:tc>
      </w:tr>
      <w:tr w:rsidR="00234278" w:rsidRPr="00EB3EB2" w:rsidTr="00D425AA">
        <w:trPr>
          <w:trHeight w:val="375"/>
        </w:trPr>
        <w:tc>
          <w:tcPr>
            <w:tcW w:w="185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234278" w:rsidRPr="00EB3EB2" w:rsidRDefault="00234278" w:rsidP="00234278">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234278" w:rsidRPr="00EB3EB2" w:rsidRDefault="00234278" w:rsidP="002342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550,202</w:t>
            </w:r>
            <w:r w:rsidRPr="00EB3EB2">
              <w:rPr>
                <w:rFonts w:ascii="Arial" w:eastAsia="Times New Roman" w:hAnsi="Arial" w:cs="Arial"/>
                <w:sz w:val="18"/>
                <w:szCs w:val="18"/>
                <w:lang w:eastAsia="es-MX"/>
              </w:rPr>
              <w:t xml:space="preserve"> </w:t>
            </w:r>
          </w:p>
        </w:tc>
      </w:tr>
      <w:tr w:rsidR="00234278" w:rsidRPr="00EB3EB2" w:rsidTr="00D425AA">
        <w:trPr>
          <w:trHeight w:val="375"/>
        </w:trPr>
        <w:tc>
          <w:tcPr>
            <w:tcW w:w="185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0101698672</w:t>
            </w:r>
          </w:p>
        </w:tc>
        <w:tc>
          <w:tcPr>
            <w:tcW w:w="46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234278" w:rsidRPr="00EB3EB2" w:rsidRDefault="00234278" w:rsidP="00234278">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tcPr>
          <w:p w:rsidR="00234278" w:rsidRPr="00EB3EB2" w:rsidRDefault="00234278" w:rsidP="002342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234278" w:rsidRPr="00EB3EB2" w:rsidRDefault="002342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993,652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5"/>
        </w:numPr>
        <w:spacing w:after="0" w:line="240" w:lineRule="exact"/>
        <w:ind w:firstLine="0"/>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D80094" w:rsidRPr="006E4A62"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EB3EB2" w:rsidTr="00D425AA">
        <w:trPr>
          <w:trHeight w:val="375"/>
        </w:trPr>
        <w:tc>
          <w:tcPr>
            <w:tcW w:w="930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EB3EB2" w:rsidTr="00D425AA">
        <w:trPr>
          <w:trHeight w:val="375"/>
        </w:trPr>
        <w:tc>
          <w:tcPr>
            <w:tcW w:w="9300" w:type="dxa"/>
            <w:shd w:val="clear" w:color="auto" w:fill="auto"/>
            <w:noWrap/>
            <w:vAlign w:val="bottom"/>
            <w:hideMark/>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SAMUEL JUAREZ PEREZ</w:t>
            </w:r>
          </w:p>
        </w:tc>
        <w:tc>
          <w:tcPr>
            <w:tcW w:w="460" w:type="dxa"/>
            <w:shd w:val="clear" w:color="auto" w:fill="auto"/>
            <w:noWrap/>
            <w:vAlign w:val="bottom"/>
            <w:hideMark/>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EB3EB2" w:rsidRDefault="00D80094"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15</w:t>
            </w:r>
            <w:r>
              <w:rPr>
                <w:rFonts w:ascii="Arial" w:eastAsia="Times New Roman" w:hAnsi="Arial" w:cs="Arial"/>
                <w:sz w:val="18"/>
                <w:szCs w:val="18"/>
                <w:lang w:eastAsia="es-MX"/>
              </w:rPr>
              <w:t>,</w:t>
            </w:r>
            <w:r w:rsidR="0033088F">
              <w:rPr>
                <w:rFonts w:ascii="Arial" w:eastAsia="Times New Roman" w:hAnsi="Arial" w:cs="Arial"/>
                <w:sz w:val="18"/>
                <w:szCs w:val="18"/>
                <w:lang w:eastAsia="es-MX"/>
              </w:rPr>
              <w:t>8</w:t>
            </w:r>
            <w:r w:rsidR="00234278">
              <w:rPr>
                <w:rFonts w:ascii="Arial" w:eastAsia="Times New Roman" w:hAnsi="Arial" w:cs="Arial"/>
                <w:sz w:val="18"/>
                <w:szCs w:val="18"/>
                <w:lang w:eastAsia="es-MX"/>
              </w:rPr>
              <w:t>41</w:t>
            </w:r>
            <w:r w:rsidRPr="00EB3EB2">
              <w:rPr>
                <w:rFonts w:ascii="Arial" w:eastAsia="Times New Roman" w:hAnsi="Arial" w:cs="Arial"/>
                <w:sz w:val="18"/>
                <w:szCs w:val="18"/>
                <w:lang w:eastAsia="es-MX"/>
              </w:rPr>
              <w:t xml:space="preserve"> </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C00A6D" w:rsidP="002342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Pr>
                <w:rFonts w:ascii="Arial" w:eastAsia="Times New Roman" w:hAnsi="Arial" w:cs="Arial"/>
                <w:sz w:val="18"/>
                <w:szCs w:val="18"/>
                <w:lang w:eastAsia="es-MX"/>
              </w:rPr>
              <w:t>3</w:t>
            </w:r>
            <w:r w:rsidR="00234278">
              <w:rPr>
                <w:rFonts w:ascii="Arial" w:eastAsia="Times New Roman" w:hAnsi="Arial" w:cs="Arial"/>
                <w:sz w:val="18"/>
                <w:szCs w:val="18"/>
                <w:lang w:eastAsia="es-MX"/>
              </w:rPr>
              <w:t>6</w:t>
            </w:r>
            <w:r w:rsidRPr="00EB3EB2">
              <w:rPr>
                <w:rFonts w:ascii="Arial" w:eastAsia="Times New Roman" w:hAnsi="Arial" w:cs="Arial"/>
                <w:sz w:val="18"/>
                <w:szCs w:val="18"/>
                <w:lang w:eastAsia="es-MX"/>
              </w:rPr>
              <w:t xml:space="preserve"> </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ALFREDO CUECUECHA MENDOZA</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234278" w:rsidP="00C00A6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78</w:t>
            </w:r>
          </w:p>
        </w:tc>
      </w:tr>
    </w:tbl>
    <w:p w:rsidR="00D80094" w:rsidRDefault="00D80094"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Pr="00540418"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Bienes Muebles, Inmuebles e Intangibles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 de los rubros de Bienes Muebles e Inmuebles</w:t>
      </w:r>
      <w:r>
        <w:rPr>
          <w:rFonts w:ascii="Soberana Sans Light" w:hAnsi="Soberana Sans Light"/>
          <w:sz w:val="22"/>
          <w:szCs w:val="22"/>
          <w:lang w:val="es-MX"/>
        </w:rPr>
        <w:t>:</w:t>
      </w:r>
    </w:p>
    <w:p w:rsidR="00D80094"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1D40C5" w:rsidTr="00D425AA">
        <w:trPr>
          <w:trHeight w:val="375"/>
        </w:trPr>
        <w:tc>
          <w:tcPr>
            <w:tcW w:w="930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TRANSPORTE</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613,500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DE OFICINA</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291</w:t>
            </w:r>
            <w:r w:rsidRPr="001D40C5">
              <w:rPr>
                <w:rFonts w:ascii="Arial" w:eastAsia="Times New Roman" w:hAnsi="Arial" w:cs="Arial"/>
                <w:sz w:val="18"/>
                <w:szCs w:val="18"/>
                <w:lang w:eastAsia="es-MX"/>
              </w:rPr>
              <w:t>,</w:t>
            </w:r>
            <w:r>
              <w:rPr>
                <w:rFonts w:ascii="Arial" w:eastAsia="Times New Roman" w:hAnsi="Arial" w:cs="Arial"/>
                <w:sz w:val="18"/>
                <w:szCs w:val="18"/>
                <w:lang w:eastAsia="es-MX"/>
              </w:rPr>
              <w:t>6</w:t>
            </w:r>
            <w:r w:rsidRPr="001D40C5">
              <w:rPr>
                <w:rFonts w:ascii="Arial" w:eastAsia="Times New Roman" w:hAnsi="Arial" w:cs="Arial"/>
                <w:sz w:val="18"/>
                <w:szCs w:val="18"/>
                <w:lang w:eastAsia="es-MX"/>
              </w:rPr>
              <w:t xml:space="preserve">59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COMPUTO</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402,112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AUDIOVISUAL</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180,877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HERRAMIENTA Y EQUIPO</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150,352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SOFTWARE</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30,711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BIBLIOTECA</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849,685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EDIFICIOS</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867,421 </w:t>
            </w:r>
          </w:p>
        </w:tc>
      </w:tr>
    </w:tbl>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D80094" w:rsidRPr="00540418" w:rsidRDefault="00D80094" w:rsidP="00D80094">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lastRenderedPageBreak/>
        <w:t>Pasivo</w:t>
      </w: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w:t>
      </w:r>
      <w:r>
        <w:rPr>
          <w:rFonts w:ascii="Soberana Sans Light" w:hAnsi="Soberana Sans Light"/>
          <w:sz w:val="22"/>
          <w:szCs w:val="22"/>
          <w:lang w:val="es-MX"/>
        </w:rPr>
        <w:t>informa</w:t>
      </w:r>
      <w:r w:rsidRPr="00540418">
        <w:rPr>
          <w:rFonts w:ascii="Soberana Sans Light" w:hAnsi="Soberana Sans Light"/>
          <w:sz w:val="22"/>
          <w:szCs w:val="22"/>
          <w:lang w:val="es-MX"/>
        </w:rPr>
        <w:t xml:space="preserve"> de las cuentas y documentos por pagar </w:t>
      </w:r>
    </w:p>
    <w:p w:rsidR="0098113E" w:rsidRDefault="0098113E" w:rsidP="0098113E">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3A6CEB" w:rsidTr="00D425AA">
        <w:trPr>
          <w:trHeight w:val="375"/>
        </w:trPr>
        <w:tc>
          <w:tcPr>
            <w:tcW w:w="930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D80094" w:rsidRPr="003A6CEB" w:rsidTr="00D425AA">
        <w:trPr>
          <w:trHeight w:val="375"/>
        </w:trPr>
        <w:tc>
          <w:tcPr>
            <w:tcW w:w="9300" w:type="dxa"/>
            <w:shd w:val="clear" w:color="auto" w:fill="auto"/>
            <w:noWrap/>
            <w:vAlign w:val="bottom"/>
            <w:hideMark/>
          </w:tcPr>
          <w:p w:rsidR="00D80094" w:rsidRPr="003A6CEB" w:rsidRDefault="00D80094" w:rsidP="00D425AA">
            <w:pPr>
              <w:spacing w:after="0" w:line="240" w:lineRule="auto"/>
              <w:rPr>
                <w:rFonts w:ascii="Arial" w:eastAsia="Times New Roman" w:hAnsi="Arial" w:cs="Arial"/>
                <w:sz w:val="18"/>
                <w:szCs w:val="18"/>
                <w:lang w:eastAsia="es-MX"/>
              </w:rPr>
            </w:pPr>
            <w:r w:rsidRPr="003A6CEB">
              <w:rPr>
                <w:rFonts w:ascii="Arial" w:eastAsia="Times New Roman" w:hAnsi="Arial" w:cs="Arial"/>
                <w:sz w:val="18"/>
                <w:szCs w:val="18"/>
                <w:lang w:eastAsia="es-MX"/>
              </w:rPr>
              <w:t>FONDO DE INVESTIGACION ACADEMICOS Y OTROS</w:t>
            </w:r>
          </w:p>
        </w:tc>
        <w:tc>
          <w:tcPr>
            <w:tcW w:w="460" w:type="dxa"/>
            <w:shd w:val="clear" w:color="auto" w:fill="auto"/>
            <w:noWrap/>
            <w:vAlign w:val="bottom"/>
            <w:hideMark/>
          </w:tcPr>
          <w:p w:rsidR="00D80094" w:rsidRPr="003A6CEB"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3A6CEB" w:rsidRDefault="00D80094" w:rsidP="00D425AA">
            <w:pPr>
              <w:spacing w:after="0" w:line="240" w:lineRule="auto"/>
              <w:jc w:val="right"/>
              <w:rPr>
                <w:rFonts w:ascii="Arial" w:eastAsia="Times New Roman" w:hAnsi="Arial" w:cs="Arial"/>
                <w:sz w:val="18"/>
                <w:szCs w:val="18"/>
                <w:lang w:eastAsia="es-MX"/>
              </w:rPr>
            </w:pPr>
            <w:r w:rsidRPr="003A6CEB">
              <w:rPr>
                <w:rFonts w:ascii="Arial" w:eastAsia="Times New Roman" w:hAnsi="Arial" w:cs="Arial"/>
                <w:sz w:val="18"/>
                <w:szCs w:val="18"/>
                <w:lang w:eastAsia="es-MX"/>
              </w:rPr>
              <w:t>58,787</w:t>
            </w:r>
          </w:p>
        </w:tc>
      </w:tr>
      <w:tr w:rsidR="00D80094" w:rsidRPr="003A6CEB" w:rsidTr="00D425AA">
        <w:trPr>
          <w:trHeight w:val="375"/>
        </w:trPr>
        <w:tc>
          <w:tcPr>
            <w:tcW w:w="9300" w:type="dxa"/>
            <w:shd w:val="clear" w:color="auto" w:fill="auto"/>
            <w:noWrap/>
            <w:vAlign w:val="bottom"/>
            <w:hideMark/>
          </w:tcPr>
          <w:p w:rsidR="00D80094" w:rsidRPr="003A6CEB" w:rsidRDefault="00A92240"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NO CORRESPONDIDOS</w:t>
            </w:r>
          </w:p>
        </w:tc>
        <w:tc>
          <w:tcPr>
            <w:tcW w:w="460" w:type="dxa"/>
            <w:shd w:val="clear" w:color="auto" w:fill="auto"/>
            <w:noWrap/>
            <w:vAlign w:val="bottom"/>
            <w:hideMark/>
          </w:tcPr>
          <w:p w:rsidR="00D80094" w:rsidRPr="003A6CEB"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3A6CEB" w:rsidRDefault="00A92240" w:rsidP="00A9224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D80094">
              <w:rPr>
                <w:rFonts w:ascii="Arial" w:eastAsia="Times New Roman" w:hAnsi="Arial" w:cs="Arial"/>
                <w:sz w:val="18"/>
                <w:szCs w:val="18"/>
                <w:lang w:eastAsia="es-MX"/>
              </w:rPr>
              <w:t>9,</w:t>
            </w:r>
            <w:r>
              <w:rPr>
                <w:rFonts w:ascii="Arial" w:eastAsia="Times New Roman" w:hAnsi="Arial" w:cs="Arial"/>
                <w:sz w:val="18"/>
                <w:szCs w:val="18"/>
                <w:lang w:eastAsia="es-MX"/>
              </w:rPr>
              <w:t>728</w:t>
            </w:r>
          </w:p>
        </w:tc>
      </w:tr>
      <w:tr w:rsidR="00E8616A" w:rsidRPr="003A6CEB" w:rsidTr="00D425AA">
        <w:trPr>
          <w:trHeight w:val="375"/>
        </w:trPr>
        <w:tc>
          <w:tcPr>
            <w:tcW w:w="9300" w:type="dxa"/>
            <w:shd w:val="clear" w:color="auto" w:fill="auto"/>
            <w:noWrap/>
            <w:vAlign w:val="bottom"/>
          </w:tcPr>
          <w:p w:rsidR="00E8616A" w:rsidRPr="003A6CEB" w:rsidRDefault="00935DB1"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HECTOR MANUEL CALLEROS RODRIGUEZ</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E8616A" w:rsidP="00E861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272,774</w:t>
            </w:r>
          </w:p>
        </w:tc>
      </w:tr>
      <w:tr w:rsidR="00E8616A" w:rsidRPr="003A6CEB" w:rsidTr="00D425AA">
        <w:trPr>
          <w:trHeight w:val="375"/>
        </w:trPr>
        <w:tc>
          <w:tcPr>
            <w:tcW w:w="9300" w:type="dxa"/>
            <w:shd w:val="clear" w:color="auto" w:fill="auto"/>
            <w:noWrap/>
            <w:vAlign w:val="bottom"/>
          </w:tcPr>
          <w:p w:rsidR="00E8616A" w:rsidRPr="003A6CEB" w:rsidRDefault="00935DB1"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23</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935DB1" w:rsidP="003347B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E8616A">
              <w:rPr>
                <w:rFonts w:ascii="Arial" w:eastAsia="Times New Roman" w:hAnsi="Arial" w:cs="Arial"/>
                <w:sz w:val="18"/>
                <w:szCs w:val="18"/>
                <w:lang w:eastAsia="es-MX"/>
              </w:rPr>
              <w:t>,</w:t>
            </w:r>
            <w:r>
              <w:rPr>
                <w:rFonts w:ascii="Arial" w:eastAsia="Times New Roman" w:hAnsi="Arial" w:cs="Arial"/>
                <w:sz w:val="18"/>
                <w:szCs w:val="18"/>
                <w:lang w:eastAsia="es-MX"/>
              </w:rPr>
              <w:t>358</w:t>
            </w:r>
            <w:r w:rsidR="00E8616A">
              <w:rPr>
                <w:rFonts w:ascii="Arial" w:eastAsia="Times New Roman" w:hAnsi="Arial" w:cs="Arial"/>
                <w:sz w:val="18"/>
                <w:szCs w:val="18"/>
                <w:lang w:eastAsia="es-MX"/>
              </w:rPr>
              <w:t>,</w:t>
            </w:r>
            <w:r w:rsidR="003347BA">
              <w:rPr>
                <w:rFonts w:ascii="Arial" w:eastAsia="Times New Roman" w:hAnsi="Arial" w:cs="Arial"/>
                <w:sz w:val="18"/>
                <w:szCs w:val="18"/>
                <w:lang w:eastAsia="es-MX"/>
              </w:rPr>
              <w:t>007</w:t>
            </w:r>
          </w:p>
        </w:tc>
      </w:tr>
      <w:tr w:rsidR="00E8616A" w:rsidRPr="003A6CEB" w:rsidTr="00D425AA">
        <w:trPr>
          <w:trHeight w:val="375"/>
        </w:trPr>
        <w:tc>
          <w:tcPr>
            <w:tcW w:w="930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EVALUACIONES</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9B0E86" w:rsidP="009B0E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w:t>
            </w:r>
            <w:r w:rsidR="00E8616A">
              <w:rPr>
                <w:rFonts w:ascii="Arial" w:eastAsia="Times New Roman" w:hAnsi="Arial" w:cs="Arial"/>
                <w:sz w:val="18"/>
                <w:szCs w:val="18"/>
                <w:lang w:eastAsia="es-MX"/>
              </w:rPr>
              <w:t>,</w:t>
            </w:r>
            <w:r>
              <w:rPr>
                <w:rFonts w:ascii="Arial" w:eastAsia="Times New Roman" w:hAnsi="Arial" w:cs="Arial"/>
                <w:sz w:val="18"/>
                <w:szCs w:val="18"/>
                <w:lang w:eastAsia="es-MX"/>
              </w:rPr>
              <w:t>669</w:t>
            </w:r>
            <w:r w:rsidR="00E8616A">
              <w:rPr>
                <w:rFonts w:ascii="Arial" w:eastAsia="Times New Roman" w:hAnsi="Arial" w:cs="Arial"/>
                <w:sz w:val="18"/>
                <w:szCs w:val="18"/>
                <w:lang w:eastAsia="es-MX"/>
              </w:rPr>
              <w:t>,</w:t>
            </w:r>
            <w:r>
              <w:rPr>
                <w:rFonts w:ascii="Arial" w:eastAsia="Times New Roman" w:hAnsi="Arial" w:cs="Arial"/>
                <w:sz w:val="18"/>
                <w:szCs w:val="18"/>
                <w:lang w:eastAsia="es-MX"/>
              </w:rPr>
              <w:t>0</w:t>
            </w:r>
            <w:r w:rsidR="00E8616A">
              <w:rPr>
                <w:rFonts w:ascii="Arial" w:eastAsia="Times New Roman" w:hAnsi="Arial" w:cs="Arial"/>
                <w:sz w:val="18"/>
                <w:szCs w:val="18"/>
                <w:lang w:eastAsia="es-MX"/>
              </w:rPr>
              <w:t>0</w:t>
            </w:r>
            <w:r>
              <w:rPr>
                <w:rFonts w:ascii="Arial" w:eastAsia="Times New Roman" w:hAnsi="Arial" w:cs="Arial"/>
                <w:sz w:val="18"/>
                <w:szCs w:val="18"/>
                <w:lang w:eastAsia="es-MX"/>
              </w:rPr>
              <w:t>7</w:t>
            </w:r>
          </w:p>
        </w:tc>
      </w:tr>
      <w:tr w:rsidR="00E8616A" w:rsidRPr="003A6CEB" w:rsidTr="00D425AA">
        <w:trPr>
          <w:trHeight w:val="375"/>
        </w:trPr>
        <w:tc>
          <w:tcPr>
            <w:tcW w:w="9300" w:type="dxa"/>
            <w:shd w:val="clear" w:color="auto" w:fill="auto"/>
            <w:noWrap/>
            <w:vAlign w:val="bottom"/>
            <w:hideMark/>
          </w:tcPr>
          <w:p w:rsidR="00E8616A" w:rsidRPr="003A6CEB" w:rsidRDefault="003347B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CAPACITACION Y CONSULTORIA INADEM</w:t>
            </w:r>
          </w:p>
        </w:tc>
        <w:tc>
          <w:tcPr>
            <w:tcW w:w="460" w:type="dxa"/>
            <w:shd w:val="clear" w:color="auto" w:fill="auto"/>
            <w:noWrap/>
            <w:vAlign w:val="bottom"/>
            <w:hideMark/>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E8616A" w:rsidRPr="003A6CEB" w:rsidRDefault="003347BA" w:rsidP="00E861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w:t>
            </w:r>
          </w:p>
        </w:tc>
      </w:tr>
      <w:tr w:rsidR="00DE0C49" w:rsidRPr="003A6CEB" w:rsidTr="00D425AA">
        <w:trPr>
          <w:trHeight w:val="375"/>
        </w:trPr>
        <w:tc>
          <w:tcPr>
            <w:tcW w:w="9300" w:type="dxa"/>
            <w:shd w:val="clear" w:color="auto" w:fill="auto"/>
            <w:noWrap/>
            <w:vAlign w:val="bottom"/>
          </w:tcPr>
          <w:p w:rsidR="00DE0C49" w:rsidRDefault="00DE0C49" w:rsidP="00E30AD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 SEFIN COLTLAX</w:t>
            </w:r>
          </w:p>
        </w:tc>
        <w:tc>
          <w:tcPr>
            <w:tcW w:w="460" w:type="dxa"/>
            <w:shd w:val="clear" w:color="auto" w:fill="auto"/>
            <w:noWrap/>
            <w:vAlign w:val="bottom"/>
          </w:tcPr>
          <w:p w:rsidR="00DE0C49" w:rsidRPr="003A6CEB" w:rsidRDefault="00DE0C49"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E0C49" w:rsidRDefault="00DE0C49" w:rsidP="003347B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99,731</w:t>
            </w:r>
          </w:p>
        </w:tc>
      </w:tr>
      <w:tr w:rsidR="00DE0C49" w:rsidRPr="003A6CEB" w:rsidTr="00D425AA">
        <w:trPr>
          <w:trHeight w:val="375"/>
        </w:trPr>
        <w:tc>
          <w:tcPr>
            <w:tcW w:w="9300" w:type="dxa"/>
            <w:shd w:val="clear" w:color="auto" w:fill="auto"/>
            <w:noWrap/>
            <w:vAlign w:val="bottom"/>
          </w:tcPr>
          <w:p w:rsidR="00DE0C49" w:rsidRPr="003A6CEB" w:rsidRDefault="00DE0C49" w:rsidP="00DE0C4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DE0C49" w:rsidRPr="003A6CEB" w:rsidRDefault="00DE0C49" w:rsidP="00DE0C49">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E0C49" w:rsidRPr="003A6CEB" w:rsidRDefault="00DE0C49"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550,193</w:t>
            </w:r>
          </w:p>
        </w:tc>
      </w:tr>
      <w:tr w:rsidR="00DE0C49" w:rsidRPr="003A6CEB" w:rsidTr="00D425AA">
        <w:trPr>
          <w:trHeight w:val="375"/>
        </w:trPr>
        <w:tc>
          <w:tcPr>
            <w:tcW w:w="9300" w:type="dxa"/>
            <w:shd w:val="clear" w:color="auto" w:fill="auto"/>
            <w:noWrap/>
            <w:vAlign w:val="bottom"/>
            <w:hideMark/>
          </w:tcPr>
          <w:p w:rsidR="00DE0C49" w:rsidRPr="003A6CEB" w:rsidRDefault="00DE0C49" w:rsidP="00DE0C49">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hideMark/>
          </w:tcPr>
          <w:p w:rsidR="00DE0C49" w:rsidRPr="003A6CEB" w:rsidRDefault="00DE0C49" w:rsidP="00DE0C49">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E0C49" w:rsidRPr="003A6CEB" w:rsidRDefault="00DE0C49"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993,652</w:t>
            </w:r>
          </w:p>
        </w:tc>
      </w:tr>
    </w:tbl>
    <w:p w:rsidR="00D80094" w:rsidRPr="003A6CEB" w:rsidRDefault="00D80094" w:rsidP="00D80094">
      <w:pPr>
        <w:pStyle w:val="ROMANOS"/>
        <w:spacing w:after="0" w:line="240" w:lineRule="exact"/>
        <w:rPr>
          <w:rFonts w:ascii="Soberana Sans Light" w:hAnsi="Soberana Sans Light"/>
          <w:lang w:val="es-MX"/>
        </w:rPr>
      </w:pPr>
    </w:p>
    <w:p w:rsidR="00D80094" w:rsidRPr="003A6CEB" w:rsidRDefault="00D80094" w:rsidP="00D80094">
      <w:pPr>
        <w:pStyle w:val="ROMANOS"/>
        <w:spacing w:after="0" w:line="240" w:lineRule="exact"/>
        <w:rPr>
          <w:rFonts w:ascii="Soberana Sans Light" w:hAnsi="Soberana Sans Light"/>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w:t>
      </w:r>
      <w:r>
        <w:rPr>
          <w:rFonts w:ascii="Soberana Sans Light" w:hAnsi="Soberana Sans Light"/>
          <w:sz w:val="22"/>
          <w:szCs w:val="22"/>
          <w:lang w:val="es-MX"/>
        </w:rPr>
        <w:t xml:space="preserve"> de</w:t>
      </w:r>
      <w:r w:rsidRPr="00540418">
        <w:rPr>
          <w:rFonts w:ascii="Soberana Sans Light" w:hAnsi="Soberana Sans Light"/>
          <w:sz w:val="22"/>
          <w:szCs w:val="22"/>
          <w:lang w:val="es-MX"/>
        </w:rPr>
        <w:t xml:space="preserve"> los recursos localizados en Fondos de Bienes de Terceros en Administración</w:t>
      </w:r>
      <w:r>
        <w:rPr>
          <w:rFonts w:ascii="Soberana Sans Light" w:hAnsi="Soberana Sans Light"/>
          <w:sz w:val="22"/>
          <w:szCs w:val="22"/>
          <w:lang w:val="es-MX"/>
        </w:rPr>
        <w:t>:</w:t>
      </w:r>
    </w:p>
    <w:p w:rsidR="00D80094" w:rsidRDefault="00D80094" w:rsidP="00D80094">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8C01D6" w:rsidTr="00D425AA">
        <w:trPr>
          <w:trHeight w:val="375"/>
        </w:trPr>
        <w:tc>
          <w:tcPr>
            <w:tcW w:w="930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D80094" w:rsidRPr="008C01D6" w:rsidTr="00D425AA">
        <w:trPr>
          <w:trHeight w:val="375"/>
        </w:trPr>
        <w:tc>
          <w:tcPr>
            <w:tcW w:w="930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CUOTAS AL IMSS</w:t>
            </w:r>
          </w:p>
        </w:tc>
        <w:tc>
          <w:tcPr>
            <w:tcW w:w="46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DE0C49">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DE0C49">
              <w:rPr>
                <w:rFonts w:ascii="Arial" w:eastAsia="Times New Roman" w:hAnsi="Arial" w:cs="Arial"/>
                <w:sz w:val="18"/>
                <w:szCs w:val="18"/>
                <w:lang w:eastAsia="es-MX"/>
              </w:rPr>
              <w:t>205</w:t>
            </w:r>
            <w:r>
              <w:rPr>
                <w:rFonts w:ascii="Arial" w:eastAsia="Times New Roman" w:hAnsi="Arial" w:cs="Arial"/>
                <w:sz w:val="18"/>
                <w:szCs w:val="18"/>
                <w:lang w:eastAsia="es-MX"/>
              </w:rPr>
              <w:t>,</w:t>
            </w:r>
            <w:r w:rsidR="00DE0C49">
              <w:rPr>
                <w:rFonts w:ascii="Arial" w:eastAsia="Times New Roman" w:hAnsi="Arial" w:cs="Arial"/>
                <w:sz w:val="18"/>
                <w:szCs w:val="18"/>
                <w:lang w:eastAsia="es-MX"/>
              </w:rPr>
              <w:t>4</w:t>
            </w:r>
            <w:r w:rsidR="00E8616A">
              <w:rPr>
                <w:rFonts w:ascii="Arial" w:eastAsia="Times New Roman" w:hAnsi="Arial" w:cs="Arial"/>
                <w:sz w:val="18"/>
                <w:szCs w:val="18"/>
                <w:lang w:eastAsia="es-MX"/>
              </w:rPr>
              <w:t>9</w:t>
            </w:r>
            <w:r w:rsidR="00DE0C49">
              <w:rPr>
                <w:rFonts w:ascii="Arial" w:eastAsia="Times New Roman" w:hAnsi="Arial" w:cs="Arial"/>
                <w:sz w:val="18"/>
                <w:szCs w:val="18"/>
                <w:lang w:eastAsia="es-MX"/>
              </w:rPr>
              <w:t>9</w:t>
            </w:r>
          </w:p>
        </w:tc>
      </w:tr>
      <w:tr w:rsidR="00D80094" w:rsidRPr="008C01D6" w:rsidTr="00D425AA">
        <w:trPr>
          <w:trHeight w:val="375"/>
        </w:trPr>
        <w:tc>
          <w:tcPr>
            <w:tcW w:w="930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INFONAVIT</w:t>
            </w:r>
          </w:p>
        </w:tc>
        <w:tc>
          <w:tcPr>
            <w:tcW w:w="46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DE0C49">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E8616A">
              <w:rPr>
                <w:rFonts w:ascii="Arial" w:eastAsia="Times New Roman" w:hAnsi="Arial" w:cs="Arial"/>
                <w:sz w:val="18"/>
                <w:szCs w:val="18"/>
                <w:lang w:eastAsia="es-MX"/>
              </w:rPr>
              <w:t>10</w:t>
            </w:r>
            <w:r w:rsidR="00DE0C49">
              <w:rPr>
                <w:rFonts w:ascii="Arial" w:eastAsia="Times New Roman" w:hAnsi="Arial" w:cs="Arial"/>
                <w:sz w:val="18"/>
                <w:szCs w:val="18"/>
                <w:lang w:eastAsia="es-MX"/>
              </w:rPr>
              <w:t>5</w:t>
            </w:r>
            <w:r>
              <w:rPr>
                <w:rFonts w:ascii="Arial" w:eastAsia="Times New Roman" w:hAnsi="Arial" w:cs="Arial"/>
                <w:sz w:val="18"/>
                <w:szCs w:val="18"/>
                <w:lang w:eastAsia="es-MX"/>
              </w:rPr>
              <w:t>,</w:t>
            </w:r>
            <w:r w:rsidR="00E8616A">
              <w:rPr>
                <w:rFonts w:ascii="Arial" w:eastAsia="Times New Roman" w:hAnsi="Arial" w:cs="Arial"/>
                <w:sz w:val="18"/>
                <w:szCs w:val="18"/>
                <w:lang w:eastAsia="es-MX"/>
              </w:rPr>
              <w:t>36</w:t>
            </w:r>
            <w:r w:rsidR="00DE0C49">
              <w:rPr>
                <w:rFonts w:ascii="Arial" w:eastAsia="Times New Roman" w:hAnsi="Arial" w:cs="Arial"/>
                <w:sz w:val="18"/>
                <w:szCs w:val="18"/>
                <w:lang w:eastAsia="es-MX"/>
              </w:rPr>
              <w:t>3</w:t>
            </w:r>
          </w:p>
        </w:tc>
      </w:tr>
    </w:tbl>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w:t>
      </w:r>
      <w:r w:rsidRPr="00540418">
        <w:rPr>
          <w:rFonts w:ascii="Soberana Sans Light" w:hAnsi="Soberana Sans Light"/>
          <w:b/>
          <w:smallCaps/>
          <w:sz w:val="22"/>
          <w:szCs w:val="22"/>
        </w:rPr>
        <w:tab/>
        <w:t>Notas al Estado de Actividades</w:t>
      </w:r>
    </w:p>
    <w:p w:rsidR="00D80094" w:rsidRPr="00540418" w:rsidRDefault="00D80094" w:rsidP="00D80094">
      <w:pPr>
        <w:pStyle w:val="INCISO"/>
        <w:spacing w:after="0" w:line="240" w:lineRule="exact"/>
        <w:ind w:left="360"/>
        <w:rPr>
          <w:rFonts w:ascii="Soberana Sans Light" w:hAnsi="Soberana Sans Light"/>
          <w:b/>
          <w:smallCaps/>
          <w:sz w:val="22"/>
          <w:szCs w:val="22"/>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D80094" w:rsidRDefault="00D80094" w:rsidP="00D80094">
      <w:pPr>
        <w:pStyle w:val="ROMANOS"/>
        <w:spacing w:after="0" w:line="240" w:lineRule="exact"/>
        <w:ind w:left="1637"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D80094" w:rsidRPr="008C01D6" w:rsidTr="00D425AA">
        <w:trPr>
          <w:trHeight w:val="255"/>
          <w:jc w:val="center"/>
        </w:trPr>
        <w:tc>
          <w:tcPr>
            <w:tcW w:w="4709" w:type="dxa"/>
            <w:shd w:val="clear" w:color="auto" w:fill="auto"/>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CONCEPTO</w:t>
            </w:r>
          </w:p>
        </w:tc>
        <w:tc>
          <w:tcPr>
            <w:tcW w:w="298" w:type="dxa"/>
            <w:shd w:val="clear" w:color="auto" w:fill="auto"/>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1953" w:type="dxa"/>
            <w:shd w:val="clear" w:color="auto" w:fill="auto"/>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SALDO FINAL</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DERECHOS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183F41" w:rsidP="00183F4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D80094">
              <w:rPr>
                <w:rFonts w:ascii="Arial" w:eastAsia="Times New Roman" w:hAnsi="Arial" w:cs="Arial"/>
                <w:b/>
                <w:bCs/>
                <w:sz w:val="18"/>
                <w:szCs w:val="18"/>
                <w:lang w:eastAsia="es-MX"/>
              </w:rPr>
              <w:t>,</w:t>
            </w:r>
            <w:r>
              <w:rPr>
                <w:rFonts w:ascii="Arial" w:eastAsia="Times New Roman" w:hAnsi="Arial" w:cs="Arial"/>
                <w:b/>
                <w:bCs/>
                <w:sz w:val="18"/>
                <w:szCs w:val="18"/>
                <w:lang w:eastAsia="es-MX"/>
              </w:rPr>
              <w:t>7</w:t>
            </w:r>
            <w:r w:rsidR="005E3049">
              <w:rPr>
                <w:rFonts w:ascii="Arial" w:eastAsia="Times New Roman" w:hAnsi="Arial" w:cs="Arial"/>
                <w:b/>
                <w:bCs/>
                <w:sz w:val="18"/>
                <w:szCs w:val="18"/>
                <w:lang w:eastAsia="es-MX"/>
              </w:rPr>
              <w:t>2</w:t>
            </w:r>
            <w:r>
              <w:rPr>
                <w:rFonts w:ascii="Arial" w:eastAsia="Times New Roman" w:hAnsi="Arial" w:cs="Arial"/>
                <w:b/>
                <w:bCs/>
                <w:sz w:val="18"/>
                <w:szCs w:val="18"/>
                <w:lang w:eastAsia="es-MX"/>
              </w:rPr>
              <w:t>0</w:t>
            </w:r>
            <w:r w:rsidR="00D80094">
              <w:rPr>
                <w:rFonts w:ascii="Arial" w:eastAsia="Times New Roman" w:hAnsi="Arial" w:cs="Arial"/>
                <w:b/>
                <w:bCs/>
                <w:sz w:val="18"/>
                <w:szCs w:val="18"/>
                <w:lang w:eastAsia="es-MX"/>
              </w:rPr>
              <w:t>,</w:t>
            </w:r>
            <w:r w:rsidR="005E3049">
              <w:rPr>
                <w:rFonts w:ascii="Arial" w:eastAsia="Times New Roman" w:hAnsi="Arial" w:cs="Arial"/>
                <w:b/>
                <w:bCs/>
                <w:sz w:val="18"/>
                <w:szCs w:val="18"/>
                <w:lang w:eastAsia="es-MX"/>
              </w:rPr>
              <w:t>2</w:t>
            </w:r>
            <w:r>
              <w:rPr>
                <w:rFonts w:ascii="Arial" w:eastAsia="Times New Roman" w:hAnsi="Arial" w:cs="Arial"/>
                <w:b/>
                <w:bCs/>
                <w:sz w:val="18"/>
                <w:szCs w:val="18"/>
                <w:lang w:eastAsia="es-MX"/>
              </w:rPr>
              <w:t>12</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DOCTORADO DESARROLLO REGIONAL TLAX</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98113E"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DE0C49">
              <w:rPr>
                <w:rFonts w:ascii="Arial" w:eastAsia="Times New Roman" w:hAnsi="Arial" w:cs="Arial"/>
                <w:sz w:val="18"/>
                <w:szCs w:val="18"/>
                <w:lang w:eastAsia="es-MX"/>
              </w:rPr>
              <w:t>354</w:t>
            </w:r>
            <w:r w:rsidR="00D80094">
              <w:rPr>
                <w:rFonts w:ascii="Arial" w:eastAsia="Times New Roman" w:hAnsi="Arial" w:cs="Arial"/>
                <w:sz w:val="18"/>
                <w:szCs w:val="18"/>
                <w:lang w:eastAsia="es-MX"/>
              </w:rPr>
              <w:t>,</w:t>
            </w:r>
            <w:r w:rsidR="005E3049">
              <w:rPr>
                <w:rFonts w:ascii="Arial" w:eastAsia="Times New Roman" w:hAnsi="Arial" w:cs="Arial"/>
                <w:sz w:val="18"/>
                <w:szCs w:val="18"/>
                <w:lang w:eastAsia="es-MX"/>
              </w:rPr>
              <w:t>5</w:t>
            </w:r>
            <w:r w:rsidR="00DE0C49">
              <w:rPr>
                <w:rFonts w:ascii="Arial" w:eastAsia="Times New Roman" w:hAnsi="Arial" w:cs="Arial"/>
                <w:sz w:val="18"/>
                <w:szCs w:val="18"/>
                <w:lang w:eastAsia="es-MX"/>
              </w:rPr>
              <w:t>65</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PROPEDEUTICO DE POSGRADO</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96,000</w:t>
            </w:r>
          </w:p>
        </w:tc>
      </w:tr>
      <w:tr w:rsidR="00D80094" w:rsidRPr="008C01D6" w:rsidTr="00D425AA">
        <w:trPr>
          <w:trHeight w:val="315"/>
          <w:jc w:val="center"/>
        </w:trPr>
        <w:tc>
          <w:tcPr>
            <w:tcW w:w="4709" w:type="dxa"/>
            <w:shd w:val="clear" w:color="auto" w:fill="auto"/>
            <w:noWrap/>
            <w:vAlign w:val="bottom"/>
            <w:hideMark/>
          </w:tcPr>
          <w:p w:rsidR="00D80094" w:rsidRPr="008C01D6" w:rsidRDefault="006E5265"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E0C49"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265</w:t>
            </w:r>
            <w:r w:rsidR="00D80094">
              <w:rPr>
                <w:rFonts w:ascii="Arial" w:eastAsia="Times New Roman" w:hAnsi="Arial" w:cs="Arial"/>
                <w:sz w:val="18"/>
                <w:szCs w:val="18"/>
                <w:lang w:eastAsia="es-MX"/>
              </w:rPr>
              <w:t>,</w:t>
            </w:r>
            <w:r>
              <w:rPr>
                <w:rFonts w:ascii="Arial" w:eastAsia="Times New Roman" w:hAnsi="Arial" w:cs="Arial"/>
                <w:sz w:val="18"/>
                <w:szCs w:val="18"/>
                <w:lang w:eastAsia="es-MX"/>
              </w:rPr>
              <w:t>678</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CURSOS, DIPLOMADOS Y TALLERES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CONSTANCIAS,CREDENCIALES,CERTIFICADOS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E0C49"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w:t>
            </w:r>
            <w:r w:rsidR="00D80094">
              <w:rPr>
                <w:rFonts w:ascii="Arial" w:eastAsia="Times New Roman" w:hAnsi="Arial" w:cs="Arial"/>
                <w:sz w:val="18"/>
                <w:szCs w:val="18"/>
                <w:lang w:eastAsia="es-MX"/>
              </w:rPr>
              <w:t>,</w:t>
            </w:r>
            <w:r w:rsidR="005E3049">
              <w:rPr>
                <w:rFonts w:ascii="Arial" w:eastAsia="Times New Roman" w:hAnsi="Arial" w:cs="Arial"/>
                <w:sz w:val="18"/>
                <w:szCs w:val="18"/>
                <w:lang w:eastAsia="es-MX"/>
              </w:rPr>
              <w:t>5</w:t>
            </w:r>
            <w:r>
              <w:rPr>
                <w:rFonts w:ascii="Arial" w:eastAsia="Times New Roman" w:hAnsi="Arial" w:cs="Arial"/>
                <w:sz w:val="18"/>
                <w:szCs w:val="18"/>
                <w:lang w:eastAsia="es-MX"/>
              </w:rPr>
              <w:t>3</w:t>
            </w:r>
            <w:r w:rsidR="005E3049">
              <w:rPr>
                <w:rFonts w:ascii="Arial" w:eastAsia="Times New Roman" w:hAnsi="Arial" w:cs="Arial"/>
                <w:sz w:val="18"/>
                <w:szCs w:val="18"/>
                <w:lang w:eastAsia="es-MX"/>
              </w:rPr>
              <w:t>3</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CONVENIOS Y PROYECTOS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83F41">
              <w:rPr>
                <w:rFonts w:ascii="Arial" w:eastAsia="Times New Roman" w:hAnsi="Arial" w:cs="Arial"/>
                <w:sz w:val="18"/>
                <w:szCs w:val="18"/>
                <w:lang w:eastAsia="es-MX"/>
              </w:rPr>
              <w:t>251,878</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OTROS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5E3049"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w:t>
            </w:r>
            <w:r w:rsidR="00183F41">
              <w:rPr>
                <w:rFonts w:ascii="Arial" w:eastAsia="Times New Roman" w:hAnsi="Arial" w:cs="Arial"/>
                <w:sz w:val="18"/>
                <w:szCs w:val="18"/>
                <w:lang w:eastAsia="es-MX"/>
              </w:rPr>
              <w:t>46</w:t>
            </w:r>
            <w:r w:rsidR="00D80094">
              <w:rPr>
                <w:rFonts w:ascii="Arial" w:eastAsia="Times New Roman" w:hAnsi="Arial" w:cs="Arial"/>
                <w:sz w:val="18"/>
                <w:szCs w:val="18"/>
                <w:lang w:eastAsia="es-MX"/>
              </w:rPr>
              <w:t>,</w:t>
            </w:r>
            <w:r w:rsidR="00183F41">
              <w:rPr>
                <w:rFonts w:ascii="Arial" w:eastAsia="Times New Roman" w:hAnsi="Arial" w:cs="Arial"/>
                <w:sz w:val="18"/>
                <w:szCs w:val="18"/>
                <w:lang w:eastAsia="es-MX"/>
              </w:rPr>
              <w:t>55</w:t>
            </w:r>
            <w:r>
              <w:rPr>
                <w:rFonts w:ascii="Arial" w:eastAsia="Times New Roman" w:hAnsi="Arial" w:cs="Arial"/>
                <w:sz w:val="18"/>
                <w:szCs w:val="18"/>
                <w:lang w:eastAsia="es-MX"/>
              </w:rPr>
              <w:t>8</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PRODUCTOS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183F41" w:rsidP="00183F4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4</w:t>
            </w:r>
            <w:r w:rsidR="006E5265">
              <w:rPr>
                <w:rFonts w:ascii="Arial" w:eastAsia="Times New Roman" w:hAnsi="Arial" w:cs="Arial"/>
                <w:b/>
                <w:bCs/>
                <w:sz w:val="18"/>
                <w:szCs w:val="18"/>
                <w:lang w:eastAsia="es-MX"/>
              </w:rPr>
              <w:t>,</w:t>
            </w:r>
            <w:r w:rsidR="005E3049">
              <w:rPr>
                <w:rFonts w:ascii="Arial" w:eastAsia="Times New Roman" w:hAnsi="Arial" w:cs="Arial"/>
                <w:b/>
                <w:bCs/>
                <w:sz w:val="18"/>
                <w:szCs w:val="18"/>
                <w:lang w:eastAsia="es-MX"/>
              </w:rPr>
              <w:t>84</w:t>
            </w:r>
            <w:r>
              <w:rPr>
                <w:rFonts w:ascii="Arial" w:eastAsia="Times New Roman" w:hAnsi="Arial" w:cs="Arial"/>
                <w:b/>
                <w:bCs/>
                <w:sz w:val="18"/>
                <w:szCs w:val="18"/>
                <w:lang w:eastAsia="es-MX"/>
              </w:rPr>
              <w:t>1</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RENDIMIENTOS BANCARIOS POR INVERSIONES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183F41"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372</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UTILIDAD CAMBIARIA</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183F41"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w:t>
            </w:r>
            <w:r w:rsidR="006E5265">
              <w:rPr>
                <w:rFonts w:ascii="Arial" w:eastAsia="Times New Roman" w:hAnsi="Arial" w:cs="Arial"/>
                <w:sz w:val="18"/>
                <w:szCs w:val="18"/>
                <w:lang w:eastAsia="es-MX"/>
              </w:rPr>
              <w:t>,</w:t>
            </w:r>
            <w:r>
              <w:rPr>
                <w:rFonts w:ascii="Arial" w:eastAsia="Times New Roman" w:hAnsi="Arial" w:cs="Arial"/>
                <w:sz w:val="18"/>
                <w:szCs w:val="18"/>
                <w:lang w:eastAsia="es-MX"/>
              </w:rPr>
              <w:t>469</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VENTA DE PUBLICACIONES LIBROS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INGRESO POR VENTA DE ACTIVO</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APROVECHAMIENTOS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183F41" w:rsidP="00183F4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202</w:t>
            </w:r>
            <w:r w:rsidR="00D80094">
              <w:rPr>
                <w:rFonts w:ascii="Arial" w:eastAsia="Times New Roman" w:hAnsi="Arial" w:cs="Arial"/>
                <w:b/>
                <w:bCs/>
                <w:sz w:val="18"/>
                <w:szCs w:val="18"/>
                <w:lang w:eastAsia="es-MX"/>
              </w:rPr>
              <w:t>,</w:t>
            </w:r>
            <w:r>
              <w:rPr>
                <w:rFonts w:ascii="Arial" w:eastAsia="Times New Roman" w:hAnsi="Arial" w:cs="Arial"/>
                <w:b/>
                <w:bCs/>
                <w:sz w:val="18"/>
                <w:szCs w:val="18"/>
                <w:lang w:eastAsia="es-MX"/>
              </w:rPr>
              <w:t>545</w:t>
            </w:r>
          </w:p>
        </w:tc>
      </w:tr>
      <w:tr w:rsidR="00183F41" w:rsidRPr="008C01D6" w:rsidTr="00D425AA">
        <w:trPr>
          <w:trHeight w:val="315"/>
          <w:jc w:val="center"/>
        </w:trPr>
        <w:tc>
          <w:tcPr>
            <w:tcW w:w="4709"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RET. EMPLEADOS COLTLAX</w:t>
            </w:r>
          </w:p>
        </w:tc>
        <w:tc>
          <w:tcPr>
            <w:tcW w:w="298"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183F41" w:rsidRPr="008C01D6" w:rsidRDefault="00183F41"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17,213</w:t>
            </w:r>
          </w:p>
        </w:tc>
      </w:tr>
      <w:tr w:rsidR="00183F41" w:rsidRPr="008C01D6" w:rsidTr="00D425AA">
        <w:trPr>
          <w:trHeight w:val="315"/>
          <w:jc w:val="center"/>
        </w:trPr>
        <w:tc>
          <w:tcPr>
            <w:tcW w:w="4709" w:type="dxa"/>
            <w:shd w:val="clear" w:color="auto" w:fill="auto"/>
            <w:noWrap/>
            <w:vAlign w:val="bottom"/>
            <w:hideMark/>
          </w:tcPr>
          <w:p w:rsidR="00183F41" w:rsidRPr="008C01D6" w:rsidRDefault="00183F41" w:rsidP="00183F4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shd w:val="clear" w:color="auto" w:fill="auto"/>
            <w:noWrap/>
            <w:vAlign w:val="bottom"/>
            <w:hideMark/>
          </w:tcPr>
          <w:p w:rsidR="00183F41" w:rsidRPr="008C01D6" w:rsidRDefault="00183F41" w:rsidP="00183F41">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183F41" w:rsidRPr="008C01D6" w:rsidRDefault="00183F41"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185,332</w:t>
            </w:r>
          </w:p>
        </w:tc>
      </w:tr>
    </w:tbl>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Gastos y Otras Pérdidas:</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w:t>
      </w:r>
      <w:r w:rsidRPr="00540418">
        <w:rPr>
          <w:rFonts w:ascii="Soberana Sans Light" w:hAnsi="Soberana Sans Light"/>
          <w:sz w:val="22"/>
          <w:szCs w:val="22"/>
          <w:lang w:val="es-MX"/>
        </w:rPr>
        <w:t xml:space="preserve"> de </w:t>
      </w:r>
      <w:r>
        <w:rPr>
          <w:rFonts w:ascii="Soberana Sans Light" w:hAnsi="Soberana Sans Light"/>
          <w:sz w:val="22"/>
          <w:szCs w:val="22"/>
          <w:lang w:val="es-MX"/>
        </w:rPr>
        <w:t xml:space="preserve">los </w:t>
      </w:r>
      <w:r w:rsidRPr="00540418">
        <w:rPr>
          <w:rFonts w:ascii="Soberana Sans Light" w:hAnsi="Soberana Sans Light"/>
          <w:sz w:val="22"/>
          <w:szCs w:val="22"/>
          <w:lang w:val="es-MX"/>
        </w:rPr>
        <w:t>gastos de funcionamiento</w:t>
      </w:r>
      <w:r>
        <w:rPr>
          <w:rFonts w:ascii="Soberana Sans Light" w:hAnsi="Soberana Sans Light"/>
          <w:sz w:val="22"/>
          <w:szCs w:val="22"/>
          <w:lang w:val="es-MX"/>
        </w:rPr>
        <w:t>:</w:t>
      </w:r>
    </w:p>
    <w:p w:rsidR="00D80094" w:rsidRDefault="00D80094" w:rsidP="00D80094">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714825" w:rsidTr="00D425AA">
        <w:trPr>
          <w:trHeight w:val="375"/>
        </w:trPr>
        <w:tc>
          <w:tcPr>
            <w:tcW w:w="9300" w:type="dxa"/>
            <w:shd w:val="clear" w:color="auto" w:fill="auto"/>
            <w:noWrap/>
            <w:vAlign w:val="center"/>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IMPORTE</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PERSONALES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183F41"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w:t>
            </w:r>
            <w:r w:rsidR="00D80094">
              <w:rPr>
                <w:rFonts w:ascii="Arial" w:eastAsia="Times New Roman" w:hAnsi="Arial" w:cs="Arial"/>
                <w:sz w:val="18"/>
                <w:szCs w:val="18"/>
                <w:lang w:eastAsia="es-MX"/>
              </w:rPr>
              <w:t>,</w:t>
            </w:r>
            <w:r>
              <w:rPr>
                <w:rFonts w:ascii="Arial" w:eastAsia="Times New Roman" w:hAnsi="Arial" w:cs="Arial"/>
                <w:sz w:val="18"/>
                <w:szCs w:val="18"/>
                <w:lang w:eastAsia="es-MX"/>
              </w:rPr>
              <w:t>693</w:t>
            </w:r>
            <w:r w:rsidR="00D80094">
              <w:rPr>
                <w:rFonts w:ascii="Arial" w:eastAsia="Times New Roman" w:hAnsi="Arial" w:cs="Arial"/>
                <w:sz w:val="18"/>
                <w:szCs w:val="18"/>
                <w:lang w:eastAsia="es-MX"/>
              </w:rPr>
              <w:t>,</w:t>
            </w:r>
            <w:r>
              <w:rPr>
                <w:rFonts w:ascii="Arial" w:eastAsia="Times New Roman" w:hAnsi="Arial" w:cs="Arial"/>
                <w:sz w:val="18"/>
                <w:szCs w:val="18"/>
                <w:lang w:eastAsia="es-MX"/>
              </w:rPr>
              <w:t>7</w:t>
            </w:r>
            <w:r w:rsidR="00502038">
              <w:rPr>
                <w:rFonts w:ascii="Arial" w:eastAsia="Times New Roman" w:hAnsi="Arial" w:cs="Arial"/>
                <w:sz w:val="18"/>
                <w:szCs w:val="18"/>
                <w:lang w:eastAsia="es-MX"/>
              </w:rPr>
              <w:t>19</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MATERIALES Y SUMINISTROS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183F41"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554</w:t>
            </w:r>
            <w:r w:rsidR="00D80094">
              <w:rPr>
                <w:rFonts w:ascii="Arial" w:eastAsia="Times New Roman" w:hAnsi="Arial" w:cs="Arial"/>
                <w:sz w:val="18"/>
                <w:szCs w:val="18"/>
                <w:lang w:eastAsia="es-MX"/>
              </w:rPr>
              <w:t>,</w:t>
            </w:r>
            <w:r>
              <w:rPr>
                <w:rFonts w:ascii="Arial" w:eastAsia="Times New Roman" w:hAnsi="Arial" w:cs="Arial"/>
                <w:sz w:val="18"/>
                <w:szCs w:val="18"/>
                <w:lang w:eastAsia="es-MX"/>
              </w:rPr>
              <w:t>279</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GENERALES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715B5B"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D80094">
              <w:rPr>
                <w:rFonts w:ascii="Arial" w:eastAsia="Times New Roman" w:hAnsi="Arial" w:cs="Arial"/>
                <w:sz w:val="18"/>
                <w:szCs w:val="18"/>
                <w:lang w:eastAsia="es-MX"/>
              </w:rPr>
              <w:t>,</w:t>
            </w:r>
            <w:r w:rsidR="00183F41">
              <w:rPr>
                <w:rFonts w:ascii="Arial" w:eastAsia="Times New Roman" w:hAnsi="Arial" w:cs="Arial"/>
                <w:sz w:val="18"/>
                <w:szCs w:val="18"/>
                <w:lang w:eastAsia="es-MX"/>
              </w:rPr>
              <w:t>948</w:t>
            </w:r>
            <w:r w:rsidR="00D80094">
              <w:rPr>
                <w:rFonts w:ascii="Arial" w:eastAsia="Times New Roman" w:hAnsi="Arial" w:cs="Arial"/>
                <w:sz w:val="18"/>
                <w:szCs w:val="18"/>
                <w:lang w:eastAsia="es-MX"/>
              </w:rPr>
              <w:t>,</w:t>
            </w:r>
            <w:r w:rsidR="00183F41">
              <w:rPr>
                <w:rFonts w:ascii="Arial" w:eastAsia="Times New Roman" w:hAnsi="Arial" w:cs="Arial"/>
                <w:sz w:val="18"/>
                <w:szCs w:val="18"/>
                <w:lang w:eastAsia="es-MX"/>
              </w:rPr>
              <w:t>322</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BIENES MUEBLES E INMUEBLES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r w:rsidRPr="00714825">
              <w:rPr>
                <w:rFonts w:ascii="Arial" w:eastAsia="Times New Roman" w:hAnsi="Arial" w:cs="Arial"/>
                <w:sz w:val="18"/>
                <w:szCs w:val="18"/>
                <w:lang w:eastAsia="es-MX"/>
              </w:rPr>
              <w:t xml:space="preserve"> </w:t>
            </w:r>
          </w:p>
        </w:tc>
      </w:tr>
    </w:tbl>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INCISO"/>
        <w:spacing w:after="0" w:line="240" w:lineRule="exact"/>
        <w:ind w:left="360"/>
        <w:rPr>
          <w:b/>
          <w:smallCaps/>
        </w:rPr>
      </w:pPr>
    </w:p>
    <w:p w:rsidR="00D80094" w:rsidRDefault="00D80094" w:rsidP="00D80094">
      <w:pPr>
        <w:pStyle w:val="INCISO"/>
        <w:spacing w:after="0" w:line="240" w:lineRule="exact"/>
        <w:ind w:left="360"/>
        <w:rPr>
          <w:b/>
          <w:smallCaps/>
        </w:rPr>
      </w:pPr>
      <w:r w:rsidRPr="00797E71">
        <w:rPr>
          <w:b/>
          <w:smallCaps/>
        </w:rPr>
        <w:t>III)</w:t>
      </w:r>
      <w:r w:rsidRPr="00797E71">
        <w:rPr>
          <w:b/>
          <w:smallCaps/>
        </w:rPr>
        <w:tab/>
        <w:t>Notas al Estado de Variación en la Hacienda Pública</w:t>
      </w:r>
    </w:p>
    <w:p w:rsidR="00D80094" w:rsidRPr="00797E71" w:rsidRDefault="00D80094" w:rsidP="00D80094">
      <w:pPr>
        <w:pStyle w:val="INCISO"/>
        <w:spacing w:after="0" w:line="240" w:lineRule="exact"/>
        <w:ind w:left="360"/>
        <w:rPr>
          <w:b/>
          <w:smallCaps/>
        </w:rPr>
      </w:pPr>
    </w:p>
    <w:p w:rsidR="00D80094" w:rsidRDefault="00D80094" w:rsidP="00D80094">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D80094" w:rsidRPr="00797E71" w:rsidRDefault="00D80094" w:rsidP="00D80094">
      <w:pPr>
        <w:pStyle w:val="ROMANOS"/>
        <w:spacing w:after="0" w:line="240" w:lineRule="exact"/>
        <w:ind w:left="723" w:firstLine="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9"/>
        <w:gridCol w:w="160"/>
        <w:gridCol w:w="915"/>
        <w:gridCol w:w="160"/>
        <w:gridCol w:w="1207"/>
        <w:gridCol w:w="1500"/>
        <w:gridCol w:w="1358"/>
        <w:gridCol w:w="1351"/>
        <w:gridCol w:w="1359"/>
        <w:gridCol w:w="1362"/>
        <w:gridCol w:w="160"/>
        <w:gridCol w:w="749"/>
      </w:tblGrid>
      <w:tr w:rsidR="00D80094" w:rsidRPr="00220E34" w:rsidTr="00D425AA">
        <w:trPr>
          <w:trHeight w:val="255"/>
        </w:trPr>
        <w:tc>
          <w:tcPr>
            <w:tcW w:w="1240" w:type="pct"/>
            <w:vMerge w:val="restar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CONCEPTO</w:t>
            </w:r>
          </w:p>
        </w:tc>
        <w:tc>
          <w:tcPr>
            <w:tcW w:w="58" w:type="pct"/>
            <w:shd w:val="clear" w:color="auto" w:fill="auto"/>
            <w:noWrap/>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335" w:type="pct"/>
            <w:shd w:val="clear" w:color="auto" w:fill="auto"/>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AL</w:t>
            </w:r>
          </w:p>
        </w:tc>
        <w:tc>
          <w:tcPr>
            <w:tcW w:w="58" w:type="pct"/>
            <w:shd w:val="clear" w:color="auto" w:fill="auto"/>
            <w:noWrap/>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2977" w:type="pct"/>
            <w:gridSpan w:val="6"/>
            <w:shd w:val="clear" w:color="auto" w:fill="auto"/>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MODIFICACIONES</w:t>
            </w:r>
          </w:p>
        </w:tc>
        <w:tc>
          <w:tcPr>
            <w:tcW w:w="58" w:type="pct"/>
            <w:shd w:val="clear" w:color="auto" w:fill="auto"/>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274" w:type="pct"/>
            <w:vMerge w:val="restar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FINAL</w:t>
            </w:r>
          </w:p>
        </w:tc>
      </w:tr>
      <w:tr w:rsidR="00D80094" w:rsidRPr="00220E34" w:rsidTr="00D425AA">
        <w:trPr>
          <w:trHeight w:val="240"/>
        </w:trPr>
        <w:tc>
          <w:tcPr>
            <w:tcW w:w="1240" w:type="pct"/>
            <w:vMerge/>
            <w:shd w:val="clear" w:color="auto" w:fill="auto"/>
            <w:vAlign w:val="center"/>
            <w:hideMark/>
          </w:tcPr>
          <w:p w:rsidR="00D80094" w:rsidRPr="00220E34" w:rsidRDefault="00D80094" w:rsidP="00D425AA">
            <w:pPr>
              <w:spacing w:after="0" w:line="240" w:lineRule="auto"/>
              <w:rPr>
                <w:rFonts w:ascii="Arial" w:eastAsia="Times New Roman" w:hAnsi="Arial" w:cs="Arial"/>
                <w:b/>
                <w:bCs/>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335" w:type="pct"/>
            <w:shd w:val="clear" w:color="auto" w:fill="auto"/>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31/12/201</w:t>
            </w:r>
            <w:r>
              <w:rPr>
                <w:rFonts w:ascii="Arial" w:eastAsia="Times New Roman" w:hAnsi="Arial" w:cs="Arial"/>
                <w:b/>
                <w:bCs/>
                <w:sz w:val="14"/>
                <w:szCs w:val="14"/>
                <w:lang w:eastAsia="es-MX"/>
              </w:rPr>
              <w:t>4</w:t>
            </w:r>
          </w:p>
        </w:tc>
        <w:tc>
          <w:tcPr>
            <w:tcW w:w="58" w:type="pct"/>
            <w:shd w:val="clear" w:color="auto" w:fill="auto"/>
            <w:noWrap/>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442"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 xml:space="preserve">ENE-FEB </w:t>
            </w:r>
          </w:p>
        </w:tc>
        <w:tc>
          <w:tcPr>
            <w:tcW w:w="549"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MAR-ABR</w:t>
            </w:r>
          </w:p>
        </w:tc>
        <w:tc>
          <w:tcPr>
            <w:tcW w:w="497"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MAY-JUN</w:t>
            </w:r>
          </w:p>
        </w:tc>
        <w:tc>
          <w:tcPr>
            <w:tcW w:w="494"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JUL-AGS</w:t>
            </w:r>
          </w:p>
        </w:tc>
        <w:tc>
          <w:tcPr>
            <w:tcW w:w="497"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SEPT-OCT</w:t>
            </w:r>
          </w:p>
        </w:tc>
        <w:tc>
          <w:tcPr>
            <w:tcW w:w="497" w:type="pct"/>
            <w:shd w:val="clear" w:color="auto" w:fill="auto"/>
            <w:vAlign w:val="center"/>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NOV-DIC</w:t>
            </w:r>
          </w:p>
        </w:tc>
        <w:tc>
          <w:tcPr>
            <w:tcW w:w="58" w:type="pct"/>
            <w:shd w:val="clear" w:color="auto" w:fill="auto"/>
            <w:vAlign w:val="bottom"/>
            <w:hideMark/>
          </w:tcPr>
          <w:p w:rsidR="00D80094" w:rsidRPr="00220E34" w:rsidRDefault="00D80094" w:rsidP="00D425AA">
            <w:pPr>
              <w:spacing w:after="0" w:line="240" w:lineRule="auto"/>
              <w:jc w:val="center"/>
              <w:rPr>
                <w:rFonts w:ascii="Arial" w:eastAsia="Times New Roman" w:hAnsi="Arial" w:cs="Arial"/>
                <w:b/>
                <w:bCs/>
                <w:sz w:val="14"/>
                <w:szCs w:val="14"/>
                <w:lang w:eastAsia="es-MX"/>
              </w:rPr>
            </w:pPr>
          </w:p>
        </w:tc>
        <w:tc>
          <w:tcPr>
            <w:tcW w:w="274" w:type="pct"/>
            <w:vMerge/>
            <w:shd w:val="clear" w:color="auto" w:fill="auto"/>
            <w:vAlign w:val="center"/>
            <w:hideMark/>
          </w:tcPr>
          <w:p w:rsidR="00D80094" w:rsidRPr="00220E34" w:rsidRDefault="00D80094" w:rsidP="00D425AA">
            <w:pPr>
              <w:spacing w:after="0" w:line="240" w:lineRule="auto"/>
              <w:rPr>
                <w:rFonts w:ascii="Arial" w:eastAsia="Times New Roman" w:hAnsi="Arial" w:cs="Arial"/>
                <w:b/>
                <w:bCs/>
                <w:sz w:val="14"/>
                <w:szCs w:val="14"/>
                <w:lang w:eastAsia="es-MX"/>
              </w:rPr>
            </w:pP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MUEBLES</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TRANSPORTE</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DE OFICINA</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154,159</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6E5265">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137,491</w:t>
            </w: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291,650</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COMPUTO</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402,112</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402,112</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AUDIOVISUAL</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180,877</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180,877</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HERRAMIENTA Y EQUIPO</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150,352</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150,352</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SOFTWARE</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BIBLIOTECA</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INMUEBLES</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EDIFICIOS</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 EJERCICIOS ANTERIORES</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-23,232</w:t>
            </w:r>
          </w:p>
        </w:tc>
        <w:tc>
          <w:tcPr>
            <w:tcW w:w="58"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442"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549"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4"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97"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-23232</w:t>
            </w:r>
          </w:p>
        </w:tc>
      </w:tr>
      <w:tr w:rsidR="00D80094" w:rsidRPr="00220E34" w:rsidTr="00D425AA">
        <w:trPr>
          <w:trHeight w:val="390"/>
        </w:trPr>
        <w:tc>
          <w:tcPr>
            <w:tcW w:w="1240"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DEL EJERCICIO</w:t>
            </w: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335" w:type="pct"/>
            <w:shd w:val="clear" w:color="auto" w:fill="auto"/>
            <w:noWrap/>
            <w:vAlign w:val="bottom"/>
            <w:hideMark/>
          </w:tcPr>
          <w:p w:rsidR="00D80094" w:rsidRPr="00220E34" w:rsidRDefault="00D80094" w:rsidP="00D425AA">
            <w:pPr>
              <w:spacing w:after="0" w:line="240" w:lineRule="auto"/>
              <w:jc w:val="right"/>
              <w:rPr>
                <w:rFonts w:ascii="Arial" w:eastAsia="Times New Roman" w:hAnsi="Arial" w:cs="Arial"/>
                <w:sz w:val="14"/>
                <w:szCs w:val="14"/>
                <w:lang w:eastAsia="es-MX"/>
              </w:rPr>
            </w:pPr>
          </w:p>
        </w:tc>
        <w:tc>
          <w:tcPr>
            <w:tcW w:w="58" w:type="pct"/>
            <w:shd w:val="clear" w:color="auto" w:fill="auto"/>
            <w:noWrap/>
            <w:vAlign w:val="bottom"/>
            <w:hideMark/>
          </w:tcPr>
          <w:p w:rsidR="00D80094" w:rsidRPr="00220E34" w:rsidRDefault="00D80094" w:rsidP="00D425AA">
            <w:pPr>
              <w:spacing w:after="0" w:line="240" w:lineRule="auto"/>
              <w:rPr>
                <w:rFonts w:ascii="Arial" w:eastAsia="Times New Roman" w:hAnsi="Arial" w:cs="Arial"/>
                <w:sz w:val="14"/>
                <w:szCs w:val="14"/>
                <w:lang w:eastAsia="es-MX"/>
              </w:rPr>
            </w:pPr>
          </w:p>
        </w:tc>
        <w:tc>
          <w:tcPr>
            <w:tcW w:w="442"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-375,296</w:t>
            </w:r>
          </w:p>
        </w:tc>
        <w:tc>
          <w:tcPr>
            <w:tcW w:w="549"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80,539</w:t>
            </w:r>
          </w:p>
        </w:tc>
        <w:tc>
          <w:tcPr>
            <w:tcW w:w="497"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-3,005</w:t>
            </w:r>
          </w:p>
        </w:tc>
        <w:tc>
          <w:tcPr>
            <w:tcW w:w="494" w:type="pct"/>
            <w:shd w:val="clear" w:color="auto" w:fill="auto"/>
            <w:noWrap/>
            <w:vAlign w:val="bottom"/>
          </w:tcPr>
          <w:p w:rsidR="00D80094" w:rsidRPr="00220E34" w:rsidRDefault="00D80094"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-11,236</w:t>
            </w:r>
          </w:p>
        </w:tc>
        <w:tc>
          <w:tcPr>
            <w:tcW w:w="497" w:type="pct"/>
            <w:shd w:val="clear" w:color="auto" w:fill="auto"/>
            <w:noWrap/>
            <w:vAlign w:val="bottom"/>
          </w:tcPr>
          <w:p w:rsidR="00D80094" w:rsidRPr="00220E34" w:rsidRDefault="000E64E5"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-17,155</w:t>
            </w:r>
          </w:p>
        </w:tc>
        <w:tc>
          <w:tcPr>
            <w:tcW w:w="497" w:type="pct"/>
            <w:shd w:val="clear" w:color="auto" w:fill="auto"/>
            <w:noWrap/>
            <w:vAlign w:val="bottom"/>
          </w:tcPr>
          <w:p w:rsidR="00D80094" w:rsidRPr="00220E34" w:rsidRDefault="000E64E5"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-58,711</w:t>
            </w:r>
          </w:p>
        </w:tc>
        <w:tc>
          <w:tcPr>
            <w:tcW w:w="58" w:type="pct"/>
            <w:shd w:val="clear" w:color="auto" w:fill="auto"/>
            <w:noWrap/>
            <w:vAlign w:val="bottom"/>
          </w:tcPr>
          <w:p w:rsidR="00D80094" w:rsidRPr="00220E34" w:rsidRDefault="00D80094" w:rsidP="00D425AA">
            <w:pPr>
              <w:spacing w:after="0" w:line="240" w:lineRule="auto"/>
              <w:rPr>
                <w:rFonts w:ascii="Arial" w:eastAsia="Times New Roman" w:hAnsi="Arial" w:cs="Arial"/>
                <w:sz w:val="14"/>
                <w:szCs w:val="14"/>
                <w:lang w:eastAsia="es-MX"/>
              </w:rPr>
            </w:pPr>
          </w:p>
        </w:tc>
        <w:tc>
          <w:tcPr>
            <w:tcW w:w="274" w:type="pct"/>
            <w:shd w:val="clear" w:color="auto" w:fill="auto"/>
            <w:noWrap/>
            <w:vAlign w:val="bottom"/>
          </w:tcPr>
          <w:p w:rsidR="00D80094" w:rsidRPr="00220E34" w:rsidRDefault="00D80094" w:rsidP="000E64E5">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w:t>
            </w:r>
            <w:r w:rsidR="000E64E5">
              <w:rPr>
                <w:rFonts w:ascii="Arial" w:eastAsia="Times New Roman" w:hAnsi="Arial" w:cs="Arial"/>
                <w:sz w:val="14"/>
                <w:szCs w:val="14"/>
                <w:lang w:eastAsia="es-MX"/>
              </w:rPr>
              <w:t>267,442</w:t>
            </w:r>
          </w:p>
        </w:tc>
      </w:tr>
    </w:tbl>
    <w:p w:rsidR="00D80094" w:rsidRPr="00220E34" w:rsidRDefault="00D80094" w:rsidP="00D80094">
      <w:pPr>
        <w:pStyle w:val="ROMANOS"/>
        <w:spacing w:after="0" w:line="240" w:lineRule="exact"/>
        <w:rPr>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Pr="00540418" w:rsidRDefault="00AA6341"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ind w:left="1008" w:firstLine="0"/>
        <w:rPr>
          <w:rFonts w:ascii="Soberana Sans Light" w:hAnsi="Soberana Sans Light"/>
          <w:sz w:val="22"/>
          <w:szCs w:val="22"/>
          <w:lang w:val="es-MX"/>
        </w:rPr>
      </w:pPr>
    </w:p>
    <w:p w:rsidR="00D80094" w:rsidRDefault="00D80094" w:rsidP="00D80094">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DA20FF" w:rsidRDefault="00DA20FF" w:rsidP="00D80094">
      <w:pPr>
        <w:pStyle w:val="INCISO"/>
        <w:spacing w:after="0" w:line="240" w:lineRule="exact"/>
        <w:ind w:left="360"/>
        <w:rPr>
          <w:b/>
          <w:smallCaps/>
        </w:rPr>
      </w:pPr>
    </w:p>
    <w:p w:rsidR="00DA20FF" w:rsidRPr="00797E71" w:rsidRDefault="00DA20FF" w:rsidP="00DA20FF">
      <w:pPr>
        <w:pStyle w:val="INCISO"/>
        <w:numPr>
          <w:ilvl w:val="0"/>
          <w:numId w:val="8"/>
        </w:numPr>
        <w:spacing w:after="0" w:line="240" w:lineRule="exact"/>
        <w:rPr>
          <w:b/>
          <w:smallCaps/>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w:t>
      </w:r>
      <w:r w:rsidR="00A1598E">
        <w:rPr>
          <w:rFonts w:ascii="Soberana Sans Light" w:hAnsi="Soberana Sans Light"/>
          <w:sz w:val="22"/>
          <w:szCs w:val="22"/>
          <w:lang w:val="es-MX"/>
        </w:rPr>
        <w:t xml:space="preserve"> comportamiento del Estado de</w:t>
      </w:r>
      <w:r>
        <w:rPr>
          <w:rFonts w:ascii="Soberana Sans Light" w:hAnsi="Soberana Sans Light"/>
          <w:sz w:val="22"/>
          <w:szCs w:val="22"/>
          <w:lang w:val="es-MX"/>
        </w:rPr>
        <w:t xml:space="preserve"> </w:t>
      </w:r>
      <w:r w:rsidR="00AF6434">
        <w:rPr>
          <w:rFonts w:ascii="Soberana Sans Light" w:hAnsi="Soberana Sans Light"/>
          <w:sz w:val="22"/>
          <w:szCs w:val="22"/>
          <w:lang w:val="es-MX"/>
        </w:rPr>
        <w:t>Flujos de Efectivo</w:t>
      </w:r>
      <w:r>
        <w:rPr>
          <w:rFonts w:ascii="Soberana Sans Light" w:hAnsi="Soberana Sans Light"/>
          <w:sz w:val="22"/>
          <w:szCs w:val="22"/>
          <w:lang w:val="es-MX"/>
        </w:rPr>
        <w:t>:</w:t>
      </w:r>
    </w:p>
    <w:p w:rsidR="00D80094" w:rsidRDefault="00D80094" w:rsidP="00D80094">
      <w:pPr>
        <w:pStyle w:val="Texto"/>
        <w:spacing w:after="0" w:line="240" w:lineRule="exact"/>
        <w:jc w:val="center"/>
        <w:rPr>
          <w:b/>
          <w:smallCaps/>
          <w:szCs w:val="18"/>
          <w:lang w:val="es-MX"/>
        </w:rPr>
      </w:pPr>
    </w:p>
    <w:p w:rsidR="00D80094" w:rsidRDefault="00DA20FF" w:rsidP="00D80094">
      <w:pPr>
        <w:pStyle w:val="Texto"/>
        <w:spacing w:after="0" w:line="240" w:lineRule="exact"/>
        <w:jc w:val="center"/>
        <w:rPr>
          <w:b/>
          <w:smallCaps/>
          <w:szCs w:val="18"/>
          <w:lang w:val="es-MX"/>
        </w:rPr>
      </w:pPr>
      <w:r w:rsidRPr="00AD52ED">
        <w:rPr>
          <w:noProof/>
          <w:lang w:val="es-MX" w:eastAsia="es-MX"/>
        </w:rPr>
        <w:drawing>
          <wp:anchor distT="0" distB="0" distL="114300" distR="114300" simplePos="0" relativeHeight="251660288" behindDoc="0" locked="0" layoutInCell="1" allowOverlap="1" wp14:anchorId="50DA90C3" wp14:editId="6BF056D6">
            <wp:simplePos x="0" y="0"/>
            <wp:positionH relativeFrom="column">
              <wp:posOffset>312747</wp:posOffset>
            </wp:positionH>
            <wp:positionV relativeFrom="paragraph">
              <wp:posOffset>13091</wp:posOffset>
            </wp:positionV>
            <wp:extent cx="8067176" cy="43139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3157" cy="4317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094" w:rsidRDefault="00D80094"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8144EA" w:rsidRDefault="008144EA" w:rsidP="00D80094">
      <w:pPr>
        <w:pStyle w:val="Texto"/>
        <w:spacing w:after="0" w:line="240" w:lineRule="exact"/>
        <w:jc w:val="center"/>
        <w:rPr>
          <w:b/>
          <w:smallCaps/>
          <w:szCs w:val="18"/>
          <w:lang w:val="es-MX"/>
        </w:rPr>
      </w:pPr>
    </w:p>
    <w:p w:rsidR="008144EA" w:rsidRDefault="008144EA" w:rsidP="00D80094">
      <w:pPr>
        <w:pStyle w:val="Texto"/>
        <w:spacing w:after="0" w:line="240" w:lineRule="exact"/>
        <w:jc w:val="center"/>
        <w:rPr>
          <w:b/>
          <w:smallCaps/>
          <w:szCs w:val="18"/>
          <w:lang w:val="es-MX"/>
        </w:rPr>
      </w:pPr>
    </w:p>
    <w:p w:rsidR="008144EA" w:rsidRPr="00797E71" w:rsidRDefault="008144EA" w:rsidP="00D80094">
      <w:pPr>
        <w:pStyle w:val="Texto"/>
        <w:spacing w:after="0" w:line="240" w:lineRule="exact"/>
        <w:jc w:val="center"/>
        <w:rPr>
          <w:b/>
          <w:smallCaps/>
          <w:szCs w:val="18"/>
          <w:lang w:val="es-MX"/>
        </w:rPr>
      </w:pPr>
    </w:p>
    <w:p w:rsidR="00D80094" w:rsidRDefault="00D80094" w:rsidP="00D80094">
      <w:pPr>
        <w:pStyle w:val="Texto"/>
        <w:spacing w:after="0" w:line="240" w:lineRule="exact"/>
        <w:ind w:firstLine="0"/>
        <w:jc w:val="center"/>
        <w:rPr>
          <w:b/>
          <w:szCs w:val="18"/>
          <w:lang w:val="es-MX"/>
        </w:rPr>
      </w:pPr>
      <w:r w:rsidRPr="00797E71">
        <w:rPr>
          <w:szCs w:val="18"/>
        </w:rPr>
        <w:t xml:space="preserve"> </w:t>
      </w:r>
      <w:r w:rsidRPr="00797E71">
        <w:rPr>
          <w:b/>
          <w:szCs w:val="18"/>
        </w:rPr>
        <w:t>b)</w:t>
      </w:r>
      <w:r w:rsidRPr="00797E71">
        <w:rPr>
          <w:szCs w:val="18"/>
        </w:rPr>
        <w:t xml:space="preserve"> </w:t>
      </w:r>
      <w:r w:rsidRPr="00797E71">
        <w:rPr>
          <w:b/>
          <w:szCs w:val="18"/>
          <w:lang w:val="es-MX"/>
        </w:rPr>
        <w:t>NOTAS DE MEMORIA (CUENTAS DE ORDEN)</w:t>
      </w: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AA6341" w:rsidRPr="00540418" w:rsidRDefault="00AA6341" w:rsidP="00AF6434">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A.C., no utiliza </w:t>
      </w:r>
      <w:r w:rsidRPr="00540418">
        <w:rPr>
          <w:rFonts w:ascii="Soberana Sans Light" w:hAnsi="Soberana Sans Light"/>
          <w:sz w:val="22"/>
          <w:szCs w:val="22"/>
          <w:lang w:val="es-MX"/>
        </w:rPr>
        <w:t xml:space="preserve">cuentas de orden para registrar movimientos de valores </w:t>
      </w:r>
      <w:r>
        <w:rPr>
          <w:rFonts w:ascii="Soberana Sans Light" w:hAnsi="Soberana Sans Light"/>
          <w:sz w:val="22"/>
          <w:szCs w:val="22"/>
          <w:lang w:val="es-MX"/>
        </w:rPr>
        <w:t>pues no</w:t>
      </w:r>
      <w:r w:rsidRPr="00540418">
        <w:rPr>
          <w:rFonts w:ascii="Soberana Sans Light" w:hAnsi="Soberana Sans Light"/>
          <w:sz w:val="22"/>
          <w:szCs w:val="22"/>
          <w:lang w:val="es-MX"/>
        </w:rPr>
        <w:t xml:space="preserve"> afect</w:t>
      </w:r>
      <w:r>
        <w:rPr>
          <w:rFonts w:ascii="Soberana Sans Light" w:hAnsi="Soberana Sans Light"/>
          <w:sz w:val="22"/>
          <w:szCs w:val="22"/>
          <w:lang w:val="es-MX"/>
        </w:rPr>
        <w:t>a</w:t>
      </w:r>
      <w:r w:rsidRPr="00540418">
        <w:rPr>
          <w:rFonts w:ascii="Soberana Sans Light" w:hAnsi="Soberana Sans Light"/>
          <w:sz w:val="22"/>
          <w:szCs w:val="22"/>
          <w:lang w:val="es-MX"/>
        </w:rPr>
        <w:t xml:space="preserve">n </w:t>
      </w:r>
      <w:r>
        <w:rPr>
          <w:rFonts w:ascii="Soberana Sans Light" w:hAnsi="Soberana Sans Light"/>
          <w:sz w:val="22"/>
          <w:szCs w:val="22"/>
          <w:lang w:val="es-MX"/>
        </w:rPr>
        <w:t>ni</w:t>
      </w:r>
      <w:r w:rsidRPr="00540418">
        <w:rPr>
          <w:rFonts w:ascii="Soberana Sans Light" w:hAnsi="Soberana Sans Light"/>
          <w:sz w:val="22"/>
          <w:szCs w:val="22"/>
          <w:lang w:val="es-MX"/>
        </w:rPr>
        <w:t xml:space="preserve"> modifi</w:t>
      </w:r>
      <w:r>
        <w:rPr>
          <w:rFonts w:ascii="Soberana Sans Light" w:hAnsi="Soberana Sans Light"/>
          <w:sz w:val="22"/>
          <w:szCs w:val="22"/>
          <w:lang w:val="es-MX"/>
        </w:rPr>
        <w:t>can</w:t>
      </w:r>
      <w:r w:rsidRPr="00540418">
        <w:rPr>
          <w:rFonts w:ascii="Soberana Sans Light" w:hAnsi="Soberana Sans Light"/>
          <w:sz w:val="22"/>
          <w:szCs w:val="22"/>
          <w:lang w:val="es-MX"/>
        </w:rPr>
        <w:t xml:space="preserve"> el balance de</w:t>
      </w:r>
      <w:r w:rsidR="00490D43">
        <w:rPr>
          <w:rFonts w:ascii="Soberana Sans Light" w:hAnsi="Soberana Sans Light"/>
          <w:sz w:val="22"/>
          <w:szCs w:val="22"/>
          <w:lang w:val="es-MX"/>
        </w:rPr>
        <w:t xml:space="preserve"> </w:t>
      </w:r>
      <w:r w:rsidRPr="00540418">
        <w:rPr>
          <w:rFonts w:ascii="Soberana Sans Light" w:hAnsi="Soberana Sans Light"/>
          <w:sz w:val="22"/>
          <w:szCs w:val="22"/>
          <w:lang w:val="es-MX"/>
        </w:rPr>
        <w:t>l</w:t>
      </w:r>
      <w:r w:rsidR="00490D43">
        <w:rPr>
          <w:rFonts w:ascii="Soberana Sans Light" w:hAnsi="Soberana Sans Light"/>
          <w:sz w:val="22"/>
          <w:szCs w:val="22"/>
          <w:lang w:val="es-MX"/>
        </w:rPr>
        <w:t>a Institución;</w:t>
      </w:r>
      <w:r w:rsidRPr="00540418">
        <w:rPr>
          <w:rFonts w:ascii="Soberana Sans Light" w:hAnsi="Soberana Sans Light"/>
          <w:sz w:val="22"/>
          <w:szCs w:val="22"/>
          <w:lang w:val="es-MX"/>
        </w:rPr>
        <w:t xml:space="preserve"> sin embargo, su incorporación en libros </w:t>
      </w:r>
      <w:r w:rsidR="00490D43">
        <w:rPr>
          <w:rFonts w:ascii="Soberana Sans Light" w:hAnsi="Soberana Sans Light"/>
          <w:sz w:val="22"/>
          <w:szCs w:val="22"/>
          <w:lang w:val="es-MX"/>
        </w:rPr>
        <w:t>s</w:t>
      </w:r>
      <w:r w:rsidRPr="00540418">
        <w:rPr>
          <w:rFonts w:ascii="Soberana Sans Light" w:hAnsi="Soberana Sans Light"/>
          <w:sz w:val="22"/>
          <w:szCs w:val="22"/>
          <w:lang w:val="es-MX"/>
        </w:rPr>
        <w:t xml:space="preserve">e </w:t>
      </w:r>
      <w:r w:rsidR="00490D43">
        <w:rPr>
          <w:rFonts w:ascii="Soberana Sans Light" w:hAnsi="Soberana Sans Light"/>
          <w:sz w:val="22"/>
          <w:szCs w:val="22"/>
          <w:lang w:val="es-MX"/>
        </w:rPr>
        <w:t>hará en lo sucesivo</w:t>
      </w:r>
      <w:r w:rsidRPr="00540418">
        <w:rPr>
          <w:rFonts w:ascii="Soberana Sans Light" w:hAnsi="Soberana Sans Light"/>
          <w:sz w:val="22"/>
          <w:szCs w:val="22"/>
          <w:lang w:val="es-MX"/>
        </w:rPr>
        <w:t xml:space="preserve"> con fines de recordatorio contable, de control y en general sobre los aspectos administrativos, o bien para consignar sus derechos o responsabilidades contingentes que puedan o no presentarse en el futuro.</w:t>
      </w:r>
    </w:p>
    <w:p w:rsidR="00D80094" w:rsidRPr="008F489F" w:rsidRDefault="00D80094" w:rsidP="00D80094">
      <w:pPr>
        <w:pStyle w:val="ROMANOS"/>
        <w:spacing w:after="0" w:line="240" w:lineRule="exact"/>
        <w:rPr>
          <w:lang w:val="es-MX"/>
        </w:rPr>
      </w:pPr>
    </w:p>
    <w:p w:rsidR="00DA20FF" w:rsidRDefault="00DA20FF"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r w:rsidRPr="008F489F">
        <w:rPr>
          <w:b/>
          <w:szCs w:val="18"/>
          <w:lang w:val="es-MX"/>
        </w:rPr>
        <w:t>c) NOTAS DE GESTIÓN ADMINISTRATIVA</w:t>
      </w:r>
    </w:p>
    <w:p w:rsidR="0017439C" w:rsidRDefault="0017439C"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p>
    <w:p w:rsidR="0017439C"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D80094"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En esta entidad las Cuentas Públicas</w:t>
      </w:r>
      <w:r>
        <w:rPr>
          <w:rFonts w:ascii="Soberana Sans Light" w:hAnsi="Soberana Sans Light"/>
          <w:sz w:val="22"/>
          <w:szCs w:val="22"/>
          <w:lang w:val="es-MX"/>
        </w:rPr>
        <w:t xml:space="preserve"> por los ejercicios 2011, 2012,</w:t>
      </w:r>
      <w:r w:rsidRPr="0017439C">
        <w:rPr>
          <w:rFonts w:ascii="Soberana Sans Light" w:hAnsi="Soberana Sans Light"/>
          <w:sz w:val="22"/>
          <w:szCs w:val="22"/>
          <w:lang w:val="es-MX"/>
        </w:rPr>
        <w:t xml:space="preserve"> 2013</w:t>
      </w:r>
      <w:r>
        <w:rPr>
          <w:rFonts w:ascii="Soberana Sans Light" w:hAnsi="Soberana Sans Light"/>
          <w:sz w:val="22"/>
          <w:szCs w:val="22"/>
          <w:lang w:val="es-MX"/>
        </w:rPr>
        <w:t xml:space="preserve"> y 2014</w:t>
      </w:r>
      <w:r w:rsidRPr="0017439C">
        <w:rPr>
          <w:rFonts w:ascii="Soberana Sans Light" w:hAnsi="Soberana Sans Light"/>
          <w:sz w:val="22"/>
          <w:szCs w:val="22"/>
          <w:lang w:val="es-MX"/>
        </w:rPr>
        <w:t xml:space="preserve"> fueron aprobadas en el Pleno del H. Congreso del Estado de manera satisfactoria trabajando para que en el ejercicio 201</w:t>
      </w:r>
      <w:r>
        <w:rPr>
          <w:rFonts w:ascii="Soberana Sans Light" w:hAnsi="Soberana Sans Light"/>
          <w:sz w:val="22"/>
          <w:szCs w:val="22"/>
          <w:lang w:val="es-MX"/>
        </w:rPr>
        <w:t>5</w:t>
      </w:r>
      <w:r w:rsidRPr="0017439C">
        <w:rPr>
          <w:rFonts w:ascii="Soberana Sans Light" w:hAnsi="Soberana Sans Light"/>
          <w:sz w:val="22"/>
          <w:szCs w:val="22"/>
          <w:lang w:val="es-MX"/>
        </w:rPr>
        <w:t xml:space="preserve"> se proceda de la misma manera.</w:t>
      </w:r>
    </w:p>
    <w:p w:rsidR="00D80094" w:rsidRPr="0017439C" w:rsidRDefault="00D80094" w:rsidP="0017439C">
      <w:pPr>
        <w:pStyle w:val="Texto"/>
        <w:spacing w:after="0" w:line="240" w:lineRule="exact"/>
        <w:ind w:firstLine="708"/>
        <w:rPr>
          <w:rFonts w:ascii="Soberana Sans Light" w:hAnsi="Soberana Sans Light"/>
          <w:sz w:val="22"/>
          <w:szCs w:val="22"/>
          <w:lang w:val="es-MX"/>
        </w:rPr>
      </w:pPr>
    </w:p>
    <w:p w:rsidR="004311BE" w:rsidRDefault="001F71DC" w:rsidP="00540418">
      <w:pPr>
        <w:pStyle w:val="Texto"/>
        <w:spacing w:after="0" w:line="240" w:lineRule="exact"/>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65" type="#_x0000_t75" style="position:absolute;left:0;text-align:left;margin-left:3.75pt;margin-top:53.85pt;width:628.75pt;height:62.4pt;z-index:251658240;mso-position-horizontal-relative:text;mso-position-vertical-relative:text;mso-width-relative:page;mso-height-relative:page">
            <v:imagedata r:id="rId23" o:title=""/>
            <w10:wrap type="topAndBottom"/>
          </v:shape>
          <o:OLEObject Type="Embed" ProgID="Excel.Sheet.12" ShapeID="_x0000_s1065" DrawAspect="Content" ObjectID="_1512812405" r:id="rId24"/>
        </w:object>
      </w: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437123">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Pr="00540418" w:rsidRDefault="004311BE" w:rsidP="0070514D">
      <w:pPr>
        <w:pStyle w:val="Texto"/>
        <w:spacing w:after="0" w:line="240" w:lineRule="exact"/>
        <w:ind w:firstLine="0"/>
        <w:rPr>
          <w:rFonts w:ascii="Soberana Sans Light" w:hAnsi="Soberana Sans Light"/>
          <w:sz w:val="22"/>
          <w:szCs w:val="22"/>
        </w:rPr>
      </w:pPr>
    </w:p>
    <w:sectPr w:rsidR="004311BE" w:rsidRPr="00540418" w:rsidSect="008E3652">
      <w:headerReference w:type="even" r:id="rId25"/>
      <w:headerReference w:type="default" r:id="rId26"/>
      <w:footerReference w:type="even" r:id="rId27"/>
      <w:footerReference w:type="defaul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1DC" w:rsidRDefault="001F71DC" w:rsidP="00EA5418">
      <w:pPr>
        <w:spacing w:after="0" w:line="240" w:lineRule="auto"/>
      </w:pPr>
      <w:r>
        <w:separator/>
      </w:r>
    </w:p>
  </w:endnote>
  <w:endnote w:type="continuationSeparator" w:id="0">
    <w:p w:rsidR="001F71DC" w:rsidRDefault="001F71D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13011C" w:rsidRDefault="008C01D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CE97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006203" w:rsidRPr="00006203">
          <w:rPr>
            <w:rFonts w:ascii="Soberana Sans Light" w:hAnsi="Soberana Sans Light"/>
            <w:noProof/>
            <w:lang w:val="es-ES"/>
          </w:rPr>
          <w:t>16</w:t>
        </w:r>
        <w:r w:rsidRPr="0013011C">
          <w:rPr>
            <w:rFonts w:ascii="Soberana Sans Light" w:hAnsi="Soberana Sans Light"/>
          </w:rPr>
          <w:fldChar w:fldCharType="end"/>
        </w:r>
      </w:sdtContent>
    </w:sdt>
  </w:p>
  <w:p w:rsidR="008C01D6" w:rsidRDefault="008C01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8E3652" w:rsidRDefault="008C01D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8949D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006203" w:rsidRPr="00006203">
          <w:rPr>
            <w:rFonts w:ascii="Soberana Sans Light" w:hAnsi="Soberana Sans Light"/>
            <w:noProof/>
            <w:lang w:val="es-ES"/>
          </w:rPr>
          <w:t>13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1DC" w:rsidRDefault="001F71DC" w:rsidP="00EA5418">
      <w:pPr>
        <w:spacing w:after="0" w:line="240" w:lineRule="auto"/>
      </w:pPr>
      <w:r>
        <w:separator/>
      </w:r>
    </w:p>
  </w:footnote>
  <w:footnote w:type="continuationSeparator" w:id="0">
    <w:p w:rsidR="001F71DC" w:rsidRDefault="001F71D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Default="008C01D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1D6" w:rsidRDefault="008C0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C01D6" w:rsidRDefault="008C0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C01D6" w:rsidRPr="00275FC6" w:rsidRDefault="008C01D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C16999">
                                <w:rPr>
                                  <w:rFonts w:ascii="Soberana Titular" w:hAnsi="Soberana Titular" w:cs="Arial"/>
                                  <w:color w:val="808080" w:themeColor="background1" w:themeShade="80"/>
                                  <w:sz w:val="42"/>
                                  <w:szCs w:val="42"/>
                                </w:rPr>
                                <w:t>5</w:t>
                              </w:r>
                            </w:p>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C01D6" w:rsidRPr="00275FC6" w:rsidRDefault="008C01D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C01D6" w:rsidRDefault="008C0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C01D6" w:rsidRDefault="008C0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C01D6" w:rsidRPr="00275FC6" w:rsidRDefault="008C01D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C16999">
                          <w:rPr>
                            <w:rFonts w:ascii="Soberana Titular" w:hAnsi="Soberana Titular" w:cs="Arial"/>
                            <w:color w:val="808080" w:themeColor="background1" w:themeShade="80"/>
                            <w:sz w:val="42"/>
                            <w:szCs w:val="42"/>
                          </w:rPr>
                          <w:t>5</w:t>
                        </w:r>
                      </w:p>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C01D6" w:rsidRPr="00275FC6" w:rsidRDefault="008C01D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23B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13011C" w:rsidRDefault="008C01D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4F1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7">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6BA"/>
    <w:rsid w:val="00006203"/>
    <w:rsid w:val="000115B0"/>
    <w:rsid w:val="0003173C"/>
    <w:rsid w:val="00040466"/>
    <w:rsid w:val="00043D71"/>
    <w:rsid w:val="00045A10"/>
    <w:rsid w:val="000632AB"/>
    <w:rsid w:val="000757C1"/>
    <w:rsid w:val="000E21C1"/>
    <w:rsid w:val="000E64E5"/>
    <w:rsid w:val="00107138"/>
    <w:rsid w:val="0013011C"/>
    <w:rsid w:val="00165BB4"/>
    <w:rsid w:val="0017439C"/>
    <w:rsid w:val="00183F41"/>
    <w:rsid w:val="001B1B72"/>
    <w:rsid w:val="001C6FD8"/>
    <w:rsid w:val="001D40C5"/>
    <w:rsid w:val="001E7072"/>
    <w:rsid w:val="001F5D07"/>
    <w:rsid w:val="001F71DC"/>
    <w:rsid w:val="00203798"/>
    <w:rsid w:val="00204C86"/>
    <w:rsid w:val="00220E34"/>
    <w:rsid w:val="00234278"/>
    <w:rsid w:val="00264426"/>
    <w:rsid w:val="002868DA"/>
    <w:rsid w:val="002A70B3"/>
    <w:rsid w:val="002D77F5"/>
    <w:rsid w:val="002E1E86"/>
    <w:rsid w:val="002E53CD"/>
    <w:rsid w:val="0033088F"/>
    <w:rsid w:val="003347BA"/>
    <w:rsid w:val="00335B52"/>
    <w:rsid w:val="00372F40"/>
    <w:rsid w:val="00377051"/>
    <w:rsid w:val="00396C2B"/>
    <w:rsid w:val="003A0303"/>
    <w:rsid w:val="003A6CEB"/>
    <w:rsid w:val="003B4F10"/>
    <w:rsid w:val="003D5DBF"/>
    <w:rsid w:val="003E7FD0"/>
    <w:rsid w:val="003F0EA4"/>
    <w:rsid w:val="00400F6A"/>
    <w:rsid w:val="00402613"/>
    <w:rsid w:val="004311BE"/>
    <w:rsid w:val="0043530D"/>
    <w:rsid w:val="00437123"/>
    <w:rsid w:val="0044253C"/>
    <w:rsid w:val="004714CF"/>
    <w:rsid w:val="00483123"/>
    <w:rsid w:val="00484C0D"/>
    <w:rsid w:val="00490D43"/>
    <w:rsid w:val="00497D8B"/>
    <w:rsid w:val="004C0C0A"/>
    <w:rsid w:val="004D41B8"/>
    <w:rsid w:val="004F5641"/>
    <w:rsid w:val="00502038"/>
    <w:rsid w:val="00522632"/>
    <w:rsid w:val="00522EF3"/>
    <w:rsid w:val="00524581"/>
    <w:rsid w:val="00525EBB"/>
    <w:rsid w:val="00540418"/>
    <w:rsid w:val="00570293"/>
    <w:rsid w:val="00574266"/>
    <w:rsid w:val="00583EF4"/>
    <w:rsid w:val="00596844"/>
    <w:rsid w:val="005D3D25"/>
    <w:rsid w:val="005E3049"/>
    <w:rsid w:val="00605FA1"/>
    <w:rsid w:val="0067607E"/>
    <w:rsid w:val="006B1FE7"/>
    <w:rsid w:val="006B76AF"/>
    <w:rsid w:val="006D39E7"/>
    <w:rsid w:val="006D3BB4"/>
    <w:rsid w:val="006E4A62"/>
    <w:rsid w:val="006E5265"/>
    <w:rsid w:val="006E77DD"/>
    <w:rsid w:val="0070514D"/>
    <w:rsid w:val="00714825"/>
    <w:rsid w:val="00715B5B"/>
    <w:rsid w:val="00754A88"/>
    <w:rsid w:val="0079582C"/>
    <w:rsid w:val="00797E71"/>
    <w:rsid w:val="007D13C5"/>
    <w:rsid w:val="007D3AF8"/>
    <w:rsid w:val="007D5255"/>
    <w:rsid w:val="007D6E9A"/>
    <w:rsid w:val="007E0BED"/>
    <w:rsid w:val="00803733"/>
    <w:rsid w:val="008052AB"/>
    <w:rsid w:val="00811DAC"/>
    <w:rsid w:val="008144EA"/>
    <w:rsid w:val="0083316A"/>
    <w:rsid w:val="00887039"/>
    <w:rsid w:val="0089054E"/>
    <w:rsid w:val="008A6E4D"/>
    <w:rsid w:val="008A793D"/>
    <w:rsid w:val="008B0017"/>
    <w:rsid w:val="008C01D6"/>
    <w:rsid w:val="008E3531"/>
    <w:rsid w:val="008E3652"/>
    <w:rsid w:val="008F489F"/>
    <w:rsid w:val="008F6D58"/>
    <w:rsid w:val="00907BE3"/>
    <w:rsid w:val="00912C78"/>
    <w:rsid w:val="00921260"/>
    <w:rsid w:val="0093492C"/>
    <w:rsid w:val="00935DB1"/>
    <w:rsid w:val="00957043"/>
    <w:rsid w:val="0098113E"/>
    <w:rsid w:val="00981AEB"/>
    <w:rsid w:val="00982AFE"/>
    <w:rsid w:val="009B0E86"/>
    <w:rsid w:val="009B752D"/>
    <w:rsid w:val="009D5D4C"/>
    <w:rsid w:val="009F23C4"/>
    <w:rsid w:val="009F2877"/>
    <w:rsid w:val="00A1598E"/>
    <w:rsid w:val="00A363B6"/>
    <w:rsid w:val="00A46BF5"/>
    <w:rsid w:val="00A76455"/>
    <w:rsid w:val="00A92240"/>
    <w:rsid w:val="00A93DF9"/>
    <w:rsid w:val="00A944AF"/>
    <w:rsid w:val="00A94A29"/>
    <w:rsid w:val="00AA6341"/>
    <w:rsid w:val="00AB0D9F"/>
    <w:rsid w:val="00AC21B3"/>
    <w:rsid w:val="00AC40A4"/>
    <w:rsid w:val="00AF6434"/>
    <w:rsid w:val="00B0676B"/>
    <w:rsid w:val="00B146E2"/>
    <w:rsid w:val="00B45BCA"/>
    <w:rsid w:val="00B51963"/>
    <w:rsid w:val="00B80984"/>
    <w:rsid w:val="00B849EE"/>
    <w:rsid w:val="00B84D02"/>
    <w:rsid w:val="00BA2940"/>
    <w:rsid w:val="00BC553A"/>
    <w:rsid w:val="00BF5C68"/>
    <w:rsid w:val="00C00A6D"/>
    <w:rsid w:val="00C16999"/>
    <w:rsid w:val="00C16E53"/>
    <w:rsid w:val="00C4232D"/>
    <w:rsid w:val="00C431B4"/>
    <w:rsid w:val="00C55CE3"/>
    <w:rsid w:val="00C86C59"/>
    <w:rsid w:val="00C91C5A"/>
    <w:rsid w:val="00CA27C8"/>
    <w:rsid w:val="00CB435A"/>
    <w:rsid w:val="00CD6D9A"/>
    <w:rsid w:val="00D00E92"/>
    <w:rsid w:val="00D055EC"/>
    <w:rsid w:val="00D44728"/>
    <w:rsid w:val="00D562FF"/>
    <w:rsid w:val="00D626DF"/>
    <w:rsid w:val="00D66D33"/>
    <w:rsid w:val="00D80094"/>
    <w:rsid w:val="00D82BE9"/>
    <w:rsid w:val="00D82EF4"/>
    <w:rsid w:val="00DA20FF"/>
    <w:rsid w:val="00DB3361"/>
    <w:rsid w:val="00DE0C49"/>
    <w:rsid w:val="00DF56C9"/>
    <w:rsid w:val="00DF762C"/>
    <w:rsid w:val="00E242E5"/>
    <w:rsid w:val="00E30318"/>
    <w:rsid w:val="00E30AD9"/>
    <w:rsid w:val="00E32708"/>
    <w:rsid w:val="00E8616A"/>
    <w:rsid w:val="00E91FB5"/>
    <w:rsid w:val="00EA5418"/>
    <w:rsid w:val="00EB3EB2"/>
    <w:rsid w:val="00EE46FB"/>
    <w:rsid w:val="00EF111D"/>
    <w:rsid w:val="00EF4A9E"/>
    <w:rsid w:val="00F1201C"/>
    <w:rsid w:val="00F17C0D"/>
    <w:rsid w:val="00F755D0"/>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BE6557-A3F0-4362-BB3F-AC5B0C42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package" Target="embeddings/Hoja_de_c_lculo_de_Microsoft_Excel8.xlsx"/><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4B505-4310-4BE8-B92A-C7C591D5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16</Pages>
  <Words>980</Words>
  <Characters>5392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Usuario24</cp:lastModifiedBy>
  <cp:revision>18</cp:revision>
  <cp:lastPrinted>2015-12-28T18:49:00Z</cp:lastPrinted>
  <dcterms:created xsi:type="dcterms:W3CDTF">2015-09-02T17:31:00Z</dcterms:created>
  <dcterms:modified xsi:type="dcterms:W3CDTF">2015-12-28T18:53:00Z</dcterms:modified>
</cp:coreProperties>
</file>